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3B5" w:rsidRDefault="007F53B5" w:rsidP="00925888">
      <w:pPr>
        <w:shd w:val="clear" w:color="auto" w:fill="FFFFFF"/>
        <w:spacing w:after="0"/>
        <w:ind w:firstLine="720"/>
        <w:jc w:val="both"/>
        <w:rPr>
          <w:rFonts w:ascii="Times New Roman" w:eastAsia="Times New Roman" w:hAnsi="Times New Roman" w:cs="Times New Roman"/>
          <w:b/>
          <w:sz w:val="24"/>
          <w:szCs w:val="24"/>
          <w:lang w:val="en-US"/>
        </w:rPr>
      </w:pPr>
    </w:p>
    <w:p w:rsidR="007F53B5" w:rsidRDefault="007F53B5" w:rsidP="00925888">
      <w:pPr>
        <w:shd w:val="clear" w:color="auto" w:fill="FFFFFF"/>
        <w:spacing w:after="0"/>
        <w:ind w:firstLine="720"/>
        <w:jc w:val="both"/>
        <w:rPr>
          <w:rFonts w:ascii="Times New Roman" w:eastAsia="Times New Roman" w:hAnsi="Times New Roman" w:cs="Times New Roman"/>
          <w:b/>
          <w:sz w:val="24"/>
          <w:szCs w:val="24"/>
          <w:lang w:val="en-US"/>
        </w:rPr>
      </w:pPr>
    </w:p>
    <w:p w:rsidR="007F53B5" w:rsidRDefault="007F53B5" w:rsidP="00925888">
      <w:pPr>
        <w:shd w:val="clear" w:color="auto" w:fill="FFFFFF"/>
        <w:spacing w:after="0"/>
        <w:ind w:firstLine="720"/>
        <w:jc w:val="both"/>
        <w:rPr>
          <w:rFonts w:ascii="Times New Roman" w:eastAsia="Times New Roman" w:hAnsi="Times New Roman" w:cs="Times New Roman"/>
          <w:b/>
          <w:sz w:val="24"/>
          <w:szCs w:val="24"/>
          <w:lang w:val="en-US"/>
        </w:rPr>
      </w:pPr>
    </w:p>
    <w:p w:rsidR="007F53B5" w:rsidRDefault="007F53B5" w:rsidP="007F53B5">
      <w:pPr>
        <w:pStyle w:val="NoSpacing"/>
        <w:jc w:val="right"/>
        <w:rPr>
          <w:rFonts w:ascii="Times New Roman" w:hAnsi="Times New Roman"/>
          <w:bCs/>
          <w:sz w:val="24"/>
          <w:szCs w:val="24"/>
        </w:rPr>
      </w:pPr>
      <w:r>
        <w:rPr>
          <w:rFonts w:ascii="Times New Roman" w:hAnsi="Times New Roman"/>
          <w:bCs/>
          <w:sz w:val="24"/>
          <w:szCs w:val="24"/>
        </w:rPr>
        <w:t xml:space="preserve">ЧЕТВРТИ И ПЕТИ ПЕРИОДИЧНИ </w:t>
      </w:r>
      <w:proofErr w:type="gramStart"/>
      <w:r>
        <w:rPr>
          <w:rFonts w:ascii="Times New Roman" w:hAnsi="Times New Roman"/>
          <w:bCs/>
          <w:sz w:val="24"/>
          <w:szCs w:val="24"/>
        </w:rPr>
        <w:t>ИЗВЕШТАЈ  О</w:t>
      </w:r>
      <w:proofErr w:type="gramEnd"/>
      <w:r>
        <w:rPr>
          <w:rFonts w:ascii="Times New Roman" w:hAnsi="Times New Roman"/>
          <w:bCs/>
          <w:sz w:val="24"/>
          <w:szCs w:val="24"/>
        </w:rPr>
        <w:t xml:space="preserve"> ПРИМЕНИ </w:t>
      </w:r>
    </w:p>
    <w:p w:rsidR="007F53B5" w:rsidRDefault="007F53B5" w:rsidP="007F53B5">
      <w:pPr>
        <w:pStyle w:val="NoSpacing"/>
        <w:jc w:val="right"/>
        <w:rPr>
          <w:rFonts w:ascii="Times New Roman" w:hAnsi="Times New Roman"/>
          <w:bCs/>
          <w:sz w:val="24"/>
          <w:szCs w:val="24"/>
        </w:rPr>
      </w:pPr>
      <w:r>
        <w:rPr>
          <w:rFonts w:ascii="Times New Roman" w:hAnsi="Times New Roman"/>
          <w:bCs/>
          <w:sz w:val="24"/>
          <w:szCs w:val="24"/>
        </w:rPr>
        <w:t>КОНВЕНЦИЈЕ О ПРАВИМА ДЕТЕТА</w:t>
      </w:r>
    </w:p>
    <w:p w:rsidR="007F53B5" w:rsidRDefault="007F53B5" w:rsidP="007F53B5">
      <w:pPr>
        <w:ind w:right="33"/>
        <w:rPr>
          <w:rFonts w:ascii="Times New Roman" w:hAnsi="Times New Roman"/>
          <w:b/>
          <w:sz w:val="24"/>
          <w:szCs w:val="24"/>
          <w:lang w:val="sr-Cyrl-CS"/>
        </w:rPr>
      </w:pPr>
    </w:p>
    <w:p w:rsidR="007F53B5" w:rsidRDefault="007F53B5" w:rsidP="007F53B5">
      <w:pPr>
        <w:ind w:right="33"/>
        <w:rPr>
          <w:b/>
          <w:lang w:val="sr-Cyrl-CS"/>
        </w:rPr>
      </w:pPr>
    </w:p>
    <w:p w:rsidR="007F53B5" w:rsidRDefault="007F53B5" w:rsidP="007F53B5">
      <w:pPr>
        <w:ind w:right="33"/>
        <w:rPr>
          <w:b/>
          <w:lang w:val="sr-Cyrl-CS"/>
        </w:rPr>
      </w:pPr>
    </w:p>
    <w:p w:rsidR="007F53B5" w:rsidRDefault="007F53B5" w:rsidP="007F53B5">
      <w:pPr>
        <w:ind w:right="33"/>
        <w:rPr>
          <w:b/>
          <w:lang w:val="sr-Cyrl-CS"/>
        </w:rPr>
      </w:pPr>
    </w:p>
    <w:p w:rsidR="007F53B5" w:rsidRDefault="007F53B5" w:rsidP="007F53B5">
      <w:pPr>
        <w:ind w:right="33"/>
        <w:rPr>
          <w:b/>
          <w:lang w:val="sr-Cyrl-CS"/>
        </w:rPr>
      </w:pPr>
    </w:p>
    <w:p w:rsidR="007F53B5" w:rsidRDefault="007F53B5" w:rsidP="007F53B5">
      <w:pPr>
        <w:pStyle w:val="NoSpacing"/>
        <w:jc w:val="center"/>
        <w:rPr>
          <w:rFonts w:ascii="Times New Roman" w:hAnsi="Times New Roman"/>
          <w:b/>
          <w:sz w:val="72"/>
          <w:szCs w:val="72"/>
          <w:lang w:val="sr-Latn-RS"/>
        </w:rPr>
      </w:pPr>
      <w:r>
        <w:rPr>
          <w:rFonts w:ascii="Times New Roman" w:hAnsi="Times New Roman"/>
          <w:b/>
          <w:sz w:val="72"/>
          <w:szCs w:val="72"/>
          <w:lang w:val="sr-Cyrl-CS"/>
        </w:rPr>
        <w:t>Анекс</w:t>
      </w:r>
      <w:r>
        <w:rPr>
          <w:rFonts w:ascii="Times New Roman" w:hAnsi="Times New Roman"/>
          <w:b/>
          <w:sz w:val="72"/>
          <w:szCs w:val="72"/>
          <w:lang w:val="sr-Latn-RS"/>
        </w:rPr>
        <w:t xml:space="preserve"> III</w:t>
      </w:r>
    </w:p>
    <w:p w:rsidR="007F53B5" w:rsidRDefault="007F53B5" w:rsidP="007F53B5">
      <w:pPr>
        <w:pStyle w:val="NoSpacing"/>
        <w:jc w:val="center"/>
        <w:rPr>
          <w:rFonts w:ascii="Times New Roman" w:hAnsi="Times New Roman"/>
          <w:b/>
          <w:sz w:val="72"/>
          <w:szCs w:val="72"/>
          <w:lang w:val="sr-Cyrl-CS"/>
        </w:rPr>
      </w:pPr>
    </w:p>
    <w:p w:rsidR="007F53B5" w:rsidRDefault="007F53B5" w:rsidP="007F53B5">
      <w:pPr>
        <w:pStyle w:val="NoSpacing"/>
        <w:jc w:val="center"/>
        <w:rPr>
          <w:rFonts w:ascii="Times New Roman" w:hAnsi="Times New Roman"/>
          <w:b/>
          <w:sz w:val="32"/>
          <w:szCs w:val="32"/>
          <w:lang w:val="sr-Cyrl-CS"/>
        </w:rPr>
      </w:pPr>
    </w:p>
    <w:p w:rsidR="007F53B5" w:rsidRDefault="007F53B5" w:rsidP="007F53B5">
      <w:pPr>
        <w:ind w:right="33"/>
        <w:rPr>
          <w:rFonts w:ascii="Times New Roman" w:hAnsi="Times New Roman"/>
          <w:b/>
          <w:sz w:val="40"/>
          <w:szCs w:val="40"/>
          <w:lang w:val="sr-Cyrl-CS"/>
        </w:rPr>
      </w:pPr>
    </w:p>
    <w:p w:rsidR="007F53B5" w:rsidRDefault="007F53B5" w:rsidP="00925888">
      <w:pPr>
        <w:shd w:val="clear" w:color="auto" w:fill="FFFFFF"/>
        <w:spacing w:after="0"/>
        <w:ind w:firstLine="720"/>
        <w:jc w:val="both"/>
        <w:rPr>
          <w:rFonts w:ascii="Times New Roman" w:eastAsia="Times New Roman" w:hAnsi="Times New Roman" w:cs="Times New Roman"/>
          <w:b/>
          <w:sz w:val="24"/>
          <w:szCs w:val="24"/>
          <w:lang w:val="en-US"/>
        </w:rPr>
      </w:pPr>
    </w:p>
    <w:p w:rsidR="007F53B5" w:rsidRDefault="007F53B5" w:rsidP="00925888">
      <w:pPr>
        <w:shd w:val="clear" w:color="auto" w:fill="FFFFFF"/>
        <w:spacing w:after="0"/>
        <w:ind w:firstLine="720"/>
        <w:jc w:val="both"/>
        <w:rPr>
          <w:rFonts w:ascii="Times New Roman" w:eastAsia="Times New Roman" w:hAnsi="Times New Roman" w:cs="Times New Roman"/>
          <w:b/>
          <w:sz w:val="24"/>
          <w:szCs w:val="24"/>
          <w:lang w:val="en-US"/>
        </w:rPr>
      </w:pPr>
    </w:p>
    <w:p w:rsidR="007F53B5" w:rsidRDefault="007F53B5" w:rsidP="00925888">
      <w:pPr>
        <w:shd w:val="clear" w:color="auto" w:fill="FFFFFF"/>
        <w:spacing w:after="0"/>
        <w:ind w:firstLine="720"/>
        <w:jc w:val="both"/>
        <w:rPr>
          <w:rFonts w:ascii="Times New Roman" w:eastAsia="Times New Roman" w:hAnsi="Times New Roman" w:cs="Times New Roman"/>
          <w:b/>
          <w:sz w:val="24"/>
          <w:szCs w:val="24"/>
          <w:lang w:val="en-US"/>
        </w:rPr>
      </w:pPr>
    </w:p>
    <w:p w:rsidR="007F53B5" w:rsidRDefault="007F53B5" w:rsidP="00925888">
      <w:pPr>
        <w:shd w:val="clear" w:color="auto" w:fill="FFFFFF"/>
        <w:spacing w:after="0"/>
        <w:ind w:firstLine="720"/>
        <w:jc w:val="both"/>
        <w:rPr>
          <w:rFonts w:ascii="Times New Roman" w:eastAsia="Times New Roman" w:hAnsi="Times New Roman" w:cs="Times New Roman"/>
          <w:b/>
          <w:sz w:val="24"/>
          <w:szCs w:val="24"/>
          <w:lang w:val="en-US"/>
        </w:rPr>
      </w:pPr>
    </w:p>
    <w:p w:rsidR="007F53B5" w:rsidRDefault="007F53B5" w:rsidP="00925888">
      <w:pPr>
        <w:shd w:val="clear" w:color="auto" w:fill="FFFFFF"/>
        <w:spacing w:after="0"/>
        <w:ind w:firstLine="720"/>
        <w:jc w:val="both"/>
        <w:rPr>
          <w:rFonts w:ascii="Times New Roman" w:eastAsia="Times New Roman" w:hAnsi="Times New Roman" w:cs="Times New Roman"/>
          <w:b/>
          <w:sz w:val="24"/>
          <w:szCs w:val="24"/>
          <w:lang w:val="en-US"/>
        </w:rPr>
      </w:pPr>
    </w:p>
    <w:p w:rsidR="007F53B5" w:rsidRDefault="007F53B5" w:rsidP="00925888">
      <w:pPr>
        <w:shd w:val="clear" w:color="auto" w:fill="FFFFFF"/>
        <w:spacing w:after="0"/>
        <w:ind w:firstLine="720"/>
        <w:jc w:val="both"/>
        <w:rPr>
          <w:rFonts w:ascii="Times New Roman" w:eastAsia="Times New Roman" w:hAnsi="Times New Roman" w:cs="Times New Roman"/>
          <w:b/>
          <w:sz w:val="24"/>
          <w:szCs w:val="24"/>
          <w:lang w:val="en-US"/>
        </w:rPr>
      </w:pPr>
    </w:p>
    <w:p w:rsidR="007F53B5" w:rsidRDefault="007F53B5"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344C6F" w:rsidRPr="00344C6F" w:rsidRDefault="00344C6F" w:rsidP="00925888">
      <w:pPr>
        <w:shd w:val="clear" w:color="auto" w:fill="FFFFFF"/>
        <w:spacing w:after="0"/>
        <w:ind w:firstLine="720"/>
        <w:jc w:val="both"/>
        <w:rPr>
          <w:rFonts w:ascii="Times New Roman" w:eastAsia="Times New Roman" w:hAnsi="Times New Roman" w:cs="Times New Roman"/>
          <w:b/>
          <w:sz w:val="24"/>
          <w:szCs w:val="24"/>
          <w:lang w:val="sr-Cyrl-RS"/>
        </w:rPr>
      </w:pPr>
    </w:p>
    <w:p w:rsidR="007F53B5" w:rsidRDefault="007F53B5" w:rsidP="000C0B9E">
      <w:pPr>
        <w:shd w:val="clear" w:color="auto" w:fill="FFFFFF"/>
        <w:spacing w:after="0"/>
        <w:jc w:val="both"/>
        <w:rPr>
          <w:rFonts w:ascii="Times New Roman" w:eastAsia="Times New Roman" w:hAnsi="Times New Roman" w:cs="Times New Roman"/>
          <w:b/>
          <w:sz w:val="24"/>
          <w:szCs w:val="24"/>
          <w:lang w:val="en-US"/>
        </w:rPr>
      </w:pPr>
    </w:p>
    <w:p w:rsidR="00E96643" w:rsidRPr="00E96643" w:rsidRDefault="00E96643" w:rsidP="00925888">
      <w:pPr>
        <w:shd w:val="clear" w:color="auto" w:fill="FFFFFF"/>
        <w:spacing w:after="0"/>
        <w:ind w:firstLine="720"/>
        <w:jc w:val="both"/>
        <w:rPr>
          <w:rFonts w:ascii="Times New Roman" w:eastAsia="Times New Roman" w:hAnsi="Times New Roman" w:cs="Times New Roman"/>
          <w:sz w:val="24"/>
          <w:szCs w:val="24"/>
          <w:lang w:val="sr-Cyrl-RS"/>
        </w:rPr>
      </w:pPr>
      <w:r w:rsidRPr="00E96643">
        <w:rPr>
          <w:rFonts w:ascii="Times New Roman" w:eastAsia="Times New Roman" w:hAnsi="Times New Roman" w:cs="Times New Roman"/>
          <w:b/>
          <w:sz w:val="24"/>
          <w:szCs w:val="24"/>
          <w:lang w:val="en-US"/>
        </w:rPr>
        <w:t>А</w:t>
      </w:r>
      <w:r w:rsidRPr="00E96643">
        <w:rPr>
          <w:rFonts w:ascii="Times New Roman" w:eastAsia="Times New Roman" w:hAnsi="Times New Roman" w:cs="Times New Roman"/>
          <w:b/>
          <w:sz w:val="24"/>
          <w:szCs w:val="24"/>
          <w:lang w:val="sr-Latn-CS"/>
        </w:rPr>
        <w:t>.</w:t>
      </w:r>
      <w:r w:rsidRPr="00E96643">
        <w:rPr>
          <w:rFonts w:ascii="Times New Roman" w:eastAsia="Times New Roman" w:hAnsi="Times New Roman" w:cs="Times New Roman"/>
          <w:b/>
          <w:sz w:val="24"/>
          <w:szCs w:val="24"/>
          <w:lang w:val="sr-Cyrl-CS"/>
        </w:rPr>
        <w:t xml:space="preserve">Опште мере примене </w:t>
      </w:r>
      <w:r w:rsidRPr="00E96643">
        <w:rPr>
          <w:rFonts w:ascii="Times New Roman" w:eastAsia="Times New Roman" w:hAnsi="Times New Roman" w:cs="Times New Roman"/>
          <w:b/>
          <w:sz w:val="24"/>
          <w:szCs w:val="24"/>
          <w:lang w:val="en-US"/>
        </w:rPr>
        <w:t>(чл. 4</w:t>
      </w:r>
      <w:r w:rsidRPr="00E96643">
        <w:rPr>
          <w:rFonts w:ascii="Times New Roman" w:eastAsia="Times New Roman" w:hAnsi="Times New Roman" w:cs="Times New Roman"/>
          <w:b/>
          <w:sz w:val="24"/>
          <w:szCs w:val="24"/>
          <w:lang w:val="sr-Cyrl-RS"/>
        </w:rPr>
        <w:t>,</w:t>
      </w:r>
      <w:r w:rsidRPr="00E96643">
        <w:rPr>
          <w:rFonts w:ascii="Times New Roman" w:eastAsia="Times New Roman" w:hAnsi="Times New Roman" w:cs="Times New Roman"/>
          <w:b/>
          <w:sz w:val="24"/>
          <w:szCs w:val="24"/>
          <w:lang w:val="en-US"/>
        </w:rPr>
        <w:t xml:space="preserve"> </w:t>
      </w:r>
      <w:r w:rsidRPr="00E96643">
        <w:rPr>
          <w:rFonts w:ascii="Times New Roman" w:eastAsia="Times New Roman" w:hAnsi="Times New Roman" w:cs="Times New Roman"/>
          <w:b/>
          <w:sz w:val="24"/>
          <w:szCs w:val="24"/>
          <w:lang w:val="sr-Cyrl-RS"/>
        </w:rPr>
        <w:t xml:space="preserve">41, </w:t>
      </w:r>
      <w:r w:rsidRPr="00E96643">
        <w:rPr>
          <w:rFonts w:ascii="Times New Roman" w:eastAsia="Times New Roman" w:hAnsi="Times New Roman" w:cs="Times New Roman"/>
          <w:b/>
          <w:sz w:val="24"/>
          <w:szCs w:val="24"/>
          <w:lang w:val="en-US"/>
        </w:rPr>
        <w:t>42</w:t>
      </w:r>
      <w:r w:rsidRPr="00E96643">
        <w:rPr>
          <w:rFonts w:ascii="Times New Roman" w:eastAsia="Times New Roman" w:hAnsi="Times New Roman" w:cs="Times New Roman"/>
          <w:b/>
          <w:sz w:val="24"/>
          <w:szCs w:val="24"/>
          <w:lang w:val="sr-Cyrl-RS"/>
        </w:rPr>
        <w:t>.</w:t>
      </w:r>
      <w:r w:rsidRPr="00E96643">
        <w:rPr>
          <w:rFonts w:ascii="Times New Roman" w:eastAsia="Times New Roman" w:hAnsi="Times New Roman" w:cs="Times New Roman"/>
          <w:b/>
          <w:sz w:val="24"/>
          <w:szCs w:val="24"/>
          <w:lang w:val="en-US"/>
        </w:rPr>
        <w:t xml:space="preserve"> и 44</w:t>
      </w:r>
      <w:r w:rsidRPr="00E96643">
        <w:rPr>
          <w:rFonts w:ascii="Times New Roman" w:eastAsia="Times New Roman" w:hAnsi="Times New Roman" w:cs="Times New Roman"/>
          <w:b/>
          <w:sz w:val="24"/>
          <w:szCs w:val="24"/>
          <w:lang w:val="sr-Cyrl-RS"/>
        </w:rPr>
        <w:t>.</w:t>
      </w:r>
      <w:r w:rsidRPr="00E96643">
        <w:rPr>
          <w:rFonts w:ascii="Times New Roman" w:eastAsia="Times New Roman" w:hAnsi="Times New Roman" w:cs="Times New Roman"/>
          <w:b/>
          <w:sz w:val="24"/>
          <w:szCs w:val="24"/>
          <w:lang w:val="en-US"/>
        </w:rPr>
        <w:t xml:space="preserve"> став 6)</w:t>
      </w:r>
      <w:r w:rsidRPr="00E96643">
        <w:rPr>
          <w:rFonts w:ascii="Times New Roman" w:eastAsia="Times New Roman" w:hAnsi="Times New Roman" w:cs="Times New Roman"/>
          <w:b/>
          <w:sz w:val="24"/>
          <w:szCs w:val="24"/>
          <w:lang w:val="sr-Cyrl-RS"/>
        </w:rPr>
        <w:t xml:space="preserve">, </w:t>
      </w:r>
    </w:p>
    <w:p w:rsidR="00E96643" w:rsidRPr="00E96643" w:rsidRDefault="00E96643" w:rsidP="00925888">
      <w:pPr>
        <w:shd w:val="clear" w:color="auto" w:fill="FFFFFF"/>
        <w:spacing w:after="0"/>
        <w:ind w:firstLine="720"/>
        <w:rPr>
          <w:rFonts w:ascii="Times New Roman" w:eastAsia="Times New Roman" w:hAnsi="Times New Roman" w:cs="Times New Roman"/>
          <w:b/>
          <w:sz w:val="24"/>
          <w:szCs w:val="24"/>
          <w:lang w:val="sr-Cyrl-CS"/>
        </w:rPr>
      </w:pPr>
      <w:r w:rsidRPr="00E96643">
        <w:rPr>
          <w:rFonts w:ascii="Times New Roman" w:eastAsia="Times New Roman" w:hAnsi="Times New Roman" w:cs="Times New Roman"/>
          <w:b/>
          <w:sz w:val="24"/>
          <w:szCs w:val="24"/>
          <w:lang w:val="sr-Cyrl-CS"/>
        </w:rPr>
        <w:t xml:space="preserve">А1. Законодавство (чл. 4.  и  41.  Конвенције) </w:t>
      </w:r>
    </w:p>
    <w:p w:rsidR="00925888" w:rsidRPr="007F53B5" w:rsidRDefault="00925888" w:rsidP="00925888">
      <w:pPr>
        <w:shd w:val="clear" w:color="auto" w:fill="FFFFFF"/>
        <w:spacing w:after="0"/>
        <w:ind w:firstLine="720"/>
        <w:rPr>
          <w:rFonts w:ascii="Times New Roman" w:eastAsia="Times New Roman" w:hAnsi="Times New Roman" w:cs="Times New Roman"/>
          <w:i/>
          <w:sz w:val="24"/>
          <w:szCs w:val="24"/>
          <w:lang w:val="sr-Cyrl-RS"/>
        </w:rPr>
      </w:pPr>
    </w:p>
    <w:p w:rsidR="00925888" w:rsidRPr="007F53B5" w:rsidRDefault="00925888" w:rsidP="00925888">
      <w:pPr>
        <w:spacing w:after="0"/>
        <w:ind w:firstLine="720"/>
        <w:jc w:val="both"/>
        <w:rPr>
          <w:rFonts w:ascii="Calibri" w:eastAsia="Times New Roman" w:hAnsi="Calibri" w:cs="Times New Roman"/>
          <w:u w:val="single"/>
          <w:lang w:val="en-US"/>
        </w:rPr>
      </w:pPr>
      <w:r w:rsidRPr="007F53B5">
        <w:rPr>
          <w:rFonts w:ascii="Times New Roman" w:eastAsia="Times New Roman" w:hAnsi="Times New Roman" w:cs="Times New Roman"/>
          <w:bCs/>
          <w:iCs/>
          <w:sz w:val="24"/>
          <w:szCs w:val="24"/>
          <w:u w:val="single"/>
          <w:lang w:val="sr-Cyrl-RS"/>
        </w:rPr>
        <w:t>Права детета у стратешким документима</w:t>
      </w:r>
      <w:r w:rsidRPr="007F53B5">
        <w:rPr>
          <w:rFonts w:ascii="Times New Roman" w:eastAsia="Times New Roman" w:hAnsi="Times New Roman" w:cs="Times New Roman"/>
          <w:bCs/>
          <w:iCs/>
          <w:sz w:val="24"/>
          <w:szCs w:val="24"/>
          <w:u w:val="single"/>
          <w:lang w:val="sr-Cyrl-CS"/>
        </w:rPr>
        <w:t>:</w:t>
      </w:r>
      <w:r w:rsidRPr="007F53B5">
        <w:rPr>
          <w:rFonts w:ascii="Calibri" w:eastAsia="Times New Roman" w:hAnsi="Calibri" w:cs="Times New Roman"/>
          <w:u w:val="single"/>
          <w:lang w:val="en-US"/>
        </w:rPr>
        <w:t xml:space="preserve"> </w:t>
      </w:r>
    </w:p>
    <w:p w:rsidR="00925888" w:rsidRDefault="00925888" w:rsidP="00925888">
      <w:pPr>
        <w:spacing w:after="0"/>
        <w:ind w:firstLine="720"/>
        <w:jc w:val="both"/>
        <w:rPr>
          <w:rFonts w:ascii="Calibri" w:eastAsia="Times New Roman" w:hAnsi="Calibri" w:cs="Times New Roman"/>
          <w:lang w:val="en-US"/>
        </w:rPr>
      </w:pP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RS"/>
        </w:rPr>
        <w:t>Ст</w:t>
      </w:r>
      <w:r w:rsidRPr="00925888">
        <w:rPr>
          <w:rFonts w:ascii="Times New Roman" w:eastAsia="Times New Roman" w:hAnsi="Times New Roman" w:cs="Times New Roman"/>
          <w:sz w:val="24"/>
          <w:szCs w:val="24"/>
          <w:lang w:val="sr-Cyrl-BA"/>
        </w:rPr>
        <w:t xml:space="preserve">ратегија развоја образовања и васпитања у Републици Србији до 2030. године;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BA"/>
        </w:rPr>
        <w:t xml:space="preserve">Стратегија деинституционализације и развоја услуга социјалне заштите у заједници за период од 2022. до 2026. године;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BA"/>
        </w:rPr>
        <w:t>Стратегија за стварање подстицајног окружења за развој цивилног друштва у Републици Србији за период од 2022. до 2030. године;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BA"/>
        </w:rPr>
        <w:t xml:space="preserve">Стратегија за социјално укључивање Рома и Ромкиња у Републици Србији за период 2022. до 2030. године;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BA"/>
        </w:rPr>
        <w:t>Стратегија превенције и заштите од дискримина</w:t>
      </w:r>
      <w:r w:rsidRPr="00925888">
        <w:rPr>
          <w:rFonts w:ascii="Times New Roman" w:eastAsia="Times New Roman" w:hAnsi="Times New Roman" w:cs="Times New Roman"/>
          <w:sz w:val="24"/>
          <w:szCs w:val="24"/>
          <w:lang w:val="sr-Cyrl-RS"/>
        </w:rPr>
        <w:t>ц</w:t>
      </w:r>
      <w:r w:rsidRPr="00925888">
        <w:rPr>
          <w:rFonts w:ascii="Times New Roman" w:eastAsia="Times New Roman" w:hAnsi="Times New Roman" w:cs="Times New Roman"/>
          <w:sz w:val="24"/>
          <w:szCs w:val="24"/>
          <w:lang w:val="sr-Cyrl-BA"/>
        </w:rPr>
        <w:t xml:space="preserve">ије за период 2022. до 2030. године;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BA"/>
        </w:rPr>
        <w:t xml:space="preserve">Стратегија за спречавање и борбу против родно заснованог насиља према женама и насиља у породици за период 2021. до 2025. године;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BA"/>
        </w:rPr>
        <w:t>Стратегија за родну равноправност за п</w:t>
      </w:r>
      <w:r>
        <w:rPr>
          <w:rFonts w:ascii="Times New Roman" w:eastAsia="Times New Roman" w:hAnsi="Times New Roman" w:cs="Times New Roman"/>
          <w:sz w:val="24"/>
          <w:szCs w:val="24"/>
          <w:lang w:val="sr-Cyrl-BA"/>
        </w:rPr>
        <w:t>ериод од 2021. до 2030. године;</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BA"/>
        </w:rPr>
        <w:t xml:space="preserve">Стратегија развоја информационог друштва у Републици Србији од 2017. до 2020. године и нова за за период од 2021. до 2026. године;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RS"/>
        </w:rPr>
        <w:t>Стратегија развоја система јавног информисања у Републици Србији за период 2020. до 2025. године, са Акционим планом 2020-2022. године;</w:t>
      </w:r>
      <w:r w:rsidRPr="00925888">
        <w:rPr>
          <w:rFonts w:ascii="Times New Roman" w:eastAsia="Times New Roman" w:hAnsi="Times New Roman" w:cs="Times New Roman"/>
          <w:sz w:val="24"/>
          <w:szCs w:val="24"/>
          <w:lang w:val="sr-Latn-RS"/>
        </w:rPr>
        <w:t xml:space="preserve">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BA"/>
        </w:rPr>
        <w:t xml:space="preserve">Национална стратегија за остваривање права жртава и сведока кривичних дела у Републици Србији за период 2020. до 2025. године;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BA"/>
        </w:rPr>
        <w:t xml:space="preserve">Стратегија развоја правосуђа за период 2020. до 2025. године;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rPr>
        <w:t xml:space="preserve">Стратегија унапређења положаја особа са инвалидитетом у Републици Србији за период од 2020. </w:t>
      </w:r>
      <w:proofErr w:type="gramStart"/>
      <w:r w:rsidRPr="00925888">
        <w:rPr>
          <w:rFonts w:ascii="Times New Roman" w:eastAsia="Times New Roman" w:hAnsi="Times New Roman" w:cs="Times New Roman"/>
          <w:sz w:val="24"/>
          <w:szCs w:val="24"/>
        </w:rPr>
        <w:t>до</w:t>
      </w:r>
      <w:proofErr w:type="gramEnd"/>
      <w:r w:rsidRPr="00925888">
        <w:rPr>
          <w:rFonts w:ascii="Times New Roman" w:eastAsia="Times New Roman" w:hAnsi="Times New Roman" w:cs="Times New Roman"/>
          <w:sz w:val="24"/>
          <w:szCs w:val="24"/>
        </w:rPr>
        <w:t xml:space="preserve"> 2024. године, са </w:t>
      </w:r>
      <w:r w:rsidRPr="00925888">
        <w:rPr>
          <w:rFonts w:ascii="Times New Roman" w:eastAsia="Times New Roman" w:hAnsi="Times New Roman" w:cs="Times New Roman"/>
          <w:sz w:val="24"/>
          <w:szCs w:val="24"/>
          <w:lang w:val="sr-Cyrl-RS"/>
        </w:rPr>
        <w:t>А</w:t>
      </w:r>
      <w:r w:rsidRPr="00925888">
        <w:rPr>
          <w:rFonts w:ascii="Times New Roman" w:eastAsia="Times New Roman" w:hAnsi="Times New Roman" w:cs="Times New Roman"/>
          <w:sz w:val="24"/>
          <w:szCs w:val="24"/>
        </w:rPr>
        <w:t>кционим планом 2020</w:t>
      </w:r>
      <w:r w:rsidRPr="00925888">
        <w:rPr>
          <w:rFonts w:ascii="Times New Roman" w:eastAsia="Times New Roman" w:hAnsi="Times New Roman" w:cs="Times New Roman"/>
          <w:sz w:val="24"/>
          <w:szCs w:val="24"/>
          <w:lang w:val="sr-Cyrl-RS"/>
        </w:rPr>
        <w:t>-</w:t>
      </w:r>
      <w:r w:rsidRPr="00925888">
        <w:rPr>
          <w:rFonts w:ascii="Times New Roman" w:eastAsia="Times New Roman" w:hAnsi="Times New Roman" w:cs="Times New Roman"/>
          <w:sz w:val="24"/>
          <w:szCs w:val="24"/>
        </w:rPr>
        <w:t>2022;</w:t>
      </w:r>
      <w:r w:rsidRPr="00925888">
        <w:rPr>
          <w:rFonts w:ascii="Times New Roman" w:eastAsia="Times New Roman" w:hAnsi="Times New Roman" w:cs="Times New Roman"/>
          <w:sz w:val="24"/>
          <w:szCs w:val="24"/>
          <w:lang w:val="sr-Cyrl-RS"/>
        </w:rPr>
        <w:t xml:space="preserve"> </w:t>
      </w:r>
    </w:p>
    <w:p w:rsidR="00925888" w:rsidRP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rPr>
        <w:t>Стратегија за развој дигиталних вештина у Републици Србији за период од 2020</w:t>
      </w:r>
      <w:r w:rsidRPr="00925888">
        <w:rPr>
          <w:rFonts w:ascii="Times New Roman" w:eastAsia="Times New Roman" w:hAnsi="Times New Roman" w:cs="Times New Roman"/>
          <w:sz w:val="24"/>
          <w:szCs w:val="24"/>
          <w:lang w:val="sr-Cyrl-RS"/>
        </w:rPr>
        <w:t xml:space="preserve">. до </w:t>
      </w:r>
      <w:r w:rsidRPr="00925888">
        <w:rPr>
          <w:rFonts w:ascii="Times New Roman" w:eastAsia="Times New Roman" w:hAnsi="Times New Roman" w:cs="Times New Roman"/>
          <w:sz w:val="24"/>
          <w:szCs w:val="24"/>
        </w:rPr>
        <w:t xml:space="preserve">2024. године;  </w:t>
      </w:r>
    </w:p>
    <w:p w:rsidR="00925888" w:rsidRP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RS"/>
        </w:rPr>
        <w:t>С</w:t>
      </w:r>
      <w:r w:rsidRPr="00925888">
        <w:rPr>
          <w:rFonts w:ascii="Times New Roman" w:eastAsia="Times New Roman" w:hAnsi="Times New Roman" w:cs="Times New Roman"/>
          <w:sz w:val="24"/>
          <w:szCs w:val="24"/>
          <w:lang w:val="sr-Cyrl-BA"/>
        </w:rPr>
        <w:t>тратегија за превенцију и заштиту деце од насиља за период 2020. до 2023. </w:t>
      </w:r>
      <w:r w:rsidRPr="00925888">
        <w:rPr>
          <w:rFonts w:ascii="Times New Roman" w:eastAsia="Times New Roman" w:hAnsi="Times New Roman" w:cs="Times New Roman"/>
          <w:sz w:val="24"/>
          <w:szCs w:val="24"/>
          <w:lang w:val="sr-Cyrl-RS"/>
        </w:rPr>
        <w:t>г</w:t>
      </w:r>
      <w:r w:rsidRPr="00925888">
        <w:rPr>
          <w:rFonts w:ascii="Times New Roman" w:eastAsia="Times New Roman" w:hAnsi="Times New Roman" w:cs="Times New Roman"/>
          <w:sz w:val="24"/>
          <w:szCs w:val="24"/>
          <w:lang w:val="sr-Cyrl-BA"/>
        </w:rPr>
        <w:t>одине,</w:t>
      </w:r>
      <w:r w:rsidRPr="00925888">
        <w:rPr>
          <w:rFonts w:ascii="Times New Roman" w:eastAsia="Times New Roman" w:hAnsi="Times New Roman" w:cs="Times New Roman"/>
          <w:sz w:val="24"/>
          <w:szCs w:val="24"/>
          <w:lang w:val="sr-Cyrl-RS"/>
        </w:rPr>
        <w:t> са Акционим планом за њено спровођење</w:t>
      </w:r>
      <w:r w:rsidRPr="00925888">
        <w:rPr>
          <w:rFonts w:ascii="Times New Roman" w:eastAsia="Times New Roman" w:hAnsi="Times New Roman" w:cs="Times New Roman"/>
          <w:sz w:val="24"/>
          <w:szCs w:val="24"/>
          <w:lang w:val="sr-Cyrl-BA"/>
        </w:rPr>
        <w:t>; </w:t>
      </w:r>
      <w:r w:rsidRPr="00925888">
        <w:rPr>
          <w:rFonts w:ascii="Times New Roman" w:eastAsia="Times New Roman" w:hAnsi="Times New Roman" w:cs="Times New Roman"/>
          <w:sz w:val="24"/>
          <w:szCs w:val="24"/>
        </w:rPr>
        <w:t xml:space="preserve">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Latn-RS"/>
        </w:rPr>
        <w:t>Стратегија за борбу против високотехнолошког криминала за период од 2019. до 2023</w:t>
      </w:r>
      <w:r w:rsidRPr="00925888">
        <w:rPr>
          <w:rFonts w:ascii="Times New Roman" w:eastAsia="Times New Roman" w:hAnsi="Times New Roman" w:cs="Times New Roman"/>
          <w:sz w:val="24"/>
          <w:szCs w:val="24"/>
          <w:lang w:val="sr-Cyrl-RS"/>
        </w:rPr>
        <w:t>. са акционим планом</w:t>
      </w:r>
      <w:r w:rsidRPr="00925888">
        <w:rPr>
          <w:rFonts w:ascii="Times New Roman" w:eastAsia="Times New Roman" w:hAnsi="Times New Roman" w:cs="Times New Roman"/>
          <w:sz w:val="24"/>
          <w:szCs w:val="24"/>
          <w:lang w:val="sr-Latn-RS"/>
        </w:rPr>
        <w:t>;</w:t>
      </w:r>
      <w:r w:rsidRPr="00925888">
        <w:rPr>
          <w:rFonts w:ascii="Times New Roman" w:eastAsia="Times New Roman" w:hAnsi="Times New Roman" w:cs="Times New Roman"/>
          <w:sz w:val="24"/>
          <w:szCs w:val="24"/>
          <w:lang w:val="sr-Cyrl-RS"/>
        </w:rPr>
        <w:t xml:space="preserve">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Latn-RS"/>
        </w:rPr>
        <w:t>Стратегија јавног здравља у Републици Србији 2018. до 2026. године;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rPr>
        <w:t xml:space="preserve">Стратегија превенције и сузбијања трговине људима, посебно женама и децом и заштите жртава за период 2017. </w:t>
      </w:r>
      <w:proofErr w:type="gramStart"/>
      <w:r w:rsidRPr="00925888">
        <w:rPr>
          <w:rFonts w:ascii="Times New Roman" w:eastAsia="Times New Roman" w:hAnsi="Times New Roman" w:cs="Times New Roman"/>
          <w:sz w:val="24"/>
          <w:szCs w:val="24"/>
        </w:rPr>
        <w:t>до</w:t>
      </w:r>
      <w:proofErr w:type="gramEnd"/>
      <w:r w:rsidRPr="00925888">
        <w:rPr>
          <w:rFonts w:ascii="Times New Roman" w:eastAsia="Times New Roman" w:hAnsi="Times New Roman" w:cs="Times New Roman"/>
          <w:sz w:val="24"/>
          <w:szCs w:val="24"/>
        </w:rPr>
        <w:t xml:space="preserve"> 2022. </w:t>
      </w:r>
      <w:proofErr w:type="gramStart"/>
      <w:r w:rsidRPr="00925888">
        <w:rPr>
          <w:rFonts w:ascii="Times New Roman" w:eastAsia="Times New Roman" w:hAnsi="Times New Roman" w:cs="Times New Roman"/>
          <w:sz w:val="24"/>
          <w:szCs w:val="24"/>
        </w:rPr>
        <w:t>са</w:t>
      </w:r>
      <w:proofErr w:type="gramEnd"/>
      <w:r w:rsidRPr="00925888">
        <w:rPr>
          <w:rFonts w:ascii="Times New Roman" w:eastAsia="Times New Roman" w:hAnsi="Times New Roman" w:cs="Times New Roman"/>
          <w:sz w:val="24"/>
          <w:szCs w:val="24"/>
        </w:rPr>
        <w:t xml:space="preserve"> акционим планом 2019-2020</w:t>
      </w:r>
      <w:r w:rsidRPr="00925888">
        <w:rPr>
          <w:rFonts w:ascii="Times New Roman" w:eastAsia="Times New Roman" w:hAnsi="Times New Roman" w:cs="Times New Roman"/>
          <w:sz w:val="24"/>
          <w:szCs w:val="24"/>
          <w:lang w:val="sr-Cyrl-RS"/>
        </w:rPr>
        <w:t>;</w:t>
      </w:r>
      <w:r w:rsidRPr="00925888">
        <w:rPr>
          <w:rFonts w:ascii="Times New Roman" w:eastAsia="Times New Roman" w:hAnsi="Times New Roman" w:cs="Times New Roman"/>
          <w:sz w:val="24"/>
          <w:szCs w:val="24"/>
        </w:rPr>
        <w:t xml:space="preserve"> </w:t>
      </w:r>
      <w:r w:rsidRPr="00925888">
        <w:rPr>
          <w:rFonts w:ascii="Times New Roman" w:eastAsia="Times New Roman" w:hAnsi="Times New Roman" w:cs="Times New Roman"/>
          <w:sz w:val="24"/>
          <w:szCs w:val="24"/>
          <w:lang w:val="sr-Latn-RS"/>
        </w:rPr>
        <w:t>Стратегија подстицања рађања </w:t>
      </w:r>
      <w:r w:rsidRPr="00925888">
        <w:rPr>
          <w:rFonts w:ascii="Times New Roman" w:eastAsia="Times New Roman" w:hAnsi="Times New Roman" w:cs="Times New Roman"/>
          <w:sz w:val="24"/>
          <w:szCs w:val="24"/>
          <w:lang w:val="sr-Cyrl-RS"/>
        </w:rPr>
        <w:t>од 2018. године</w:t>
      </w:r>
      <w:r w:rsidRPr="00925888">
        <w:rPr>
          <w:rFonts w:ascii="Times New Roman" w:eastAsia="Times New Roman" w:hAnsi="Times New Roman" w:cs="Times New Roman"/>
          <w:sz w:val="24"/>
          <w:szCs w:val="24"/>
          <w:lang w:val="sr-Latn-RS"/>
        </w:rPr>
        <w:t xml:space="preserve">;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RS"/>
        </w:rPr>
        <w:t>Н</w:t>
      </w:r>
      <w:r w:rsidRPr="00925888">
        <w:rPr>
          <w:rFonts w:ascii="Times New Roman" w:eastAsia="Times New Roman" w:hAnsi="Times New Roman" w:cs="Times New Roman"/>
          <w:sz w:val="24"/>
          <w:szCs w:val="24"/>
          <w:lang w:val="sr-Latn-RS"/>
        </w:rPr>
        <w:t>ационалн</w:t>
      </w:r>
      <w:r w:rsidRPr="00925888">
        <w:rPr>
          <w:rFonts w:ascii="Times New Roman" w:eastAsia="Times New Roman" w:hAnsi="Times New Roman" w:cs="Times New Roman"/>
          <w:sz w:val="24"/>
          <w:szCs w:val="24"/>
          <w:lang w:val="sr-Cyrl-RS"/>
        </w:rPr>
        <w:t>а</w:t>
      </w:r>
      <w:r w:rsidRPr="00925888">
        <w:rPr>
          <w:rFonts w:ascii="Times New Roman" w:eastAsia="Times New Roman" w:hAnsi="Times New Roman" w:cs="Times New Roman"/>
          <w:sz w:val="24"/>
          <w:szCs w:val="24"/>
          <w:lang w:val="sr-Latn-RS"/>
        </w:rPr>
        <w:t xml:space="preserve"> стратегија за младе за период од 2015. до 2025. године</w:t>
      </w:r>
      <w:r w:rsidRPr="00925888">
        <w:rPr>
          <w:rFonts w:ascii="Times New Roman" w:eastAsia="Times New Roman" w:hAnsi="Times New Roman" w:cs="Times New Roman"/>
          <w:sz w:val="24"/>
          <w:szCs w:val="24"/>
          <w:lang w:val="sr-Cyrl-RS"/>
        </w:rPr>
        <w:t xml:space="preserve"> са Акционим планом за спровођење 2018-2020. године; </w:t>
      </w:r>
    </w:p>
    <w:p w:rsid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BA"/>
        </w:rPr>
        <w:t>Програм о заштити менталног здравља у Републици Србији за период од 2019. до 2026. године; </w:t>
      </w:r>
    </w:p>
    <w:p w:rsidR="00925888" w:rsidRPr="00925888" w:rsidRDefault="00925888" w:rsidP="00925888">
      <w:pPr>
        <w:pStyle w:val="ListParagraph"/>
        <w:numPr>
          <w:ilvl w:val="0"/>
          <w:numId w:val="1"/>
        </w:numPr>
        <w:spacing w:after="0"/>
        <w:jc w:val="both"/>
        <w:rPr>
          <w:rFonts w:ascii="Times New Roman" w:eastAsia="Times New Roman" w:hAnsi="Times New Roman" w:cs="Times New Roman"/>
          <w:sz w:val="24"/>
          <w:szCs w:val="24"/>
          <w:lang w:val="sr-Latn-RS"/>
        </w:rPr>
      </w:pPr>
      <w:r w:rsidRPr="00925888">
        <w:rPr>
          <w:rFonts w:ascii="Times New Roman" w:eastAsia="Times New Roman" w:hAnsi="Times New Roman" w:cs="Times New Roman"/>
          <w:sz w:val="24"/>
          <w:szCs w:val="24"/>
          <w:lang w:val="sr-Cyrl-BA"/>
        </w:rPr>
        <w:t>Програм за ретке болести у Републици Србији за период од 2020. до 2022. године.</w:t>
      </w:r>
    </w:p>
    <w:p w:rsidR="00925888" w:rsidRPr="006148F7" w:rsidRDefault="00925888" w:rsidP="00925888">
      <w:pPr>
        <w:spacing w:after="0"/>
        <w:ind w:firstLine="720"/>
        <w:jc w:val="both"/>
        <w:rPr>
          <w:rFonts w:ascii="Times New Roman" w:eastAsia="Times New Roman" w:hAnsi="Times New Roman" w:cs="Times New Roman"/>
          <w:noProof/>
          <w:sz w:val="24"/>
          <w:szCs w:val="24"/>
          <w:lang w:val="sr-Cyrl-RS"/>
        </w:rPr>
      </w:pPr>
    </w:p>
    <w:p w:rsidR="00925888" w:rsidRPr="007F53B5" w:rsidRDefault="00925888" w:rsidP="00925888">
      <w:pPr>
        <w:spacing w:after="0"/>
        <w:ind w:firstLine="720"/>
        <w:jc w:val="both"/>
        <w:rPr>
          <w:rFonts w:ascii="Times New Roman" w:eastAsia="Times New Roman" w:hAnsi="Times New Roman" w:cs="Times New Roman"/>
          <w:b/>
          <w:sz w:val="24"/>
          <w:szCs w:val="24"/>
          <w:u w:val="single"/>
          <w:lang w:val="sr-Latn-RS"/>
        </w:rPr>
      </w:pPr>
      <w:r w:rsidRPr="007F53B5">
        <w:rPr>
          <w:rFonts w:ascii="Times New Roman" w:eastAsia="Times New Roman" w:hAnsi="Times New Roman" w:cs="Times New Roman"/>
          <w:sz w:val="24"/>
          <w:szCs w:val="24"/>
          <w:u w:val="single"/>
          <w:lang w:val="sr-Cyrl-CS"/>
        </w:rPr>
        <w:t>Права детета у законима:</w:t>
      </w:r>
      <w:r w:rsidRPr="007F53B5">
        <w:rPr>
          <w:rFonts w:ascii="Times New Roman" w:eastAsia="Times New Roman" w:hAnsi="Times New Roman" w:cs="Times New Roman"/>
          <w:b/>
          <w:sz w:val="24"/>
          <w:szCs w:val="24"/>
          <w:u w:val="single"/>
          <w:lang w:val="sr-Cyrl-CS"/>
        </w:rPr>
        <w:t xml:space="preserve"> </w:t>
      </w:r>
    </w:p>
    <w:p w:rsidR="00925888" w:rsidRPr="00925888" w:rsidRDefault="00925888" w:rsidP="00925888">
      <w:pPr>
        <w:spacing w:after="0"/>
        <w:ind w:firstLine="720"/>
        <w:jc w:val="both"/>
        <w:rPr>
          <w:rFonts w:ascii="Times New Roman" w:eastAsia="Times New Roman" w:hAnsi="Times New Roman" w:cs="Times New Roman"/>
          <w:b/>
          <w:i/>
          <w:sz w:val="24"/>
          <w:szCs w:val="24"/>
          <w:lang w:val="sr-Latn-RS"/>
        </w:rPr>
      </w:pPr>
    </w:p>
    <w:p w:rsidR="00925888" w:rsidRDefault="00925888" w:rsidP="00925888">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Cyrl-CS"/>
        </w:rPr>
        <w:t>Закон о измен</w:t>
      </w:r>
      <w:r w:rsidRPr="00925888">
        <w:rPr>
          <w:rFonts w:ascii="Times New Roman" w:eastAsia="Times New Roman" w:hAnsi="Times New Roman" w:cs="Times New Roman"/>
          <w:sz w:val="24"/>
          <w:szCs w:val="24"/>
          <w:lang w:val="sr-Latn-RS"/>
        </w:rPr>
        <w:t>a</w:t>
      </w:r>
      <w:r w:rsidRPr="00925888">
        <w:rPr>
          <w:rFonts w:ascii="Times New Roman" w:eastAsia="Times New Roman" w:hAnsi="Times New Roman" w:cs="Times New Roman"/>
          <w:sz w:val="24"/>
          <w:szCs w:val="24"/>
          <w:lang w:val="sr-Cyrl-CS"/>
        </w:rPr>
        <w:t xml:space="preserve">ма и допунама закона о </w:t>
      </w:r>
      <w:r w:rsidR="00026C45">
        <w:rPr>
          <w:rFonts w:ascii="Times New Roman" w:eastAsia="Times New Roman" w:hAnsi="Times New Roman" w:cs="Times New Roman"/>
          <w:sz w:val="24"/>
          <w:szCs w:val="24"/>
          <w:lang w:val="sr-Cyrl-CS"/>
        </w:rPr>
        <w:t>забрани дискриминације (</w:t>
      </w:r>
      <w:r w:rsidR="00026C45">
        <w:rPr>
          <w:rFonts w:ascii="Times New Roman" w:eastAsia="Times New Roman" w:hAnsi="Times New Roman" w:cs="Times New Roman"/>
          <w:sz w:val="24"/>
          <w:szCs w:val="24"/>
          <w:lang w:val="sr-Latn-RS"/>
        </w:rPr>
        <w:t>„</w:t>
      </w:r>
      <w:r w:rsidR="00026C45">
        <w:rPr>
          <w:rFonts w:ascii="Times New Roman" w:eastAsia="Times New Roman" w:hAnsi="Times New Roman" w:cs="Times New Roman"/>
          <w:sz w:val="24"/>
          <w:szCs w:val="24"/>
          <w:lang w:val="sr-Cyrl-CS"/>
        </w:rPr>
        <w:t>Сл. гласник РС</w:t>
      </w:r>
      <w:r w:rsidR="00026C45">
        <w:rPr>
          <w:rFonts w:ascii="Times New Roman" w:eastAsia="Times New Roman" w:hAnsi="Times New Roman" w:cs="Times New Roman"/>
          <w:sz w:val="24"/>
          <w:szCs w:val="24"/>
          <w:lang w:val="sr-Latn-RS"/>
        </w:rPr>
        <w:t>”</w:t>
      </w:r>
      <w:r w:rsidR="00677AF4">
        <w:rPr>
          <w:rFonts w:ascii="Times New Roman" w:eastAsia="Times New Roman" w:hAnsi="Times New Roman" w:cs="Times New Roman"/>
          <w:sz w:val="24"/>
          <w:szCs w:val="24"/>
          <w:lang w:val="sr-Cyrl-CS"/>
        </w:rPr>
        <w:t>, бр. 52/</w:t>
      </w:r>
      <w:r w:rsidRPr="00925888">
        <w:rPr>
          <w:rFonts w:ascii="Times New Roman" w:eastAsia="Times New Roman" w:hAnsi="Times New Roman" w:cs="Times New Roman"/>
          <w:sz w:val="24"/>
          <w:szCs w:val="24"/>
          <w:lang w:val="sr-Cyrl-CS"/>
        </w:rPr>
        <w:t>21);</w:t>
      </w:r>
      <w:r w:rsidRPr="00925888">
        <w:rPr>
          <w:rFonts w:ascii="Calibri" w:eastAsia="Times New Roman" w:hAnsi="Calibri" w:cs="Times New Roman"/>
          <w:lang w:val="en-US"/>
        </w:rPr>
        <w:t xml:space="preserve"> </w:t>
      </w:r>
    </w:p>
    <w:p w:rsidR="00925888" w:rsidRPr="00925888" w:rsidRDefault="00026C45" w:rsidP="00925888">
      <w:pPr>
        <w:pStyle w:val="ListParagraph"/>
        <w:numPr>
          <w:ilvl w:val="0"/>
          <w:numId w:val="2"/>
        </w:numPr>
        <w:spacing w:after="0"/>
        <w:jc w:val="both"/>
        <w:rPr>
          <w:rFonts w:ascii="Calibri" w:eastAsia="Times New Roman" w:hAnsi="Calibri" w:cs="Times New Roman"/>
          <w:lang w:val="en-US"/>
        </w:rPr>
      </w:pPr>
      <w:r>
        <w:rPr>
          <w:rFonts w:ascii="Times New Roman" w:eastAsia="Times New Roman" w:hAnsi="Times New Roman" w:cs="Times New Roman"/>
          <w:sz w:val="24"/>
          <w:szCs w:val="24"/>
          <w:lang w:val="sr-Cyrl-CS"/>
        </w:rPr>
        <w:t>Закон о родној равноправности (</w:t>
      </w:r>
      <w:r>
        <w:rPr>
          <w:rFonts w:ascii="Times New Roman" w:eastAsia="Times New Roman" w:hAnsi="Times New Roman" w:cs="Times New Roman"/>
          <w:sz w:val="24"/>
          <w:szCs w:val="24"/>
          <w:lang w:val="sr-Latn-RS"/>
        </w:rPr>
        <w:t>„</w:t>
      </w:r>
      <w:r>
        <w:rPr>
          <w:rFonts w:ascii="Times New Roman" w:eastAsia="Times New Roman" w:hAnsi="Times New Roman" w:cs="Times New Roman"/>
          <w:sz w:val="24"/>
          <w:szCs w:val="24"/>
          <w:lang w:val="sr-Cyrl-CS"/>
        </w:rPr>
        <w:t>Сл. гласник РС</w:t>
      </w:r>
      <w:r>
        <w:rPr>
          <w:rFonts w:ascii="Times New Roman" w:eastAsia="Times New Roman" w:hAnsi="Times New Roman" w:cs="Times New Roman"/>
          <w:sz w:val="24"/>
          <w:szCs w:val="24"/>
          <w:lang w:val="sr-Latn-RS"/>
        </w:rPr>
        <w:t>”</w:t>
      </w:r>
      <w:r w:rsidR="00677AF4">
        <w:rPr>
          <w:rFonts w:ascii="Times New Roman" w:eastAsia="Times New Roman" w:hAnsi="Times New Roman" w:cs="Times New Roman"/>
          <w:sz w:val="24"/>
          <w:szCs w:val="24"/>
          <w:lang w:val="sr-Cyrl-CS"/>
        </w:rPr>
        <w:t>, бр 52/</w:t>
      </w:r>
      <w:r w:rsidR="00925888" w:rsidRPr="00925888">
        <w:rPr>
          <w:rFonts w:ascii="Times New Roman" w:eastAsia="Times New Roman" w:hAnsi="Times New Roman" w:cs="Times New Roman"/>
          <w:sz w:val="24"/>
          <w:szCs w:val="24"/>
          <w:lang w:val="sr-Cyrl-CS"/>
        </w:rPr>
        <w:t>21)</w:t>
      </w:r>
      <w:r w:rsidR="00925888" w:rsidRPr="00925888">
        <w:rPr>
          <w:rFonts w:ascii="Times New Roman" w:eastAsia="Times New Roman" w:hAnsi="Times New Roman" w:cs="Times New Roman"/>
          <w:sz w:val="24"/>
          <w:szCs w:val="24"/>
          <w:lang w:val="sr-Latn-RS"/>
        </w:rPr>
        <w:t xml:space="preserve">; </w:t>
      </w:r>
    </w:p>
    <w:p w:rsidR="00925888" w:rsidRPr="00925888" w:rsidRDefault="00925888" w:rsidP="00925888">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изменама и допунама Закона о финансијској подршци породици са децом</w:t>
      </w:r>
      <w:r w:rsidRPr="00925888">
        <w:rPr>
          <w:rFonts w:ascii="Times New Roman" w:eastAsia="Times New Roman" w:hAnsi="Times New Roman" w:cs="Times New Roman"/>
          <w:sz w:val="24"/>
          <w:szCs w:val="24"/>
          <w:lang w:val="sr-Cyrl-RS"/>
        </w:rPr>
        <w:t xml:space="preserve"> („Сл. гласник </w:t>
      </w:r>
      <w:r w:rsidR="0068760D">
        <w:rPr>
          <w:rFonts w:ascii="Times New Roman" w:eastAsia="Times New Roman" w:hAnsi="Times New Roman" w:cs="Times New Roman"/>
          <w:sz w:val="24"/>
          <w:szCs w:val="24"/>
          <w:lang w:val="sr-Cyrl-RS"/>
        </w:rPr>
        <w:t xml:space="preserve">РС”, бр. 113/17, 50/18, ... </w:t>
      </w:r>
      <w:r w:rsidRPr="00925888">
        <w:rPr>
          <w:rFonts w:ascii="Times New Roman" w:eastAsia="Times New Roman" w:hAnsi="Times New Roman" w:cs="Times New Roman"/>
          <w:sz w:val="24"/>
          <w:szCs w:val="24"/>
          <w:lang w:val="sr-Cyrl-RS"/>
        </w:rPr>
        <w:t>53/21</w:t>
      </w:r>
      <w:r w:rsidR="0068760D">
        <w:rPr>
          <w:rFonts w:ascii="Times New Roman" w:eastAsia="Times New Roman" w:hAnsi="Times New Roman" w:cs="Times New Roman"/>
          <w:sz w:val="24"/>
          <w:szCs w:val="24"/>
          <w:lang w:val="sr-Cyrl-RS"/>
        </w:rPr>
        <w:t xml:space="preserve"> и 66/21</w:t>
      </w:r>
      <w:r w:rsidRPr="00925888">
        <w:rPr>
          <w:rFonts w:ascii="Times New Roman" w:eastAsia="Times New Roman" w:hAnsi="Times New Roman" w:cs="Times New Roman"/>
          <w:sz w:val="24"/>
          <w:szCs w:val="24"/>
          <w:lang w:val="sr-Cyrl-RS"/>
        </w:rPr>
        <w:t>)</w:t>
      </w:r>
      <w:r w:rsidRPr="00925888">
        <w:rPr>
          <w:rFonts w:ascii="Times New Roman" w:eastAsia="Times New Roman" w:hAnsi="Times New Roman" w:cs="Times New Roman"/>
          <w:sz w:val="24"/>
          <w:szCs w:val="24"/>
          <w:lang w:val="sr-Latn-RS"/>
        </w:rPr>
        <w:t>;</w:t>
      </w:r>
    </w:p>
    <w:p w:rsid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правима корисника услуга привременог смештаја у социјалној заштити</w:t>
      </w:r>
      <w:r w:rsidR="00026C45">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126/</w:t>
      </w:r>
      <w:r w:rsidRPr="00925888">
        <w:rPr>
          <w:rFonts w:ascii="Times New Roman" w:eastAsia="Times New Roman" w:hAnsi="Times New Roman" w:cs="Times New Roman"/>
          <w:sz w:val="24"/>
          <w:szCs w:val="24"/>
          <w:lang w:val="sr-Cyrl-RS"/>
        </w:rPr>
        <w:t>21)</w:t>
      </w:r>
      <w:r w:rsidRPr="00925888">
        <w:rPr>
          <w:rFonts w:ascii="Times New Roman" w:eastAsia="Times New Roman" w:hAnsi="Times New Roman" w:cs="Times New Roman"/>
          <w:sz w:val="24"/>
          <w:szCs w:val="24"/>
          <w:lang w:val="sr-Latn-RS"/>
        </w:rPr>
        <w:t>;</w:t>
      </w:r>
      <w:r w:rsidRPr="00925888">
        <w:rPr>
          <w:rFonts w:ascii="Calibri" w:eastAsia="Times New Roman" w:hAnsi="Calibri" w:cs="Times New Roman"/>
          <w:lang w:val="en-US"/>
        </w:rPr>
        <w:t xml:space="preserve"> </w:t>
      </w:r>
    </w:p>
    <w:p w:rsid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социјалној карти</w:t>
      </w:r>
      <w:r w:rsidR="00026C45">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14/</w:t>
      </w:r>
      <w:r w:rsidRPr="00925888">
        <w:rPr>
          <w:rFonts w:ascii="Times New Roman" w:eastAsia="Times New Roman" w:hAnsi="Times New Roman" w:cs="Times New Roman"/>
          <w:sz w:val="24"/>
          <w:szCs w:val="24"/>
          <w:lang w:val="sr-Cyrl-RS"/>
        </w:rPr>
        <w:t>21)</w:t>
      </w:r>
      <w:r w:rsidRPr="00925888">
        <w:rPr>
          <w:rFonts w:ascii="Times New Roman" w:eastAsia="Times New Roman" w:hAnsi="Times New Roman" w:cs="Times New Roman"/>
          <w:sz w:val="24"/>
          <w:szCs w:val="24"/>
          <w:lang w:val="sr-Latn-RS"/>
        </w:rPr>
        <w:t>;</w:t>
      </w:r>
      <w:r w:rsidRPr="00925888">
        <w:rPr>
          <w:rFonts w:ascii="Calibri" w:eastAsia="Times New Roman" w:hAnsi="Calibri" w:cs="Times New Roman"/>
          <w:lang w:val="en-US"/>
        </w:rPr>
        <w:t xml:space="preserve"> </w:t>
      </w:r>
    </w:p>
    <w:p w:rsidR="00925888" w:rsidRPr="005570DA" w:rsidRDefault="00925888" w:rsidP="00925888">
      <w:pPr>
        <w:pStyle w:val="ListParagraph"/>
        <w:numPr>
          <w:ilvl w:val="0"/>
          <w:numId w:val="2"/>
        </w:numPr>
        <w:spacing w:after="0"/>
        <w:jc w:val="both"/>
        <w:rPr>
          <w:rFonts w:ascii="Times New Roman" w:eastAsia="Times New Roman" w:hAnsi="Times New Roman" w:cs="Times New Roman"/>
          <w:sz w:val="24"/>
          <w:szCs w:val="24"/>
          <w:lang w:val="en-US"/>
        </w:rPr>
      </w:pPr>
      <w:r w:rsidRPr="00925888">
        <w:rPr>
          <w:rFonts w:ascii="Times New Roman" w:eastAsia="Times New Roman" w:hAnsi="Times New Roman" w:cs="Times New Roman"/>
          <w:sz w:val="24"/>
          <w:szCs w:val="24"/>
          <w:lang w:val="sr-Latn-RS"/>
        </w:rPr>
        <w:t xml:space="preserve">Закон о правима бораца, војних инвалида, цивилних инвалида рата и чланова </w:t>
      </w:r>
      <w:r w:rsidRPr="005570DA">
        <w:rPr>
          <w:rFonts w:ascii="Times New Roman" w:eastAsia="Times New Roman" w:hAnsi="Times New Roman" w:cs="Times New Roman"/>
          <w:sz w:val="24"/>
          <w:szCs w:val="24"/>
          <w:lang w:val="sr-Latn-RS"/>
        </w:rPr>
        <w:t>њихових породица</w:t>
      </w:r>
      <w:r w:rsidR="00026C45" w:rsidRPr="005570DA">
        <w:rPr>
          <w:rFonts w:ascii="Times New Roman" w:eastAsia="Times New Roman" w:hAnsi="Times New Roman" w:cs="Times New Roman"/>
          <w:sz w:val="24"/>
          <w:szCs w:val="24"/>
          <w:lang w:val="sr-Cyrl-RS"/>
        </w:rPr>
        <w:t xml:space="preserve"> (</w:t>
      </w:r>
      <w:r w:rsidR="00026C45" w:rsidRPr="005570DA">
        <w:rPr>
          <w:rFonts w:ascii="Times New Roman" w:eastAsia="Times New Roman" w:hAnsi="Times New Roman" w:cs="Times New Roman"/>
          <w:sz w:val="24"/>
          <w:szCs w:val="24"/>
          <w:lang w:val="sr-Latn-RS"/>
        </w:rPr>
        <w:t>„</w:t>
      </w:r>
      <w:r w:rsidR="00026C45" w:rsidRPr="005570DA">
        <w:rPr>
          <w:rFonts w:ascii="Times New Roman" w:eastAsia="Times New Roman" w:hAnsi="Times New Roman" w:cs="Times New Roman"/>
          <w:sz w:val="24"/>
          <w:szCs w:val="24"/>
          <w:lang w:val="sr-Cyrl-RS"/>
        </w:rPr>
        <w:t>Сл. гласник РС</w:t>
      </w:r>
      <w:r w:rsidR="00026C45" w:rsidRPr="005570DA">
        <w:rPr>
          <w:rFonts w:ascii="Times New Roman" w:eastAsia="Times New Roman" w:hAnsi="Times New Roman" w:cs="Times New Roman"/>
          <w:sz w:val="24"/>
          <w:szCs w:val="24"/>
          <w:lang w:val="sr-Latn-RS"/>
        </w:rPr>
        <w:t>”</w:t>
      </w:r>
      <w:r w:rsidR="00677AF4" w:rsidRPr="005570DA">
        <w:rPr>
          <w:rFonts w:ascii="Times New Roman" w:eastAsia="Times New Roman" w:hAnsi="Times New Roman" w:cs="Times New Roman"/>
          <w:sz w:val="24"/>
          <w:szCs w:val="24"/>
          <w:lang w:val="sr-Cyrl-RS"/>
        </w:rPr>
        <w:t>, бр. 18/</w:t>
      </w:r>
      <w:r w:rsidRPr="005570DA">
        <w:rPr>
          <w:rFonts w:ascii="Times New Roman" w:eastAsia="Times New Roman" w:hAnsi="Times New Roman" w:cs="Times New Roman"/>
          <w:sz w:val="24"/>
          <w:szCs w:val="24"/>
          <w:lang w:val="sr-Cyrl-RS"/>
        </w:rPr>
        <w:t>20)</w:t>
      </w:r>
      <w:r w:rsidRPr="005570DA">
        <w:rPr>
          <w:rFonts w:ascii="Times New Roman" w:eastAsia="Times New Roman" w:hAnsi="Times New Roman" w:cs="Times New Roman"/>
          <w:sz w:val="24"/>
          <w:szCs w:val="24"/>
          <w:lang w:val="sr-Latn-RS"/>
        </w:rPr>
        <w:t>;</w:t>
      </w:r>
      <w:r w:rsidRPr="005570DA">
        <w:rPr>
          <w:rFonts w:ascii="Times New Roman" w:eastAsia="Times New Roman" w:hAnsi="Times New Roman" w:cs="Times New Roman"/>
          <w:sz w:val="24"/>
          <w:szCs w:val="24"/>
          <w:lang w:val="en-US"/>
        </w:rPr>
        <w:t xml:space="preserve"> </w:t>
      </w:r>
    </w:p>
    <w:p w:rsidR="005570DA" w:rsidRPr="005570DA" w:rsidRDefault="005570DA" w:rsidP="005570DA">
      <w:pPr>
        <w:pStyle w:val="ListParagraph"/>
        <w:numPr>
          <w:ilvl w:val="0"/>
          <w:numId w:val="2"/>
        </w:numPr>
        <w:spacing w:after="0"/>
        <w:jc w:val="both"/>
        <w:rPr>
          <w:rFonts w:ascii="Times New Roman" w:eastAsia="Times New Roman" w:hAnsi="Times New Roman" w:cs="Times New Roman"/>
          <w:sz w:val="24"/>
          <w:szCs w:val="24"/>
          <w:lang w:val="en-US"/>
        </w:rPr>
      </w:pPr>
      <w:r>
        <w:rPr>
          <w:rFonts w:ascii="Times New Roman" w:hAnsi="Times New Roman" w:cs="Times New Roman"/>
          <w:sz w:val="24"/>
          <w:szCs w:val="24"/>
          <w:lang w:val="sr-Cyrl-RS"/>
        </w:rPr>
        <w:t>Закон о извршењу и обезбеђењу („Сл. гласник РС”</w:t>
      </w:r>
      <w:r w:rsidRPr="005570DA">
        <w:rPr>
          <w:rFonts w:ascii="Times New Roman" w:hAnsi="Times New Roman" w:cs="Times New Roman"/>
          <w:sz w:val="24"/>
          <w:szCs w:val="24"/>
          <w:lang w:val="sr-Cyrl-RS"/>
        </w:rPr>
        <w:t>, бр.106/15, 106/16, 113/17 –аутент.тумачеење и 54/19</w:t>
      </w:r>
      <w:r>
        <w:rPr>
          <w:rFonts w:ascii="Times New Roman" w:hAnsi="Times New Roman" w:cs="Times New Roman"/>
          <w:sz w:val="24"/>
          <w:szCs w:val="24"/>
          <w:lang w:val="sr-Cyrl-RS"/>
        </w:rPr>
        <w:t>);</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здравственој заштити</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Latn-RS"/>
        </w:rPr>
        <w:t xml:space="preserve">(„Сл. гласник РС”, </w:t>
      </w:r>
      <w:r w:rsidR="00677AF4">
        <w:rPr>
          <w:rFonts w:ascii="Times New Roman" w:eastAsia="Times New Roman" w:hAnsi="Times New Roman" w:cs="Times New Roman"/>
          <w:sz w:val="24"/>
          <w:szCs w:val="24"/>
          <w:lang w:val="sr-Latn-RS"/>
        </w:rPr>
        <w:t>бр. 25/</w:t>
      </w:r>
      <w:r w:rsidRPr="00925888">
        <w:rPr>
          <w:rFonts w:ascii="Times New Roman" w:eastAsia="Times New Roman" w:hAnsi="Times New Roman" w:cs="Times New Roman"/>
          <w:sz w:val="24"/>
          <w:szCs w:val="24"/>
          <w:lang w:val="sr-Latn-RS"/>
        </w:rPr>
        <w:t xml:space="preserve">19);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здравственом осигурању</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25/</w:t>
      </w:r>
      <w:r w:rsidRPr="00925888">
        <w:rPr>
          <w:rFonts w:ascii="Times New Roman" w:eastAsia="Times New Roman" w:hAnsi="Times New Roman" w:cs="Times New Roman"/>
          <w:sz w:val="24"/>
          <w:szCs w:val="24"/>
          <w:lang w:val="sr-Cyrl-RS"/>
        </w:rPr>
        <w:t>19)</w:t>
      </w:r>
      <w:r w:rsidRPr="00925888">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правима пацијената</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45/213 и 25/</w:t>
      </w:r>
      <w:r w:rsidRPr="00925888">
        <w:rPr>
          <w:rFonts w:ascii="Times New Roman" w:eastAsia="Times New Roman" w:hAnsi="Times New Roman" w:cs="Times New Roman"/>
          <w:sz w:val="24"/>
          <w:szCs w:val="24"/>
          <w:lang w:val="sr-Cyrl-RS"/>
        </w:rPr>
        <w:t>19 - др. закон)</w:t>
      </w:r>
      <w:r w:rsidRPr="00925888">
        <w:rPr>
          <w:rFonts w:ascii="Times New Roman" w:eastAsia="Times New Roman" w:hAnsi="Times New Roman" w:cs="Times New Roman"/>
          <w:sz w:val="24"/>
          <w:szCs w:val="24"/>
          <w:lang w:val="sr-Latn-RS"/>
        </w:rPr>
        <w:t xml:space="preserve">; </w:t>
      </w:r>
      <w:r w:rsidR="00026C45">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смањењу ризика од катастрофа и управљању ванредним ситуацијама</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Latn-RS"/>
        </w:rPr>
        <w:t xml:space="preserve">(„Сл. гласник РС”, </w:t>
      </w:r>
      <w:r w:rsidR="00677AF4">
        <w:rPr>
          <w:rFonts w:ascii="Times New Roman" w:eastAsia="Times New Roman" w:hAnsi="Times New Roman" w:cs="Times New Roman"/>
          <w:sz w:val="24"/>
          <w:szCs w:val="24"/>
          <w:lang w:val="sr-Latn-RS"/>
        </w:rPr>
        <w:t>бр. 87/</w:t>
      </w:r>
      <w:r w:rsidRPr="00925888">
        <w:rPr>
          <w:rFonts w:ascii="Times New Roman" w:eastAsia="Times New Roman" w:hAnsi="Times New Roman" w:cs="Times New Roman"/>
          <w:sz w:val="24"/>
          <w:szCs w:val="24"/>
          <w:lang w:val="sr-Latn-RS"/>
        </w:rPr>
        <w:t xml:space="preserve">18); </w:t>
      </w:r>
    </w:p>
    <w:p w:rsid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бесплатној правној помоћи</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87/</w:t>
      </w:r>
      <w:r w:rsidRPr="00925888">
        <w:rPr>
          <w:rFonts w:ascii="Times New Roman" w:eastAsia="Times New Roman" w:hAnsi="Times New Roman" w:cs="Times New Roman"/>
          <w:sz w:val="24"/>
          <w:szCs w:val="24"/>
          <w:lang w:val="sr-Cyrl-RS"/>
        </w:rPr>
        <w:t>18)</w:t>
      </w:r>
      <w:r w:rsidRPr="00925888">
        <w:rPr>
          <w:rFonts w:ascii="Times New Roman" w:eastAsia="Times New Roman" w:hAnsi="Times New Roman" w:cs="Times New Roman"/>
          <w:sz w:val="24"/>
          <w:szCs w:val="24"/>
          <w:lang w:val="sr-Latn-RS"/>
        </w:rPr>
        <w:t>;</w:t>
      </w:r>
      <w:r w:rsidRPr="00925888">
        <w:rPr>
          <w:rFonts w:ascii="Calibri" w:eastAsia="Times New Roman" w:hAnsi="Calibri" w:cs="Times New Roman"/>
          <w:lang w:val="en-U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уџбеницима</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27/</w:t>
      </w:r>
      <w:r w:rsidRPr="00925888">
        <w:rPr>
          <w:rFonts w:ascii="Times New Roman" w:eastAsia="Times New Roman" w:hAnsi="Times New Roman" w:cs="Times New Roman"/>
          <w:sz w:val="24"/>
          <w:szCs w:val="24"/>
          <w:lang w:val="sr-Cyrl-RS"/>
        </w:rPr>
        <w:t>18)</w:t>
      </w:r>
      <w:r w:rsidRPr="00925888">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изменама и допунама Закона о основама система образовања и васпитања</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129/</w:t>
      </w:r>
      <w:r w:rsidRPr="00925888">
        <w:rPr>
          <w:rFonts w:ascii="Times New Roman" w:eastAsia="Times New Roman" w:hAnsi="Times New Roman" w:cs="Times New Roman"/>
          <w:sz w:val="24"/>
          <w:szCs w:val="24"/>
          <w:lang w:val="sr-Cyrl-RS"/>
        </w:rPr>
        <w:t>21 )</w:t>
      </w:r>
      <w:r w:rsidRPr="00925888">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предшколском васпитању и образовању</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18/10, 101/17, ... и 129/</w:t>
      </w:r>
      <w:r w:rsidRPr="00925888">
        <w:rPr>
          <w:rFonts w:ascii="Times New Roman" w:eastAsia="Times New Roman" w:hAnsi="Times New Roman" w:cs="Times New Roman"/>
          <w:sz w:val="24"/>
          <w:szCs w:val="24"/>
          <w:lang w:val="sr-Cyrl-RS"/>
        </w:rPr>
        <w:t>21)</w:t>
      </w:r>
      <w:r w:rsidRPr="00925888">
        <w:rPr>
          <w:rFonts w:ascii="Times New Roman" w:eastAsia="Times New Roman" w:hAnsi="Times New Roman" w:cs="Times New Roman"/>
          <w:sz w:val="24"/>
          <w:szCs w:val="24"/>
          <w:lang w:val="sr-Latn-RS"/>
        </w:rPr>
        <w:t xml:space="preserve">; </w:t>
      </w:r>
      <w:r w:rsidR="00026C45">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изменама и допунама Закона о основном образовању и васпитању</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Latn-RS"/>
        </w:rPr>
        <w:t xml:space="preserve">(„Сл. гласник РС”, </w:t>
      </w:r>
      <w:r w:rsidR="00677AF4">
        <w:rPr>
          <w:rFonts w:ascii="Times New Roman" w:eastAsia="Times New Roman" w:hAnsi="Times New Roman" w:cs="Times New Roman"/>
          <w:sz w:val="24"/>
          <w:szCs w:val="24"/>
          <w:lang w:val="sr-Latn-RS"/>
        </w:rPr>
        <w:t xml:space="preserve"> бр. 129/</w:t>
      </w:r>
      <w:r w:rsidRPr="00925888">
        <w:rPr>
          <w:rFonts w:ascii="Times New Roman" w:eastAsia="Times New Roman" w:hAnsi="Times New Roman" w:cs="Times New Roman"/>
          <w:sz w:val="24"/>
          <w:szCs w:val="24"/>
          <w:lang w:val="sr-Latn-RS"/>
        </w:rPr>
        <w:t xml:space="preserve">21);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изменама и допунама Закона о средњем образовању и васпитању</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 xml:space="preserve"> бр. 129/</w:t>
      </w:r>
      <w:r w:rsidRPr="00925888">
        <w:rPr>
          <w:rFonts w:ascii="Times New Roman" w:eastAsia="Times New Roman" w:hAnsi="Times New Roman" w:cs="Times New Roman"/>
          <w:sz w:val="24"/>
          <w:szCs w:val="24"/>
          <w:lang w:val="sr-Cyrl-RS"/>
        </w:rPr>
        <w:t>21)</w:t>
      </w:r>
      <w:r w:rsidRPr="00925888">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изменама и допунама Закона о високом образовању</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 xml:space="preserve"> бр. 67/</w:t>
      </w:r>
      <w:r w:rsidRPr="00925888">
        <w:rPr>
          <w:rFonts w:ascii="Times New Roman" w:eastAsia="Times New Roman" w:hAnsi="Times New Roman" w:cs="Times New Roman"/>
          <w:sz w:val="24"/>
          <w:szCs w:val="24"/>
          <w:lang w:val="sr-Cyrl-RS"/>
        </w:rPr>
        <w:t>21)</w:t>
      </w:r>
      <w:r w:rsidRPr="00925888">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изменама и допунама Закона о ученичком и студентском стандарду</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Latn-RS"/>
        </w:rPr>
        <w:t xml:space="preserve">(„Сл. гласник РС”, </w:t>
      </w:r>
      <w:r w:rsidR="00677AF4">
        <w:rPr>
          <w:rFonts w:ascii="Times New Roman" w:eastAsia="Times New Roman" w:hAnsi="Times New Roman" w:cs="Times New Roman"/>
          <w:sz w:val="24"/>
          <w:szCs w:val="24"/>
          <w:lang w:val="sr-Latn-RS"/>
        </w:rPr>
        <w:t>бр. 10/</w:t>
      </w:r>
      <w:r w:rsidRPr="00925888">
        <w:rPr>
          <w:rFonts w:ascii="Times New Roman" w:eastAsia="Times New Roman" w:hAnsi="Times New Roman" w:cs="Times New Roman"/>
          <w:sz w:val="24"/>
          <w:szCs w:val="24"/>
          <w:lang w:val="sr-Latn-RS"/>
        </w:rPr>
        <w:t xml:space="preserve">19);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странцима</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24/</w:t>
      </w:r>
      <w:r w:rsidRPr="00925888">
        <w:rPr>
          <w:rFonts w:ascii="Times New Roman" w:eastAsia="Times New Roman" w:hAnsi="Times New Roman" w:cs="Times New Roman"/>
          <w:sz w:val="24"/>
          <w:szCs w:val="24"/>
          <w:lang w:val="sr-Cyrl-RS"/>
        </w:rPr>
        <w:t>18)</w:t>
      </w:r>
      <w:r w:rsidRPr="00925888">
        <w:rPr>
          <w:rFonts w:ascii="Times New Roman" w:eastAsia="Times New Roman" w:hAnsi="Times New Roman" w:cs="Times New Roman"/>
          <w:sz w:val="24"/>
          <w:szCs w:val="24"/>
          <w:lang w:val="sr-Latn-RS"/>
        </w:rPr>
        <w:t xml:space="preserve">; </w:t>
      </w:r>
      <w:r w:rsidR="00026C45">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изменама и допунама Закона о странцима</w:t>
      </w:r>
      <w:r w:rsidRPr="00925888">
        <w:rPr>
          <w:rFonts w:ascii="Times New Roman" w:eastAsia="Times New Roman" w:hAnsi="Times New Roman" w:cs="Times New Roman"/>
          <w:sz w:val="24"/>
          <w:szCs w:val="24"/>
          <w:lang w:val="sr-Cyrl-RS"/>
        </w:rPr>
        <w:t xml:space="preserve"> </w:t>
      </w:r>
      <w:r w:rsidR="00026C45">
        <w:rPr>
          <w:rFonts w:ascii="Times New Roman" w:eastAsia="Times New Roman" w:hAnsi="Times New Roman" w:cs="Times New Roman"/>
          <w:sz w:val="24"/>
          <w:szCs w:val="24"/>
          <w:lang w:val="sr-Cyrl-RS"/>
        </w:rPr>
        <w:t>(„Сл. гласник РС”,</w:t>
      </w:r>
      <w:r w:rsidRPr="00925888">
        <w:rPr>
          <w:rFonts w:ascii="Times New Roman" w:eastAsia="Times New Roman" w:hAnsi="Times New Roman" w:cs="Times New Roman"/>
          <w:sz w:val="24"/>
          <w:szCs w:val="24"/>
          <w:lang w:val="sr-Cyrl-RS"/>
        </w:rPr>
        <w:t xml:space="preserve"> б</w:t>
      </w:r>
      <w:r w:rsidR="00677AF4">
        <w:rPr>
          <w:rFonts w:ascii="Times New Roman" w:eastAsia="Times New Roman" w:hAnsi="Times New Roman" w:cs="Times New Roman"/>
          <w:sz w:val="24"/>
          <w:szCs w:val="24"/>
          <w:lang w:val="sr-Cyrl-RS"/>
        </w:rPr>
        <w:t>р. 31/</w:t>
      </w:r>
      <w:r w:rsidRPr="00925888">
        <w:rPr>
          <w:rFonts w:ascii="Times New Roman" w:eastAsia="Times New Roman" w:hAnsi="Times New Roman" w:cs="Times New Roman"/>
          <w:sz w:val="24"/>
          <w:szCs w:val="24"/>
          <w:lang w:val="sr-Cyrl-RS"/>
        </w:rPr>
        <w:t>19)</w:t>
      </w:r>
      <w:r w:rsidRPr="00925888">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азилу и привременој заштити</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24/</w:t>
      </w:r>
      <w:r w:rsidRPr="00925888">
        <w:rPr>
          <w:rFonts w:ascii="Times New Roman" w:eastAsia="Times New Roman" w:hAnsi="Times New Roman" w:cs="Times New Roman"/>
          <w:sz w:val="24"/>
          <w:szCs w:val="24"/>
          <w:lang w:val="sr-Cyrl-RS"/>
        </w:rPr>
        <w:t>18)</w:t>
      </w:r>
      <w:r w:rsidRPr="00925888">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изменам</w:t>
      </w:r>
      <w:r w:rsidRPr="00925888">
        <w:rPr>
          <w:rFonts w:ascii="Times New Roman" w:eastAsia="Times New Roman" w:hAnsi="Times New Roman" w:cs="Times New Roman"/>
          <w:sz w:val="24"/>
          <w:szCs w:val="24"/>
          <w:lang w:val="sr-Cyrl-RS"/>
        </w:rPr>
        <w:t>а</w:t>
      </w:r>
      <w:r w:rsidRPr="00925888">
        <w:rPr>
          <w:rFonts w:ascii="Times New Roman" w:eastAsia="Times New Roman" w:hAnsi="Times New Roman" w:cs="Times New Roman"/>
          <w:sz w:val="24"/>
          <w:szCs w:val="24"/>
          <w:lang w:val="sr-Latn-RS"/>
        </w:rPr>
        <w:t xml:space="preserve"> и допунама Закона о путним исправама</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81/</w:t>
      </w:r>
      <w:r w:rsidRPr="00925888">
        <w:rPr>
          <w:rFonts w:ascii="Times New Roman" w:eastAsia="Times New Roman" w:hAnsi="Times New Roman" w:cs="Times New Roman"/>
          <w:sz w:val="24"/>
          <w:szCs w:val="24"/>
          <w:lang w:val="sr-Cyrl-RS"/>
        </w:rPr>
        <w:t>19)</w:t>
      </w:r>
      <w:r w:rsidRPr="00925888">
        <w:rPr>
          <w:rFonts w:ascii="Times New Roman" w:eastAsia="Times New Roman" w:hAnsi="Times New Roman" w:cs="Times New Roman"/>
          <w:sz w:val="24"/>
          <w:szCs w:val="24"/>
          <w:lang w:val="sr-Latn-RS"/>
        </w:rPr>
        <w:t>;</w:t>
      </w:r>
      <w:r w:rsidRPr="00925888">
        <w:rPr>
          <w:rFonts w:ascii="Times New Roman" w:eastAsia="Times New Roman" w:hAnsi="Times New Roman" w:cs="Times New Roman"/>
          <w:sz w:val="24"/>
          <w:szCs w:val="24"/>
          <w:lang w:val="sr-Cyrl-RS"/>
        </w:rPr>
        <w:t xml:space="preserve"> </w:t>
      </w:r>
      <w:r w:rsidR="00026C45">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заштити података о личности</w:t>
      </w:r>
      <w:r w:rsidRPr="00925888">
        <w:rPr>
          <w:rFonts w:ascii="Times New Roman" w:eastAsia="Times New Roman" w:hAnsi="Times New Roman" w:cs="Times New Roman"/>
          <w:sz w:val="24"/>
          <w:szCs w:val="24"/>
          <w:lang w:val="sr-Cyrl-RS"/>
        </w:rPr>
        <w:t xml:space="preserve"> </w:t>
      </w:r>
      <w:r w:rsidR="00026C45" w:rsidRPr="00026C45">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87/</w:t>
      </w:r>
      <w:r w:rsidRPr="00925888">
        <w:rPr>
          <w:rFonts w:ascii="Times New Roman" w:eastAsia="Times New Roman" w:hAnsi="Times New Roman" w:cs="Times New Roman"/>
          <w:sz w:val="24"/>
          <w:szCs w:val="24"/>
          <w:lang w:val="sr-Cyrl-RS"/>
        </w:rPr>
        <w:t>18)</w:t>
      </w:r>
      <w:r w:rsidRPr="00925888">
        <w:rPr>
          <w:rFonts w:ascii="Times New Roman" w:eastAsia="Times New Roman" w:hAnsi="Times New Roman" w:cs="Times New Roman"/>
          <w:sz w:val="24"/>
          <w:szCs w:val="24"/>
          <w:lang w:val="sr-Latn-RS"/>
        </w:rPr>
        <w:t xml:space="preserve">; </w:t>
      </w:r>
      <w:r w:rsidR="00026C45">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Cyrl-CS"/>
        </w:rPr>
        <w:t xml:space="preserve">Закон о заштити потрошача </w:t>
      </w:r>
      <w:r w:rsidR="00026C45">
        <w:rPr>
          <w:rFonts w:ascii="Times New Roman" w:eastAsia="Times New Roman" w:hAnsi="Times New Roman" w:cs="Times New Roman"/>
          <w:sz w:val="24"/>
          <w:szCs w:val="24"/>
          <w:lang w:val="sr-Cyrl-CS"/>
        </w:rPr>
        <w:t>(„Сл. гласник РС”,</w:t>
      </w:r>
      <w:r w:rsidR="00026C45">
        <w:rPr>
          <w:rFonts w:ascii="Times New Roman" w:eastAsia="Times New Roman" w:hAnsi="Times New Roman" w:cs="Times New Roman"/>
          <w:sz w:val="24"/>
          <w:szCs w:val="24"/>
          <w:lang w:val="sr-Latn-RS"/>
        </w:rPr>
        <w:t xml:space="preserve"> </w:t>
      </w:r>
      <w:r w:rsidR="00677AF4">
        <w:rPr>
          <w:rFonts w:ascii="Times New Roman" w:eastAsia="Times New Roman" w:hAnsi="Times New Roman" w:cs="Times New Roman"/>
          <w:sz w:val="24"/>
          <w:szCs w:val="24"/>
          <w:lang w:val="sr-Cyrl-CS"/>
        </w:rPr>
        <w:t>бр. 88/</w:t>
      </w:r>
      <w:r w:rsidRPr="00925888">
        <w:rPr>
          <w:rFonts w:ascii="Times New Roman" w:eastAsia="Times New Roman" w:hAnsi="Times New Roman" w:cs="Times New Roman"/>
          <w:sz w:val="24"/>
          <w:szCs w:val="24"/>
          <w:lang w:val="sr-Cyrl-CS"/>
        </w:rPr>
        <w:t>21)</w:t>
      </w:r>
      <w:r w:rsidRPr="00925888">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Cyrl-CS"/>
        </w:rPr>
        <w:t xml:space="preserve">Закон о Заштитнику грађана </w:t>
      </w:r>
      <w:r w:rsidR="00026C45" w:rsidRPr="00026C45">
        <w:rPr>
          <w:rFonts w:ascii="Times New Roman" w:eastAsia="Times New Roman" w:hAnsi="Times New Roman" w:cs="Times New Roman"/>
          <w:sz w:val="24"/>
          <w:szCs w:val="24"/>
          <w:lang w:val="sr-Cyrl-CS"/>
        </w:rPr>
        <w:t xml:space="preserve">(„Сл. гласник РС”, </w:t>
      </w:r>
      <w:r w:rsidR="00677AF4">
        <w:rPr>
          <w:rFonts w:ascii="Times New Roman" w:eastAsia="Times New Roman" w:hAnsi="Times New Roman" w:cs="Times New Roman"/>
          <w:sz w:val="24"/>
          <w:szCs w:val="24"/>
          <w:lang w:val="sr-Cyrl-CS"/>
        </w:rPr>
        <w:t>бр. 105/</w:t>
      </w:r>
      <w:r w:rsidRPr="00925888">
        <w:rPr>
          <w:rFonts w:ascii="Times New Roman" w:eastAsia="Times New Roman" w:hAnsi="Times New Roman" w:cs="Times New Roman"/>
          <w:sz w:val="24"/>
          <w:szCs w:val="24"/>
          <w:lang w:val="sr-Cyrl-CS"/>
        </w:rPr>
        <w:t>21)</w:t>
      </w:r>
      <w:r w:rsidRPr="00925888">
        <w:rPr>
          <w:rFonts w:ascii="Times New Roman" w:eastAsia="Times New Roman" w:hAnsi="Times New Roman" w:cs="Times New Roman"/>
          <w:sz w:val="24"/>
          <w:szCs w:val="24"/>
          <w:lang w:val="sr-Latn-RS"/>
        </w:rPr>
        <w:t xml:space="preserve">; </w:t>
      </w:r>
    </w:p>
    <w:p w:rsidR="00925888" w:rsidRPr="00925888" w:rsidRDefault="00925888" w:rsidP="00026C45">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Cyrl-CS"/>
        </w:rPr>
        <w:t xml:space="preserve">Закон о играма на срећу </w:t>
      </w:r>
      <w:r w:rsidR="00026C45" w:rsidRPr="00026C45">
        <w:rPr>
          <w:rFonts w:ascii="Times New Roman" w:eastAsia="Times New Roman" w:hAnsi="Times New Roman" w:cs="Times New Roman"/>
          <w:sz w:val="24"/>
          <w:szCs w:val="24"/>
          <w:lang w:val="sr-Cyrl-CS"/>
        </w:rPr>
        <w:t xml:space="preserve">(„Сл. гласник РС”, </w:t>
      </w:r>
      <w:r w:rsidR="00677AF4">
        <w:rPr>
          <w:rFonts w:ascii="Times New Roman" w:eastAsia="Times New Roman" w:hAnsi="Times New Roman" w:cs="Times New Roman"/>
          <w:sz w:val="24"/>
          <w:szCs w:val="24"/>
          <w:lang w:val="sr-Cyrl-CS"/>
        </w:rPr>
        <w:t>бр. 18/</w:t>
      </w:r>
      <w:r w:rsidRPr="00925888">
        <w:rPr>
          <w:rFonts w:ascii="Times New Roman" w:eastAsia="Times New Roman" w:hAnsi="Times New Roman" w:cs="Times New Roman"/>
          <w:sz w:val="24"/>
          <w:szCs w:val="24"/>
          <w:lang w:val="sr-Cyrl-CS"/>
        </w:rPr>
        <w:t>20)</w:t>
      </w:r>
      <w:r w:rsidRPr="00925888">
        <w:rPr>
          <w:rFonts w:ascii="Times New Roman" w:eastAsia="Times New Roman" w:hAnsi="Times New Roman" w:cs="Times New Roman"/>
          <w:sz w:val="24"/>
          <w:szCs w:val="24"/>
          <w:lang w:val="sr-Latn-RS"/>
        </w:rPr>
        <w:t xml:space="preserve">; </w:t>
      </w:r>
    </w:p>
    <w:p w:rsidR="00925888" w:rsidRPr="00677AF4" w:rsidRDefault="00925888" w:rsidP="00677AF4">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lastRenderedPageBreak/>
        <w:t xml:space="preserve">Закон о изменама и допунама Закона о националним саветима националних </w:t>
      </w:r>
      <w:r w:rsidRPr="00677AF4">
        <w:rPr>
          <w:rFonts w:ascii="Times New Roman" w:eastAsia="Times New Roman" w:hAnsi="Times New Roman" w:cs="Times New Roman"/>
          <w:sz w:val="24"/>
          <w:szCs w:val="24"/>
          <w:lang w:val="sr-Latn-RS"/>
        </w:rPr>
        <w:t>мањина</w:t>
      </w:r>
      <w:r w:rsidRPr="00677AF4">
        <w:rPr>
          <w:rFonts w:ascii="Times New Roman" w:eastAsia="Times New Roman" w:hAnsi="Times New Roman" w:cs="Times New Roman"/>
          <w:sz w:val="24"/>
          <w:szCs w:val="24"/>
          <w:lang w:val="sr-Cyrl-RS"/>
        </w:rPr>
        <w:t xml:space="preserve"> </w:t>
      </w:r>
      <w:r w:rsidR="00677AF4" w:rsidRPr="00677AF4">
        <w:rPr>
          <w:rFonts w:ascii="Times New Roman" w:eastAsia="Times New Roman" w:hAnsi="Times New Roman" w:cs="Times New Roman"/>
          <w:sz w:val="24"/>
          <w:szCs w:val="24"/>
          <w:lang w:val="sr-Cyrl-RS"/>
        </w:rPr>
        <w:t>(„Сл. гласник РС”, бр. 47/</w:t>
      </w:r>
      <w:r w:rsidRPr="00677AF4">
        <w:rPr>
          <w:rFonts w:ascii="Times New Roman" w:eastAsia="Times New Roman" w:hAnsi="Times New Roman" w:cs="Times New Roman"/>
          <w:sz w:val="24"/>
          <w:szCs w:val="24"/>
          <w:lang w:val="sr-Cyrl-RS"/>
        </w:rPr>
        <w:t>18)</w:t>
      </w:r>
      <w:r w:rsidRPr="00677AF4">
        <w:rPr>
          <w:rFonts w:ascii="Times New Roman" w:eastAsia="Times New Roman" w:hAnsi="Times New Roman" w:cs="Times New Roman"/>
          <w:sz w:val="24"/>
          <w:szCs w:val="24"/>
          <w:lang w:val="sr-Latn-RS"/>
        </w:rPr>
        <w:t xml:space="preserve">; </w:t>
      </w:r>
    </w:p>
    <w:p w:rsidR="00925888" w:rsidRPr="00677AF4" w:rsidRDefault="00925888" w:rsidP="00925888">
      <w:pPr>
        <w:pStyle w:val="ListParagraph"/>
        <w:numPr>
          <w:ilvl w:val="0"/>
          <w:numId w:val="2"/>
        </w:numPr>
        <w:spacing w:after="0"/>
        <w:jc w:val="both"/>
        <w:rPr>
          <w:rFonts w:ascii="Calibri" w:eastAsia="Times New Roman" w:hAnsi="Calibri" w:cs="Times New Roman"/>
          <w:lang w:val="en-US"/>
        </w:rPr>
      </w:pPr>
      <w:r w:rsidRPr="00677AF4">
        <w:rPr>
          <w:rFonts w:ascii="Times New Roman" w:eastAsia="Times New Roman" w:hAnsi="Times New Roman" w:cs="Times New Roman"/>
          <w:sz w:val="24"/>
          <w:szCs w:val="24"/>
          <w:lang w:val="sr-Latn-RS"/>
        </w:rPr>
        <w:t>Закон о изменама и допунама Закона о матичним књигама</w:t>
      </w:r>
      <w:r w:rsidRPr="00677AF4">
        <w:rPr>
          <w:rFonts w:ascii="Times New Roman" w:eastAsia="Times New Roman" w:hAnsi="Times New Roman" w:cs="Times New Roman"/>
          <w:sz w:val="24"/>
          <w:szCs w:val="24"/>
          <w:lang w:val="sr-Cyrl-RS"/>
        </w:rPr>
        <w:t xml:space="preserve"> ("Сл. гласник РС",</w:t>
      </w:r>
      <w:r w:rsidR="00677AF4" w:rsidRPr="00677AF4">
        <w:rPr>
          <w:rFonts w:ascii="Times New Roman" w:eastAsia="Times New Roman" w:hAnsi="Times New Roman" w:cs="Times New Roman"/>
          <w:sz w:val="24"/>
          <w:szCs w:val="24"/>
          <w:lang w:val="sr-Cyrl-RS"/>
        </w:rPr>
        <w:t xml:space="preserve"> бр. 47/</w:t>
      </w:r>
      <w:r w:rsidRPr="00677AF4">
        <w:rPr>
          <w:rFonts w:ascii="Times New Roman" w:eastAsia="Times New Roman" w:hAnsi="Times New Roman" w:cs="Times New Roman"/>
          <w:sz w:val="24"/>
          <w:szCs w:val="24"/>
          <w:lang w:val="sr-Cyrl-RS"/>
        </w:rPr>
        <w:t>18)</w:t>
      </w:r>
      <w:r w:rsidRPr="00677AF4">
        <w:rPr>
          <w:rFonts w:ascii="Times New Roman" w:eastAsia="Times New Roman" w:hAnsi="Times New Roman" w:cs="Times New Roman"/>
          <w:sz w:val="24"/>
          <w:szCs w:val="24"/>
          <w:lang w:val="sr-Latn-RS"/>
        </w:rPr>
        <w:t xml:space="preserve">; </w:t>
      </w:r>
    </w:p>
    <w:p w:rsidR="00677AF4" w:rsidRPr="00677AF4" w:rsidRDefault="00677AF4" w:rsidP="00217D5F">
      <w:pPr>
        <w:pStyle w:val="ListParagraph"/>
        <w:numPr>
          <w:ilvl w:val="0"/>
          <w:numId w:val="2"/>
        </w:numPr>
        <w:spacing w:after="0"/>
        <w:jc w:val="both"/>
        <w:rPr>
          <w:rFonts w:ascii="Calibri" w:eastAsia="Times New Roman" w:hAnsi="Calibri" w:cs="Times New Roman"/>
          <w:lang w:val="en-US"/>
        </w:rPr>
      </w:pPr>
      <w:r>
        <w:rPr>
          <w:rFonts w:ascii="Times New Roman" w:eastAsia="Times New Roman" w:hAnsi="Times New Roman" w:cs="Times New Roman"/>
          <w:sz w:val="24"/>
          <w:szCs w:val="24"/>
          <w:lang w:val="sr-Latn-RS"/>
        </w:rPr>
        <w:t>Закон о ванпарничном поступк</w:t>
      </w:r>
      <w:r w:rsidR="00925888" w:rsidRPr="00677AF4">
        <w:rPr>
          <w:rFonts w:ascii="Times New Roman" w:eastAsia="Times New Roman" w:hAnsi="Times New Roman" w:cs="Times New Roman"/>
          <w:sz w:val="24"/>
          <w:szCs w:val="24"/>
          <w:lang w:val="sr-Cyrl-RS"/>
        </w:rPr>
        <w:t xml:space="preserve"> </w:t>
      </w:r>
      <w:r w:rsidR="00217D5F" w:rsidRPr="00217D5F">
        <w:rPr>
          <w:rFonts w:ascii="Times New Roman" w:eastAsia="Times New Roman" w:hAnsi="Times New Roman" w:cs="Times New Roman"/>
          <w:sz w:val="24"/>
          <w:szCs w:val="24"/>
          <w:lang w:val="sr-Cyrl-RS"/>
        </w:rPr>
        <w:t xml:space="preserve">(„Сл. гласник РС”, </w:t>
      </w:r>
      <w:r w:rsidR="00925888" w:rsidRPr="00677AF4">
        <w:rPr>
          <w:rFonts w:ascii="Times New Roman" w:eastAsia="Times New Roman" w:hAnsi="Times New Roman" w:cs="Times New Roman"/>
          <w:sz w:val="24"/>
          <w:szCs w:val="24"/>
          <w:lang w:val="sr-Cyrl-RS"/>
        </w:rPr>
        <w:t>бр. 25/82 и 48/88 и "Сл. гласник Р</w:t>
      </w:r>
      <w:r w:rsidRPr="00677AF4">
        <w:rPr>
          <w:rFonts w:ascii="Times New Roman" w:eastAsia="Times New Roman" w:hAnsi="Times New Roman" w:cs="Times New Roman"/>
          <w:sz w:val="24"/>
          <w:szCs w:val="24"/>
          <w:lang w:val="sr-Cyrl-RS"/>
        </w:rPr>
        <w:t>С", бр. 46/95 - др. закон, 18/</w:t>
      </w:r>
      <w:r w:rsidR="00925888" w:rsidRPr="00677AF4">
        <w:rPr>
          <w:rFonts w:ascii="Times New Roman" w:eastAsia="Times New Roman" w:hAnsi="Times New Roman" w:cs="Times New Roman"/>
          <w:sz w:val="24"/>
          <w:szCs w:val="24"/>
          <w:lang w:val="sr-Cyrl-RS"/>
        </w:rPr>
        <w:t>05 - др. зако</w:t>
      </w:r>
      <w:r w:rsidRPr="00677AF4">
        <w:rPr>
          <w:rFonts w:ascii="Times New Roman" w:eastAsia="Times New Roman" w:hAnsi="Times New Roman" w:cs="Times New Roman"/>
          <w:sz w:val="24"/>
          <w:szCs w:val="24"/>
          <w:lang w:val="sr-Cyrl-RS"/>
        </w:rPr>
        <w:t>н, ... и 14/</w:t>
      </w:r>
      <w:r w:rsidR="00925888" w:rsidRPr="00677AF4">
        <w:rPr>
          <w:rFonts w:ascii="Times New Roman" w:eastAsia="Times New Roman" w:hAnsi="Times New Roman" w:cs="Times New Roman"/>
          <w:sz w:val="24"/>
          <w:szCs w:val="24"/>
          <w:lang w:val="sr-Cyrl-RS"/>
        </w:rPr>
        <w:t>22)</w:t>
      </w:r>
      <w:r w:rsidR="00925888" w:rsidRPr="00677AF4">
        <w:rPr>
          <w:rFonts w:ascii="Times New Roman" w:eastAsia="Times New Roman" w:hAnsi="Times New Roman" w:cs="Times New Roman"/>
          <w:sz w:val="24"/>
          <w:szCs w:val="24"/>
          <w:lang w:val="sr-Latn-RS"/>
        </w:rPr>
        <w:t xml:space="preserve">; </w:t>
      </w:r>
    </w:p>
    <w:p w:rsidR="00925888" w:rsidRPr="00677AF4" w:rsidRDefault="00925888" w:rsidP="00217D5F">
      <w:pPr>
        <w:pStyle w:val="ListParagraph"/>
        <w:numPr>
          <w:ilvl w:val="0"/>
          <w:numId w:val="2"/>
        </w:numPr>
        <w:spacing w:after="0"/>
        <w:jc w:val="both"/>
        <w:rPr>
          <w:rFonts w:ascii="Calibri" w:eastAsia="Times New Roman" w:hAnsi="Calibri" w:cs="Times New Roman"/>
          <w:lang w:val="en-US"/>
        </w:rPr>
      </w:pPr>
      <w:r w:rsidRPr="00677AF4">
        <w:rPr>
          <w:rFonts w:ascii="Times New Roman" w:eastAsia="Times New Roman" w:hAnsi="Times New Roman" w:cs="Times New Roman"/>
          <w:sz w:val="24"/>
          <w:szCs w:val="24"/>
          <w:lang w:val="sr-Latn-RS"/>
        </w:rPr>
        <w:t>Закон о парничном поступку</w:t>
      </w:r>
      <w:r w:rsidR="00677AF4" w:rsidRPr="00677AF4">
        <w:rPr>
          <w:rFonts w:ascii="Times New Roman" w:eastAsia="Times New Roman" w:hAnsi="Times New Roman" w:cs="Times New Roman"/>
          <w:sz w:val="24"/>
          <w:szCs w:val="24"/>
          <w:lang w:val="sr-Cyrl-RS"/>
        </w:rPr>
        <w:t xml:space="preserve">-измене и допуне </w:t>
      </w:r>
      <w:r w:rsidR="00217D5F" w:rsidRPr="00217D5F">
        <w:rPr>
          <w:rFonts w:ascii="Times New Roman" w:eastAsia="Times New Roman" w:hAnsi="Times New Roman" w:cs="Times New Roman"/>
          <w:sz w:val="24"/>
          <w:szCs w:val="24"/>
          <w:lang w:val="sr-Cyrl-RS"/>
        </w:rPr>
        <w:t xml:space="preserve">(„Сл. гласник РС”, </w:t>
      </w:r>
      <w:r w:rsidR="00677AF4" w:rsidRPr="00677AF4">
        <w:rPr>
          <w:rFonts w:ascii="Times New Roman" w:eastAsia="Times New Roman" w:hAnsi="Times New Roman" w:cs="Times New Roman"/>
          <w:sz w:val="24"/>
          <w:szCs w:val="24"/>
          <w:lang w:val="sr-Cyrl-RS"/>
        </w:rPr>
        <w:t>бр. 72/11, 49/13 – одлука УС, ... и 18/</w:t>
      </w:r>
      <w:r w:rsidRPr="00677AF4">
        <w:rPr>
          <w:rFonts w:ascii="Times New Roman" w:eastAsia="Times New Roman" w:hAnsi="Times New Roman" w:cs="Times New Roman"/>
          <w:sz w:val="24"/>
          <w:szCs w:val="24"/>
          <w:lang w:val="sr-Cyrl-RS"/>
        </w:rPr>
        <w:t>20)</w:t>
      </w:r>
      <w:r w:rsidRPr="00677AF4">
        <w:rPr>
          <w:rFonts w:ascii="Times New Roman" w:eastAsia="Times New Roman" w:hAnsi="Times New Roman" w:cs="Times New Roman"/>
          <w:sz w:val="24"/>
          <w:szCs w:val="24"/>
          <w:lang w:val="sr-Latn-RS"/>
        </w:rPr>
        <w:t xml:space="preserve">; </w:t>
      </w:r>
    </w:p>
    <w:p w:rsidR="00925888" w:rsidRPr="00677AF4" w:rsidRDefault="00677AF4" w:rsidP="00677AF4">
      <w:pPr>
        <w:pStyle w:val="ListParagraph"/>
        <w:numPr>
          <w:ilvl w:val="0"/>
          <w:numId w:val="2"/>
        </w:numPr>
        <w:spacing w:after="0"/>
        <w:jc w:val="both"/>
        <w:rPr>
          <w:rFonts w:ascii="Calibri" w:eastAsia="Times New Roman" w:hAnsi="Calibri" w:cs="Times New Roman"/>
          <w:lang w:val="en-US"/>
        </w:rPr>
      </w:pPr>
      <w:r>
        <w:rPr>
          <w:rFonts w:ascii="Times New Roman" w:eastAsia="Times New Roman" w:hAnsi="Times New Roman" w:cs="Times New Roman"/>
          <w:sz w:val="24"/>
          <w:szCs w:val="24"/>
          <w:lang w:val="sr-Latn-RS"/>
        </w:rPr>
        <w:t>Кривични законик</w:t>
      </w:r>
      <w:r w:rsidR="00925888" w:rsidRPr="00677AF4">
        <w:rPr>
          <w:rFonts w:ascii="Times New Roman" w:eastAsia="Times New Roman" w:hAnsi="Times New Roman" w:cs="Times New Roman"/>
          <w:sz w:val="24"/>
          <w:szCs w:val="24"/>
          <w:lang w:val="sr-Cyrl-RS"/>
        </w:rPr>
        <w:t xml:space="preserve"> </w:t>
      </w:r>
      <w:r w:rsidRPr="00677AF4">
        <w:rPr>
          <w:rFonts w:ascii="Times New Roman" w:eastAsia="Times New Roman" w:hAnsi="Times New Roman" w:cs="Times New Roman"/>
          <w:sz w:val="24"/>
          <w:szCs w:val="24"/>
          <w:lang w:val="sr-Cyrl-RS"/>
        </w:rPr>
        <w:t>(„Сл. гласник РС”, бр. 85/05, 88/05 - испр., ... и 35/</w:t>
      </w:r>
      <w:r w:rsidR="00925888" w:rsidRPr="00677AF4">
        <w:rPr>
          <w:rFonts w:ascii="Times New Roman" w:eastAsia="Times New Roman" w:hAnsi="Times New Roman" w:cs="Times New Roman"/>
          <w:sz w:val="24"/>
          <w:szCs w:val="24"/>
          <w:lang w:val="sr-Cyrl-RS"/>
        </w:rPr>
        <w:t xml:space="preserve">19); </w:t>
      </w:r>
    </w:p>
    <w:p w:rsidR="00925888" w:rsidRPr="00925888" w:rsidRDefault="00925888" w:rsidP="00677AF4">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професионалној рехабилитацији и запошљавању особа са инвалидитетом</w:t>
      </w:r>
      <w:r w:rsidRPr="00925888">
        <w:rPr>
          <w:rFonts w:ascii="Times New Roman" w:eastAsia="Times New Roman" w:hAnsi="Times New Roman" w:cs="Times New Roman"/>
          <w:sz w:val="24"/>
          <w:szCs w:val="24"/>
          <w:lang w:val="sr-Cyrl-RS"/>
        </w:rPr>
        <w:t xml:space="preserve"> </w:t>
      </w:r>
      <w:r w:rsidR="00677AF4" w:rsidRPr="00677AF4">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36/</w:t>
      </w:r>
      <w:r w:rsidRPr="00925888">
        <w:rPr>
          <w:rFonts w:ascii="Times New Roman" w:eastAsia="Times New Roman" w:hAnsi="Times New Roman" w:cs="Times New Roman"/>
          <w:sz w:val="24"/>
          <w:szCs w:val="24"/>
          <w:lang w:val="sr-Cyrl-RS"/>
        </w:rPr>
        <w:t xml:space="preserve">09, </w:t>
      </w:r>
      <w:r w:rsidR="00677AF4">
        <w:rPr>
          <w:rFonts w:ascii="Times New Roman" w:eastAsia="Times New Roman" w:hAnsi="Times New Roman" w:cs="Times New Roman"/>
          <w:sz w:val="24"/>
          <w:szCs w:val="24"/>
          <w:lang w:val="sr-Cyrl-RS"/>
        </w:rPr>
        <w:t>32/13 и 14/</w:t>
      </w:r>
      <w:r>
        <w:rPr>
          <w:rFonts w:ascii="Times New Roman" w:eastAsia="Times New Roman" w:hAnsi="Times New Roman" w:cs="Times New Roman"/>
          <w:sz w:val="24"/>
          <w:szCs w:val="24"/>
          <w:lang w:val="sr-Cyrl-RS"/>
        </w:rPr>
        <w:t>22 - др. закон);</w:t>
      </w:r>
    </w:p>
    <w:p w:rsidR="00925888" w:rsidRPr="00925888" w:rsidRDefault="00925888" w:rsidP="00925888">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Cyrl-RS"/>
        </w:rPr>
        <w:t>Закон о пензи</w:t>
      </w:r>
      <w:r w:rsidR="00677AF4">
        <w:rPr>
          <w:rFonts w:ascii="Times New Roman" w:eastAsia="Times New Roman" w:hAnsi="Times New Roman" w:cs="Times New Roman"/>
          <w:sz w:val="24"/>
          <w:szCs w:val="24"/>
          <w:lang w:val="sr-Cyrl-RS"/>
        </w:rPr>
        <w:t>јском и инвалидском осигурању (</w:t>
      </w:r>
      <w:r w:rsidR="00677AF4">
        <w:rPr>
          <w:rFonts w:ascii="Times New Roman" w:eastAsia="Times New Roman" w:hAnsi="Times New Roman" w:cs="Times New Roman"/>
          <w:sz w:val="24"/>
          <w:szCs w:val="24"/>
          <w:lang w:val="sr-Latn-RS"/>
        </w:rPr>
        <w:t>„</w:t>
      </w:r>
      <w:r w:rsidRPr="00925888">
        <w:rPr>
          <w:rFonts w:ascii="Times New Roman" w:eastAsia="Times New Roman" w:hAnsi="Times New Roman" w:cs="Times New Roman"/>
          <w:sz w:val="24"/>
          <w:szCs w:val="24"/>
          <w:lang w:val="sr-Cyrl-RS"/>
        </w:rPr>
        <w:t>Сл. гласник РС</w:t>
      </w:r>
      <w:r w:rsidR="00677AF4">
        <w:rPr>
          <w:rFonts w:ascii="Times New Roman" w:eastAsia="Times New Roman" w:hAnsi="Times New Roman" w:cs="Times New Roman"/>
          <w:sz w:val="24"/>
          <w:szCs w:val="24"/>
          <w:lang w:val="sr-Latn-RS"/>
        </w:rPr>
        <w:t>“</w:t>
      </w:r>
      <w:r w:rsidR="00677AF4">
        <w:rPr>
          <w:rFonts w:ascii="Times New Roman" w:eastAsia="Times New Roman" w:hAnsi="Times New Roman" w:cs="Times New Roman"/>
          <w:sz w:val="24"/>
          <w:szCs w:val="24"/>
          <w:lang w:val="sr-Cyrl-RS"/>
        </w:rPr>
        <w:t xml:space="preserve"> бр. 34/03, 64/04 - одлука УСРС, ... и 62/</w:t>
      </w:r>
      <w:r w:rsidRPr="00925888">
        <w:rPr>
          <w:rFonts w:ascii="Times New Roman" w:eastAsia="Times New Roman" w:hAnsi="Times New Roman" w:cs="Times New Roman"/>
          <w:sz w:val="24"/>
          <w:szCs w:val="24"/>
          <w:lang w:val="sr-Cyrl-RS"/>
        </w:rPr>
        <w:t xml:space="preserve">21); </w:t>
      </w:r>
    </w:p>
    <w:p w:rsidR="00925888" w:rsidRPr="00925888" w:rsidRDefault="00925888" w:rsidP="00677AF4">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буџетском систему</w:t>
      </w:r>
      <w:r w:rsidRPr="00925888">
        <w:rPr>
          <w:rFonts w:ascii="Times New Roman" w:eastAsia="Times New Roman" w:hAnsi="Times New Roman" w:cs="Times New Roman"/>
          <w:sz w:val="24"/>
          <w:szCs w:val="24"/>
          <w:lang w:val="sr-Cyrl-RS"/>
        </w:rPr>
        <w:t xml:space="preserve"> </w:t>
      </w:r>
      <w:r w:rsidR="00677AF4" w:rsidRPr="00677AF4">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54/09, 73/10, ... и 118/</w:t>
      </w:r>
      <w:r w:rsidRPr="00925888">
        <w:rPr>
          <w:rFonts w:ascii="Times New Roman" w:eastAsia="Times New Roman" w:hAnsi="Times New Roman" w:cs="Times New Roman"/>
          <w:sz w:val="24"/>
          <w:szCs w:val="24"/>
          <w:lang w:val="sr-Cyrl-RS"/>
        </w:rPr>
        <w:t xml:space="preserve">21); </w:t>
      </w:r>
    </w:p>
    <w:p w:rsidR="00925888" w:rsidRPr="00925888" w:rsidRDefault="00925888" w:rsidP="00677AF4">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финансирању локалне самоуправе</w:t>
      </w:r>
      <w:r w:rsidRPr="00925888">
        <w:rPr>
          <w:rFonts w:ascii="Times New Roman" w:eastAsia="Times New Roman" w:hAnsi="Times New Roman" w:cs="Times New Roman"/>
          <w:sz w:val="24"/>
          <w:szCs w:val="24"/>
          <w:lang w:val="sr-Cyrl-RS"/>
        </w:rPr>
        <w:t xml:space="preserve"> </w:t>
      </w:r>
      <w:r w:rsidR="00677AF4" w:rsidRPr="00677AF4">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62/06, 47/11, ... и 111/</w:t>
      </w:r>
      <w:r w:rsidRPr="00925888">
        <w:rPr>
          <w:rFonts w:ascii="Times New Roman" w:eastAsia="Times New Roman" w:hAnsi="Times New Roman" w:cs="Times New Roman"/>
          <w:sz w:val="24"/>
          <w:szCs w:val="24"/>
          <w:lang w:val="sr-Cyrl-RS"/>
        </w:rPr>
        <w:t xml:space="preserve">21 - др. закон); </w:t>
      </w:r>
    </w:p>
    <w:p w:rsidR="00925888" w:rsidRPr="00925888" w:rsidRDefault="00925888" w:rsidP="00677AF4">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прекршајима</w:t>
      </w:r>
      <w:r w:rsidRPr="00925888">
        <w:rPr>
          <w:rFonts w:ascii="Times New Roman" w:eastAsia="Times New Roman" w:hAnsi="Times New Roman" w:cs="Times New Roman"/>
          <w:sz w:val="24"/>
          <w:szCs w:val="24"/>
          <w:lang w:val="sr-Cyrl-RS"/>
        </w:rPr>
        <w:t xml:space="preserve"> </w:t>
      </w:r>
      <w:r w:rsidR="00677AF4" w:rsidRPr="00677AF4">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65/13, 13/16, ... и 91/</w:t>
      </w:r>
      <w:r w:rsidRPr="00925888">
        <w:rPr>
          <w:rFonts w:ascii="Times New Roman" w:eastAsia="Times New Roman" w:hAnsi="Times New Roman" w:cs="Times New Roman"/>
          <w:sz w:val="24"/>
          <w:szCs w:val="24"/>
          <w:lang w:val="sr-Cyrl-RS"/>
        </w:rPr>
        <w:t xml:space="preserve">19 - др. закон); </w:t>
      </w:r>
    </w:p>
    <w:p w:rsidR="00925888" w:rsidRPr="00925888" w:rsidRDefault="00925888" w:rsidP="00677AF4">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удружењима</w:t>
      </w:r>
      <w:r w:rsidRPr="00925888">
        <w:rPr>
          <w:rFonts w:ascii="Times New Roman" w:eastAsia="Times New Roman" w:hAnsi="Times New Roman" w:cs="Times New Roman"/>
          <w:sz w:val="24"/>
          <w:szCs w:val="24"/>
          <w:lang w:val="sr-Cyrl-RS"/>
        </w:rPr>
        <w:t xml:space="preserve"> </w:t>
      </w:r>
      <w:r w:rsidR="00677AF4" w:rsidRPr="00677AF4">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51/09, 99/11 - др. закони и 44/</w:t>
      </w:r>
      <w:r w:rsidRPr="00925888">
        <w:rPr>
          <w:rFonts w:ascii="Times New Roman" w:eastAsia="Times New Roman" w:hAnsi="Times New Roman" w:cs="Times New Roman"/>
          <w:sz w:val="24"/>
          <w:szCs w:val="24"/>
          <w:lang w:val="sr-Cyrl-RS"/>
        </w:rPr>
        <w:t xml:space="preserve">18 - др. закон); </w:t>
      </w:r>
    </w:p>
    <w:p w:rsidR="00925888" w:rsidRPr="00925888" w:rsidRDefault="00925888" w:rsidP="00677AF4">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Cyrl-RS"/>
        </w:rPr>
        <w:t xml:space="preserve">Закон о информационој безбедности </w:t>
      </w:r>
      <w:r w:rsidR="00677AF4" w:rsidRPr="00677AF4">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6/16, 94/17 и 77/</w:t>
      </w:r>
      <w:r w:rsidRPr="00925888">
        <w:rPr>
          <w:rFonts w:ascii="Times New Roman" w:eastAsia="Times New Roman" w:hAnsi="Times New Roman" w:cs="Times New Roman"/>
          <w:sz w:val="24"/>
          <w:szCs w:val="24"/>
          <w:lang w:val="sr-Cyrl-RS"/>
        </w:rPr>
        <w:t xml:space="preserve">19); </w:t>
      </w:r>
    </w:p>
    <w:p w:rsidR="00925888" w:rsidRPr="00925888" w:rsidRDefault="00925888" w:rsidP="00677AF4">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Cyrl-RS"/>
        </w:rPr>
        <w:t xml:space="preserve">Закон о заштити података о личности </w:t>
      </w:r>
      <w:r w:rsidR="00677AF4" w:rsidRPr="00677AF4">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87/</w:t>
      </w:r>
      <w:r w:rsidRPr="00925888">
        <w:rPr>
          <w:rFonts w:ascii="Times New Roman" w:eastAsia="Times New Roman" w:hAnsi="Times New Roman" w:cs="Times New Roman"/>
          <w:sz w:val="24"/>
          <w:szCs w:val="24"/>
          <w:lang w:val="sr-Cyrl-RS"/>
        </w:rPr>
        <w:t xml:space="preserve">18); </w:t>
      </w:r>
    </w:p>
    <w:p w:rsidR="00925888" w:rsidRPr="00925888" w:rsidRDefault="00925888" w:rsidP="00217D5F">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општем управном поступку</w:t>
      </w:r>
      <w:r w:rsidR="00677AF4">
        <w:rPr>
          <w:rFonts w:ascii="Times New Roman" w:eastAsia="Times New Roman" w:hAnsi="Times New Roman" w:cs="Times New Roman"/>
          <w:sz w:val="24"/>
          <w:szCs w:val="24"/>
          <w:lang w:val="sr-Cyrl-RS"/>
        </w:rPr>
        <w:t xml:space="preserve"> </w:t>
      </w:r>
      <w:r w:rsidR="00217D5F" w:rsidRPr="00217D5F">
        <w:rPr>
          <w:rFonts w:ascii="Times New Roman" w:eastAsia="Times New Roman" w:hAnsi="Times New Roman" w:cs="Times New Roman"/>
          <w:sz w:val="24"/>
          <w:szCs w:val="24"/>
          <w:lang w:val="sr-Cyrl-RS"/>
        </w:rPr>
        <w:t xml:space="preserve">(„Сл. гласник РС”, </w:t>
      </w:r>
      <w:r w:rsidR="00677AF4">
        <w:rPr>
          <w:rFonts w:ascii="Times New Roman" w:eastAsia="Times New Roman" w:hAnsi="Times New Roman" w:cs="Times New Roman"/>
          <w:sz w:val="24"/>
          <w:szCs w:val="24"/>
          <w:lang w:val="sr-Cyrl-RS"/>
        </w:rPr>
        <w:t>бр. 18/16 и 95/</w:t>
      </w:r>
      <w:r w:rsidRPr="00925888">
        <w:rPr>
          <w:rFonts w:ascii="Times New Roman" w:eastAsia="Times New Roman" w:hAnsi="Times New Roman" w:cs="Times New Roman"/>
          <w:sz w:val="24"/>
          <w:szCs w:val="24"/>
          <w:lang w:val="sr-Cyrl-RS"/>
        </w:rPr>
        <w:t xml:space="preserve">18 - аутентично тумачење); </w:t>
      </w:r>
    </w:p>
    <w:p w:rsidR="00925888" w:rsidRPr="00925888" w:rsidRDefault="00925888" w:rsidP="00217D5F">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Latn-RS"/>
        </w:rPr>
        <w:t>Закон о полицији</w:t>
      </w:r>
      <w:r w:rsidRPr="00925888">
        <w:rPr>
          <w:rFonts w:ascii="Times New Roman" w:eastAsia="Times New Roman" w:hAnsi="Times New Roman" w:cs="Times New Roman"/>
          <w:sz w:val="24"/>
          <w:szCs w:val="24"/>
          <w:lang w:val="sr-Cyrl-RS"/>
        </w:rPr>
        <w:t xml:space="preserve"> </w:t>
      </w:r>
      <w:r w:rsidR="00217D5F" w:rsidRPr="00217D5F">
        <w:rPr>
          <w:rFonts w:ascii="Times New Roman" w:eastAsia="Times New Roman" w:hAnsi="Times New Roman" w:cs="Times New Roman"/>
          <w:sz w:val="24"/>
          <w:szCs w:val="24"/>
          <w:lang w:val="sr-Cyrl-RS"/>
        </w:rPr>
        <w:t xml:space="preserve">(„Сл. гласник РС”, </w:t>
      </w:r>
      <w:r w:rsidR="00217D5F">
        <w:rPr>
          <w:rFonts w:ascii="Times New Roman" w:eastAsia="Times New Roman" w:hAnsi="Times New Roman" w:cs="Times New Roman"/>
          <w:sz w:val="24"/>
          <w:szCs w:val="24"/>
          <w:lang w:val="sr-Cyrl-RS"/>
        </w:rPr>
        <w:t>бр. 6/16, 24/18 и 87/</w:t>
      </w:r>
      <w:r w:rsidRPr="00925888">
        <w:rPr>
          <w:rFonts w:ascii="Times New Roman" w:eastAsia="Times New Roman" w:hAnsi="Times New Roman" w:cs="Times New Roman"/>
          <w:sz w:val="24"/>
          <w:szCs w:val="24"/>
          <w:lang w:val="sr-Cyrl-RS"/>
        </w:rPr>
        <w:t xml:space="preserve">18); </w:t>
      </w:r>
    </w:p>
    <w:p w:rsidR="00925888" w:rsidRPr="00925888" w:rsidRDefault="00925888" w:rsidP="00677AF4">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Cyrl-RS"/>
        </w:rPr>
        <w:t xml:space="preserve">Закон о безбедности саобраћаја на путевима </w:t>
      </w:r>
      <w:r w:rsidR="00677AF4" w:rsidRPr="00677AF4">
        <w:rPr>
          <w:rFonts w:ascii="Times New Roman" w:eastAsia="Times New Roman" w:hAnsi="Times New Roman" w:cs="Times New Roman"/>
          <w:sz w:val="24"/>
          <w:szCs w:val="24"/>
          <w:lang w:val="sr-Cyrl-RS"/>
        </w:rPr>
        <w:t xml:space="preserve">(„Сл. гласник РС”, </w:t>
      </w:r>
      <w:r w:rsidR="00217D5F">
        <w:rPr>
          <w:rFonts w:ascii="Times New Roman" w:eastAsia="Times New Roman" w:hAnsi="Times New Roman" w:cs="Times New Roman"/>
          <w:sz w:val="24"/>
          <w:szCs w:val="24"/>
          <w:lang w:val="sr-Cyrl-RS"/>
        </w:rPr>
        <w:t>бр. 41/09, 53/</w:t>
      </w:r>
      <w:r w:rsidRPr="00925888">
        <w:rPr>
          <w:rFonts w:ascii="Times New Roman" w:eastAsia="Times New Roman" w:hAnsi="Times New Roman" w:cs="Times New Roman"/>
          <w:sz w:val="24"/>
          <w:szCs w:val="24"/>
          <w:lang w:val="sr-Cyrl-RS"/>
        </w:rPr>
        <w:t>10, ... и</w:t>
      </w:r>
      <w:r w:rsidR="00217D5F">
        <w:rPr>
          <w:rFonts w:ascii="Times New Roman" w:eastAsia="Times New Roman" w:hAnsi="Times New Roman" w:cs="Times New Roman"/>
          <w:sz w:val="24"/>
          <w:szCs w:val="24"/>
          <w:lang w:val="sr-Cyrl-RS"/>
        </w:rPr>
        <w:t xml:space="preserve"> 128/</w:t>
      </w:r>
      <w:r w:rsidRPr="00925888">
        <w:rPr>
          <w:rFonts w:ascii="Times New Roman" w:eastAsia="Times New Roman" w:hAnsi="Times New Roman" w:cs="Times New Roman"/>
          <w:sz w:val="24"/>
          <w:szCs w:val="24"/>
          <w:lang w:val="sr-Cyrl-RS"/>
        </w:rPr>
        <w:t xml:space="preserve">20 - др. закон); </w:t>
      </w:r>
    </w:p>
    <w:p w:rsidR="00925888" w:rsidRPr="00925888" w:rsidRDefault="00925888" w:rsidP="00677AF4">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Cyrl-RS"/>
        </w:rPr>
        <w:t xml:space="preserve">Закон о држављанству Републике Србије </w:t>
      </w:r>
      <w:r w:rsidR="00677AF4" w:rsidRPr="00677AF4">
        <w:rPr>
          <w:rFonts w:ascii="Times New Roman" w:eastAsia="Times New Roman" w:hAnsi="Times New Roman" w:cs="Times New Roman"/>
          <w:sz w:val="24"/>
          <w:szCs w:val="24"/>
          <w:lang w:val="sr-Cyrl-RS"/>
        </w:rPr>
        <w:t xml:space="preserve">(„Сл. гласник РС”, </w:t>
      </w:r>
      <w:r w:rsidR="00217D5F">
        <w:rPr>
          <w:rFonts w:ascii="Times New Roman" w:eastAsia="Times New Roman" w:hAnsi="Times New Roman" w:cs="Times New Roman"/>
          <w:sz w:val="24"/>
          <w:szCs w:val="24"/>
          <w:lang w:val="sr-Cyrl-RS"/>
        </w:rPr>
        <w:t>бр. 135/04, 90/2007 и 24/</w:t>
      </w:r>
      <w:r w:rsidRPr="00925888">
        <w:rPr>
          <w:rFonts w:ascii="Times New Roman" w:eastAsia="Times New Roman" w:hAnsi="Times New Roman" w:cs="Times New Roman"/>
          <w:sz w:val="24"/>
          <w:szCs w:val="24"/>
          <w:lang w:val="sr-Cyrl-RS"/>
        </w:rPr>
        <w:t xml:space="preserve">18); </w:t>
      </w:r>
    </w:p>
    <w:p w:rsidR="00925888" w:rsidRPr="00925888" w:rsidRDefault="00925888" w:rsidP="00677AF4">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Cyrl-RS"/>
        </w:rPr>
        <w:t xml:space="preserve">Закон о личној карти </w:t>
      </w:r>
      <w:r w:rsidR="00677AF4" w:rsidRPr="00677AF4">
        <w:rPr>
          <w:rFonts w:ascii="Times New Roman" w:eastAsia="Times New Roman" w:hAnsi="Times New Roman" w:cs="Times New Roman"/>
          <w:sz w:val="24"/>
          <w:szCs w:val="24"/>
          <w:lang w:val="sr-Cyrl-RS"/>
        </w:rPr>
        <w:t xml:space="preserve">(„Сл. гласник РС”, </w:t>
      </w:r>
      <w:r w:rsidR="00217D5F">
        <w:rPr>
          <w:rFonts w:ascii="Times New Roman" w:eastAsia="Times New Roman" w:hAnsi="Times New Roman" w:cs="Times New Roman"/>
          <w:sz w:val="24"/>
          <w:szCs w:val="24"/>
          <w:lang w:val="sr-Cyrl-RS"/>
        </w:rPr>
        <w:t>бр. 62/06, 36/11 и 53/</w:t>
      </w:r>
      <w:r w:rsidRPr="00925888">
        <w:rPr>
          <w:rFonts w:ascii="Times New Roman" w:eastAsia="Times New Roman" w:hAnsi="Times New Roman" w:cs="Times New Roman"/>
          <w:sz w:val="24"/>
          <w:szCs w:val="24"/>
          <w:lang w:val="sr-Cyrl-RS"/>
        </w:rPr>
        <w:t xml:space="preserve">21); </w:t>
      </w:r>
    </w:p>
    <w:p w:rsidR="00925888" w:rsidRPr="00925888" w:rsidRDefault="00925888" w:rsidP="00677AF4">
      <w:pPr>
        <w:pStyle w:val="ListParagraph"/>
        <w:numPr>
          <w:ilvl w:val="0"/>
          <w:numId w:val="2"/>
        </w:numPr>
        <w:spacing w:after="0"/>
        <w:jc w:val="both"/>
        <w:rPr>
          <w:rFonts w:ascii="Calibri" w:eastAsia="Times New Roman" w:hAnsi="Calibri" w:cs="Times New Roman"/>
          <w:lang w:val="en-US"/>
        </w:rPr>
      </w:pPr>
      <w:r w:rsidRPr="00925888">
        <w:rPr>
          <w:rFonts w:ascii="Times New Roman" w:eastAsia="Times New Roman" w:hAnsi="Times New Roman" w:cs="Times New Roman"/>
          <w:sz w:val="24"/>
          <w:szCs w:val="24"/>
          <w:lang w:val="sr-Cyrl-RS"/>
        </w:rPr>
        <w:t>Закон о граничној контроли</w:t>
      </w:r>
      <w:r w:rsidRPr="00925888">
        <w:rPr>
          <w:rFonts w:ascii="Calibri" w:eastAsia="Times New Roman" w:hAnsi="Calibri" w:cs="Times New Roman"/>
          <w:lang w:val="en-US"/>
        </w:rPr>
        <w:t xml:space="preserve"> </w:t>
      </w:r>
      <w:r w:rsidR="00677AF4" w:rsidRPr="00677AF4">
        <w:rPr>
          <w:rFonts w:ascii="Times New Roman" w:eastAsia="Times New Roman" w:hAnsi="Times New Roman" w:cs="Times New Roman"/>
          <w:sz w:val="24"/>
          <w:szCs w:val="24"/>
          <w:lang w:val="sr-Cyrl-RS"/>
        </w:rPr>
        <w:t xml:space="preserve">(„Сл. гласник РС”, </w:t>
      </w:r>
      <w:r w:rsidR="00217D5F">
        <w:rPr>
          <w:rFonts w:ascii="Times New Roman" w:eastAsia="Times New Roman" w:hAnsi="Times New Roman" w:cs="Times New Roman"/>
          <w:sz w:val="24"/>
          <w:szCs w:val="24"/>
          <w:lang w:val="sr-Cyrl-RS"/>
        </w:rPr>
        <w:t>бр. 24/</w:t>
      </w:r>
      <w:r w:rsidRPr="00925888">
        <w:rPr>
          <w:rFonts w:ascii="Times New Roman" w:eastAsia="Times New Roman" w:hAnsi="Times New Roman" w:cs="Times New Roman"/>
          <w:sz w:val="24"/>
          <w:szCs w:val="24"/>
          <w:lang w:val="sr-Cyrl-RS"/>
        </w:rPr>
        <w:t>18) .</w:t>
      </w:r>
      <w:r w:rsidR="00677AF4">
        <w:rPr>
          <w:rFonts w:ascii="Times New Roman" w:eastAsia="Times New Roman" w:hAnsi="Times New Roman" w:cs="Times New Roman"/>
          <w:sz w:val="24"/>
          <w:szCs w:val="24"/>
          <w:lang w:val="sr-Latn-RS"/>
        </w:rPr>
        <w:t xml:space="preserve"> </w:t>
      </w:r>
    </w:p>
    <w:p w:rsidR="000C0B9E" w:rsidRDefault="000C0B9E" w:rsidP="005F61E3">
      <w:pPr>
        <w:rPr>
          <w:rFonts w:ascii="Times New Roman" w:hAnsi="Times New Roman" w:cs="Times New Roman"/>
          <w:lang w:val="sr-Cyrl-RS"/>
        </w:rPr>
      </w:pPr>
    </w:p>
    <w:p w:rsidR="00344C6F" w:rsidRDefault="00344C6F" w:rsidP="005F61E3">
      <w:pPr>
        <w:rPr>
          <w:rFonts w:ascii="Times New Roman" w:hAnsi="Times New Roman" w:cs="Times New Roman"/>
          <w:lang w:val="sr-Cyrl-RS"/>
        </w:rPr>
      </w:pPr>
    </w:p>
    <w:p w:rsidR="00344C6F" w:rsidRDefault="00344C6F" w:rsidP="005F61E3">
      <w:pPr>
        <w:rPr>
          <w:rFonts w:ascii="Times New Roman" w:hAnsi="Times New Roman" w:cs="Times New Roman"/>
          <w:lang w:val="sr-Cyrl-RS"/>
        </w:rPr>
      </w:pPr>
    </w:p>
    <w:p w:rsidR="00344C6F" w:rsidRDefault="00344C6F" w:rsidP="005F61E3">
      <w:pPr>
        <w:rPr>
          <w:rFonts w:ascii="Times New Roman" w:hAnsi="Times New Roman" w:cs="Times New Roman"/>
          <w:lang w:val="sr-Cyrl-RS"/>
        </w:rPr>
      </w:pPr>
    </w:p>
    <w:p w:rsidR="00344C6F" w:rsidRDefault="00344C6F" w:rsidP="005F61E3">
      <w:pPr>
        <w:rPr>
          <w:rFonts w:ascii="Times New Roman" w:hAnsi="Times New Roman" w:cs="Times New Roman"/>
          <w:lang w:val="sr-Cyrl-RS"/>
        </w:rPr>
      </w:pPr>
    </w:p>
    <w:p w:rsidR="00344C6F" w:rsidRDefault="00344C6F" w:rsidP="005F61E3">
      <w:pPr>
        <w:rPr>
          <w:rFonts w:ascii="Times New Roman" w:hAnsi="Times New Roman" w:cs="Times New Roman"/>
          <w:lang w:val="sr-Latn-RS"/>
        </w:rPr>
      </w:pPr>
    </w:p>
    <w:p w:rsidR="00217D5F" w:rsidRDefault="00217D5F" w:rsidP="005F61E3">
      <w:pPr>
        <w:rPr>
          <w:rFonts w:ascii="Times New Roman" w:hAnsi="Times New Roman" w:cs="Times New Roman"/>
          <w:lang w:val="sr-Latn-RS"/>
        </w:rPr>
      </w:pPr>
    </w:p>
    <w:p w:rsidR="00217D5F" w:rsidRDefault="00217D5F" w:rsidP="005F61E3">
      <w:pPr>
        <w:rPr>
          <w:rFonts w:ascii="Times New Roman" w:hAnsi="Times New Roman" w:cs="Times New Roman"/>
          <w:lang w:val="sr-Cyrl-RS"/>
        </w:rPr>
      </w:pPr>
    </w:p>
    <w:p w:rsidR="00236F10" w:rsidRDefault="00236F10" w:rsidP="005F61E3">
      <w:pPr>
        <w:rPr>
          <w:rFonts w:ascii="Times New Roman" w:hAnsi="Times New Roman" w:cs="Times New Roman"/>
          <w:lang w:val="sr-Cyrl-RS"/>
        </w:rPr>
      </w:pPr>
    </w:p>
    <w:p w:rsidR="00D02698" w:rsidRPr="00236F10" w:rsidRDefault="00D02698" w:rsidP="005F61E3">
      <w:pPr>
        <w:rPr>
          <w:rFonts w:ascii="Times New Roman" w:hAnsi="Times New Roman" w:cs="Times New Roman"/>
          <w:lang w:val="sr-Cyrl-RS"/>
        </w:rPr>
      </w:pPr>
    </w:p>
    <w:p w:rsidR="000412E4" w:rsidRPr="005F61E3" w:rsidRDefault="000412E4" w:rsidP="005F61E3">
      <w:pPr>
        <w:pStyle w:val="BodyText"/>
        <w:rPr>
          <w:b/>
          <w:bCs/>
          <w:szCs w:val="24"/>
        </w:rPr>
      </w:pPr>
      <w:r w:rsidRPr="005F61E3">
        <w:rPr>
          <w:b/>
          <w:bCs/>
          <w:szCs w:val="24"/>
        </w:rPr>
        <w:t xml:space="preserve">Е.   </w:t>
      </w:r>
      <w:r w:rsidRPr="005F61E3">
        <w:rPr>
          <w:b/>
          <w:bCs/>
          <w:szCs w:val="24"/>
          <w:lang w:val="sr-Cyrl-RS"/>
        </w:rPr>
        <w:t xml:space="preserve">НАСИЉЕ НАД ДЕЦОМ  </w:t>
      </w:r>
      <w:r w:rsidRPr="005F61E3">
        <w:rPr>
          <w:b/>
          <w:lang w:val="sr-Cyrl-RS"/>
        </w:rPr>
        <w:t>(чл. 19, 28 став 2 и 34)</w:t>
      </w:r>
    </w:p>
    <w:p w:rsidR="000412E4" w:rsidRPr="005F61E3" w:rsidRDefault="000412E4" w:rsidP="005F61E3">
      <w:pPr>
        <w:spacing w:after="0" w:line="240" w:lineRule="auto"/>
        <w:rPr>
          <w:rFonts w:ascii="Times New Roman" w:hAnsi="Times New Roman" w:cs="Times New Roman"/>
          <w:sz w:val="12"/>
          <w:szCs w:val="16"/>
          <w:lang w:val="sr-Cyrl-RS"/>
        </w:rPr>
      </w:pPr>
    </w:p>
    <w:p w:rsidR="00344C6F" w:rsidRDefault="00344C6F" w:rsidP="005F61E3">
      <w:pPr>
        <w:spacing w:after="0" w:line="240" w:lineRule="auto"/>
        <w:rPr>
          <w:rFonts w:ascii="Times New Roman" w:hAnsi="Times New Roman" w:cs="Times New Roman"/>
          <w:b/>
          <w:sz w:val="24"/>
          <w:szCs w:val="24"/>
          <w:lang w:val="sr-Cyrl-RS"/>
        </w:rPr>
      </w:pPr>
    </w:p>
    <w:p w:rsidR="000412E4" w:rsidRPr="005F61E3" w:rsidRDefault="00456345" w:rsidP="005F61E3">
      <w:pPr>
        <w:spacing w:after="0" w:line="240" w:lineRule="auto"/>
        <w:rPr>
          <w:rFonts w:ascii="Times New Roman" w:hAnsi="Times New Roman" w:cs="Times New Roman"/>
          <w:b/>
        </w:rPr>
      </w:pPr>
      <w:r>
        <w:rPr>
          <w:rFonts w:ascii="Times New Roman" w:hAnsi="Times New Roman" w:cs="Times New Roman"/>
          <w:b/>
          <w:sz w:val="24"/>
          <w:szCs w:val="24"/>
          <w:lang w:val="sr-Cyrl-RS"/>
        </w:rPr>
        <w:t xml:space="preserve">Е1. </w:t>
      </w:r>
      <w:r w:rsidR="005F61E3">
        <w:rPr>
          <w:rFonts w:ascii="Times New Roman" w:hAnsi="Times New Roman" w:cs="Times New Roman"/>
          <w:b/>
          <w:sz w:val="24"/>
          <w:szCs w:val="24"/>
          <w:lang w:val="sr-Cyrl-RS"/>
        </w:rPr>
        <w:t>З</w:t>
      </w:r>
      <w:r w:rsidR="005F61E3" w:rsidRPr="005F61E3">
        <w:rPr>
          <w:rFonts w:ascii="Times New Roman" w:hAnsi="Times New Roman" w:cs="Times New Roman"/>
          <w:b/>
          <w:sz w:val="24"/>
          <w:szCs w:val="24"/>
          <w:lang w:val="sr-Cyrl-RS"/>
        </w:rPr>
        <w:t xml:space="preserve">аштита деце од свих облика насиља </w:t>
      </w:r>
    </w:p>
    <w:p w:rsidR="000412E4" w:rsidRPr="005E2A48" w:rsidRDefault="000412E4" w:rsidP="000412E4">
      <w:pPr>
        <w:spacing w:after="0" w:line="240" w:lineRule="auto"/>
        <w:rPr>
          <w:b/>
          <w:sz w:val="14"/>
        </w:rPr>
      </w:pPr>
    </w:p>
    <w:tbl>
      <w:tblPr>
        <w:tblStyle w:val="LightGrid-Accent1"/>
        <w:tblW w:w="9606" w:type="dxa"/>
        <w:tblLook w:val="04A0" w:firstRow="1" w:lastRow="0" w:firstColumn="1" w:lastColumn="0" w:noHBand="0" w:noVBand="1"/>
      </w:tblPr>
      <w:tblGrid>
        <w:gridCol w:w="983"/>
        <w:gridCol w:w="3118"/>
        <w:gridCol w:w="4394"/>
        <w:gridCol w:w="1111"/>
      </w:tblGrid>
      <w:tr w:rsidR="000412E4" w:rsidRPr="00236F10" w:rsidTr="00236F10">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606" w:type="dxa"/>
            <w:gridSpan w:val="4"/>
            <w:hideMark/>
          </w:tcPr>
          <w:p w:rsidR="000412E4" w:rsidRPr="0052193A" w:rsidRDefault="000412E4" w:rsidP="000412E4">
            <w:pPr>
              <w:jc w:val="center"/>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 xml:space="preserve">УЧЕШЋЕ КРИВИЧНИХ ДЕЛА СА ЕЛЕМЕНТОМ НАСИЉА, ЗЛОСТАВЉАЊА, ИСКОРИШЋАВАЊА ИЛИ ЗАНЕМАРИВАЊАНА У УКУПНОМ БРОЈУ КРИВИЧНИХ ДЕЛА ИЗВРШЕНИХ НА ШТЕТУ МАЛОЛЕТНИХ ЛИЦА </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983" w:type="dxa"/>
            <w:noWrap/>
            <w:hideMark/>
          </w:tcPr>
          <w:p w:rsidR="000412E4" w:rsidRPr="00236F10" w:rsidRDefault="000412E4" w:rsidP="000412E4">
            <w:pPr>
              <w:jc w:val="center"/>
              <w:rPr>
                <w:rFonts w:ascii="Times New Roman" w:eastAsia="Times New Roman" w:hAnsi="Times New Roman" w:cs="Times New Roman"/>
                <w:b w:val="0"/>
                <w:bCs w:val="0"/>
                <w:color w:val="000000"/>
                <w:sz w:val="20"/>
                <w:szCs w:val="20"/>
                <w:lang w:eastAsia="sr-Latn-RS"/>
              </w:rPr>
            </w:pPr>
            <w:r w:rsidRPr="00236F10">
              <w:rPr>
                <w:rFonts w:ascii="Times New Roman" w:eastAsia="Times New Roman" w:hAnsi="Times New Roman" w:cs="Times New Roman"/>
                <w:b w:val="0"/>
                <w:bCs w:val="0"/>
                <w:color w:val="000000"/>
                <w:sz w:val="20"/>
                <w:szCs w:val="20"/>
                <w:lang w:eastAsia="sr-Latn-RS"/>
              </w:rPr>
              <w:t>Година</w:t>
            </w:r>
          </w:p>
        </w:tc>
        <w:tc>
          <w:tcPr>
            <w:tcW w:w="3118" w:type="dxa"/>
            <w:hideMark/>
          </w:tcPr>
          <w:p w:rsidR="000412E4" w:rsidRPr="0052193A"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Укупан број кривичних дела извршених на штету малолетних лица старости до 18 година</w:t>
            </w:r>
          </w:p>
        </w:tc>
        <w:tc>
          <w:tcPr>
            <w:tcW w:w="4394" w:type="dxa"/>
            <w:hideMark/>
          </w:tcPr>
          <w:p w:rsidR="000412E4" w:rsidRPr="0052193A"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Број кривичних дела са елементом насиља, злостављања, искоришћавања или занемаривања малолетних лица</w:t>
            </w:r>
          </w:p>
        </w:tc>
        <w:tc>
          <w:tcPr>
            <w:tcW w:w="1111" w:type="dxa"/>
            <w:hideMark/>
          </w:tcPr>
          <w:p w:rsidR="000412E4" w:rsidRPr="0052193A"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w:t>
            </w:r>
          </w:p>
        </w:tc>
      </w:tr>
      <w:tr w:rsidR="0052193A" w:rsidRPr="00236F10" w:rsidTr="00E742C9">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83" w:type="dxa"/>
            <w:noWrap/>
            <w:hideMark/>
          </w:tcPr>
          <w:p w:rsidR="0052193A" w:rsidRPr="00236F10" w:rsidRDefault="0052193A" w:rsidP="000412E4">
            <w:pPr>
              <w:jc w:val="center"/>
              <w:rPr>
                <w:rFonts w:ascii="Times New Roman" w:eastAsia="Times New Roman" w:hAnsi="Times New Roman" w:cs="Times New Roman"/>
                <w:b w:val="0"/>
                <w:bCs w:val="0"/>
                <w:color w:val="000000"/>
                <w:sz w:val="20"/>
                <w:szCs w:val="20"/>
                <w:lang w:eastAsia="sr-Latn-RS"/>
              </w:rPr>
            </w:pPr>
            <w:r w:rsidRPr="00236F10">
              <w:rPr>
                <w:rFonts w:ascii="Times New Roman" w:eastAsia="Times New Roman" w:hAnsi="Times New Roman" w:cs="Times New Roman"/>
                <w:b w:val="0"/>
                <w:bCs w:val="0"/>
                <w:color w:val="000000"/>
                <w:sz w:val="20"/>
                <w:szCs w:val="20"/>
                <w:lang w:eastAsia="sr-Latn-RS"/>
              </w:rPr>
              <w:t>2017.</w:t>
            </w:r>
          </w:p>
        </w:tc>
        <w:tc>
          <w:tcPr>
            <w:tcW w:w="3118"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52193A">
              <w:rPr>
                <w:rFonts w:ascii="Times New Roman" w:eastAsia="Times New Roman" w:hAnsi="Times New Roman" w:cs="Times New Roman"/>
                <w:color w:val="000000"/>
                <w:sz w:val="20"/>
                <w:szCs w:val="20"/>
                <w:lang w:eastAsia="sr-Latn-RS"/>
              </w:rPr>
              <w:t>3.358</w:t>
            </w:r>
          </w:p>
        </w:tc>
        <w:tc>
          <w:tcPr>
            <w:tcW w:w="4394" w:type="dxa"/>
            <w:noWrap/>
            <w:vAlign w:val="bottom"/>
            <w:hideMark/>
          </w:tcPr>
          <w:p w:rsidR="0052193A" w:rsidRPr="00E05069"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0"/>
                <w:szCs w:val="20"/>
                <w:lang w:eastAsia="sr-Latn-RS"/>
              </w:rPr>
            </w:pPr>
            <w:r w:rsidRPr="00E05069">
              <w:rPr>
                <w:rFonts w:ascii="Times New Roman" w:eastAsia="Times New Roman" w:hAnsi="Times New Roman" w:cs="Times New Roman"/>
                <w:bCs/>
                <w:color w:val="000000"/>
                <w:sz w:val="20"/>
                <w:szCs w:val="20"/>
                <w:lang w:eastAsia="sr-Latn-RS"/>
              </w:rPr>
              <w:t>1.917</w:t>
            </w:r>
          </w:p>
        </w:tc>
        <w:tc>
          <w:tcPr>
            <w:tcW w:w="1111" w:type="dxa"/>
            <w:noWrap/>
            <w:vAlign w:val="bottom"/>
            <w:hideMark/>
          </w:tcPr>
          <w:p w:rsidR="0052193A" w:rsidRPr="00E05069"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0"/>
                <w:szCs w:val="20"/>
                <w:lang w:eastAsia="sr-Latn-RS"/>
              </w:rPr>
            </w:pPr>
            <w:r w:rsidRPr="00E05069">
              <w:rPr>
                <w:rFonts w:ascii="Times New Roman" w:eastAsia="Times New Roman" w:hAnsi="Times New Roman" w:cs="Times New Roman"/>
                <w:bCs/>
                <w:color w:val="000000"/>
                <w:sz w:val="20"/>
                <w:szCs w:val="20"/>
                <w:lang w:eastAsia="sr-Latn-RS"/>
              </w:rPr>
              <w:t>57,1</w:t>
            </w:r>
          </w:p>
        </w:tc>
      </w:tr>
      <w:tr w:rsidR="0052193A" w:rsidRPr="00236F10" w:rsidTr="00E742C9">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83" w:type="dxa"/>
            <w:noWrap/>
            <w:hideMark/>
          </w:tcPr>
          <w:p w:rsidR="0052193A" w:rsidRPr="00236F10" w:rsidRDefault="0052193A" w:rsidP="000412E4">
            <w:pPr>
              <w:jc w:val="center"/>
              <w:rPr>
                <w:rFonts w:ascii="Times New Roman" w:eastAsia="Times New Roman" w:hAnsi="Times New Roman" w:cs="Times New Roman"/>
                <w:b w:val="0"/>
                <w:bCs w:val="0"/>
                <w:color w:val="000000"/>
                <w:sz w:val="20"/>
                <w:szCs w:val="20"/>
                <w:lang w:eastAsia="sr-Latn-RS"/>
              </w:rPr>
            </w:pPr>
            <w:r w:rsidRPr="00236F10">
              <w:rPr>
                <w:rFonts w:ascii="Times New Roman" w:eastAsia="Times New Roman" w:hAnsi="Times New Roman" w:cs="Times New Roman"/>
                <w:b w:val="0"/>
                <w:bCs w:val="0"/>
                <w:color w:val="000000"/>
                <w:sz w:val="20"/>
                <w:szCs w:val="20"/>
                <w:lang w:eastAsia="sr-Latn-RS"/>
              </w:rPr>
              <w:t>2018.</w:t>
            </w:r>
          </w:p>
        </w:tc>
        <w:tc>
          <w:tcPr>
            <w:tcW w:w="3118"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52193A">
              <w:rPr>
                <w:rFonts w:ascii="Times New Roman" w:eastAsia="Times New Roman" w:hAnsi="Times New Roman" w:cs="Times New Roman"/>
                <w:color w:val="000000"/>
                <w:sz w:val="20"/>
                <w:szCs w:val="20"/>
                <w:lang w:eastAsia="sr-Latn-RS"/>
              </w:rPr>
              <w:t>3.200</w:t>
            </w:r>
          </w:p>
        </w:tc>
        <w:tc>
          <w:tcPr>
            <w:tcW w:w="4394" w:type="dxa"/>
            <w:noWrap/>
            <w:vAlign w:val="bottom"/>
            <w:hideMark/>
          </w:tcPr>
          <w:p w:rsidR="0052193A" w:rsidRPr="00E05069"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sr-Latn-RS"/>
              </w:rPr>
            </w:pPr>
            <w:r w:rsidRPr="00E05069">
              <w:rPr>
                <w:rFonts w:ascii="Times New Roman" w:eastAsia="Times New Roman" w:hAnsi="Times New Roman" w:cs="Times New Roman"/>
                <w:bCs/>
                <w:color w:val="000000"/>
                <w:sz w:val="20"/>
                <w:szCs w:val="20"/>
                <w:lang w:eastAsia="sr-Latn-RS"/>
              </w:rPr>
              <w:t>1.744</w:t>
            </w:r>
          </w:p>
        </w:tc>
        <w:tc>
          <w:tcPr>
            <w:tcW w:w="1111" w:type="dxa"/>
            <w:noWrap/>
            <w:vAlign w:val="bottom"/>
            <w:hideMark/>
          </w:tcPr>
          <w:p w:rsidR="0052193A" w:rsidRPr="00E05069"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0"/>
                <w:szCs w:val="20"/>
                <w:lang w:eastAsia="sr-Latn-RS"/>
              </w:rPr>
            </w:pPr>
            <w:r w:rsidRPr="00E05069">
              <w:rPr>
                <w:rFonts w:ascii="Times New Roman" w:eastAsia="Times New Roman" w:hAnsi="Times New Roman" w:cs="Times New Roman"/>
                <w:bCs/>
                <w:sz w:val="20"/>
                <w:szCs w:val="20"/>
                <w:lang w:eastAsia="sr-Latn-RS"/>
              </w:rPr>
              <w:t>54,5</w:t>
            </w:r>
          </w:p>
        </w:tc>
      </w:tr>
      <w:tr w:rsidR="0052193A" w:rsidRPr="00236F10" w:rsidTr="00E742C9">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83" w:type="dxa"/>
            <w:noWrap/>
            <w:hideMark/>
          </w:tcPr>
          <w:p w:rsidR="0052193A" w:rsidRPr="00236F10" w:rsidRDefault="0052193A" w:rsidP="000412E4">
            <w:pPr>
              <w:jc w:val="center"/>
              <w:rPr>
                <w:rFonts w:ascii="Times New Roman" w:eastAsia="Times New Roman" w:hAnsi="Times New Roman" w:cs="Times New Roman"/>
                <w:b w:val="0"/>
                <w:bCs w:val="0"/>
                <w:color w:val="000000"/>
                <w:sz w:val="20"/>
                <w:szCs w:val="20"/>
                <w:lang w:eastAsia="sr-Latn-RS"/>
              </w:rPr>
            </w:pPr>
            <w:r w:rsidRPr="00236F10">
              <w:rPr>
                <w:rFonts w:ascii="Times New Roman" w:eastAsia="Times New Roman" w:hAnsi="Times New Roman" w:cs="Times New Roman"/>
                <w:b w:val="0"/>
                <w:bCs w:val="0"/>
                <w:color w:val="000000"/>
                <w:sz w:val="20"/>
                <w:szCs w:val="20"/>
                <w:lang w:eastAsia="sr-Latn-RS"/>
              </w:rPr>
              <w:t>2019.</w:t>
            </w:r>
          </w:p>
        </w:tc>
        <w:tc>
          <w:tcPr>
            <w:tcW w:w="3118"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52193A">
              <w:rPr>
                <w:rFonts w:ascii="Times New Roman" w:eastAsia="Times New Roman" w:hAnsi="Times New Roman" w:cs="Times New Roman"/>
                <w:color w:val="000000"/>
                <w:sz w:val="20"/>
                <w:szCs w:val="20"/>
                <w:lang w:eastAsia="sr-Latn-RS"/>
              </w:rPr>
              <w:t>3.291</w:t>
            </w:r>
          </w:p>
        </w:tc>
        <w:tc>
          <w:tcPr>
            <w:tcW w:w="4394" w:type="dxa"/>
            <w:noWrap/>
            <w:vAlign w:val="bottom"/>
            <w:hideMark/>
          </w:tcPr>
          <w:p w:rsidR="0052193A" w:rsidRPr="00E05069"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0"/>
                <w:szCs w:val="20"/>
                <w:lang w:eastAsia="sr-Latn-RS"/>
              </w:rPr>
            </w:pPr>
            <w:r w:rsidRPr="00E05069">
              <w:rPr>
                <w:rFonts w:ascii="Times New Roman" w:eastAsia="Times New Roman" w:hAnsi="Times New Roman" w:cs="Times New Roman"/>
                <w:bCs/>
                <w:color w:val="000000"/>
                <w:sz w:val="20"/>
                <w:szCs w:val="20"/>
                <w:lang w:eastAsia="sr-Latn-RS"/>
              </w:rPr>
              <w:t>1.863</w:t>
            </w:r>
          </w:p>
        </w:tc>
        <w:tc>
          <w:tcPr>
            <w:tcW w:w="1111" w:type="dxa"/>
            <w:noWrap/>
            <w:vAlign w:val="bottom"/>
            <w:hideMark/>
          </w:tcPr>
          <w:p w:rsidR="0052193A" w:rsidRPr="00E05069"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FF0000"/>
                <w:sz w:val="20"/>
                <w:szCs w:val="20"/>
                <w:lang w:eastAsia="sr-Latn-RS"/>
              </w:rPr>
            </w:pPr>
            <w:r w:rsidRPr="00E05069">
              <w:rPr>
                <w:rFonts w:ascii="Times New Roman" w:eastAsia="Times New Roman" w:hAnsi="Times New Roman" w:cs="Times New Roman"/>
                <w:bCs/>
                <w:sz w:val="20"/>
                <w:szCs w:val="20"/>
                <w:lang w:eastAsia="sr-Latn-RS"/>
              </w:rPr>
              <w:t>56,6</w:t>
            </w:r>
          </w:p>
        </w:tc>
      </w:tr>
      <w:tr w:rsidR="0052193A" w:rsidRPr="00236F10" w:rsidTr="00E742C9">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83" w:type="dxa"/>
            <w:noWrap/>
            <w:hideMark/>
          </w:tcPr>
          <w:p w:rsidR="0052193A" w:rsidRPr="00236F10" w:rsidRDefault="0052193A" w:rsidP="000412E4">
            <w:pPr>
              <w:jc w:val="center"/>
              <w:rPr>
                <w:rFonts w:ascii="Times New Roman" w:eastAsia="Times New Roman" w:hAnsi="Times New Roman" w:cs="Times New Roman"/>
                <w:b w:val="0"/>
                <w:bCs w:val="0"/>
                <w:color w:val="000000"/>
                <w:sz w:val="20"/>
                <w:szCs w:val="20"/>
                <w:lang w:eastAsia="sr-Latn-RS"/>
              </w:rPr>
            </w:pPr>
            <w:r w:rsidRPr="00236F10">
              <w:rPr>
                <w:rFonts w:ascii="Times New Roman" w:eastAsia="Times New Roman" w:hAnsi="Times New Roman" w:cs="Times New Roman"/>
                <w:b w:val="0"/>
                <w:bCs w:val="0"/>
                <w:color w:val="000000"/>
                <w:sz w:val="20"/>
                <w:szCs w:val="20"/>
                <w:lang w:eastAsia="sr-Latn-RS"/>
              </w:rPr>
              <w:t>2020.</w:t>
            </w:r>
          </w:p>
        </w:tc>
        <w:tc>
          <w:tcPr>
            <w:tcW w:w="3118"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52193A">
              <w:rPr>
                <w:rFonts w:ascii="Times New Roman" w:eastAsia="Times New Roman" w:hAnsi="Times New Roman" w:cs="Times New Roman"/>
                <w:color w:val="000000"/>
                <w:sz w:val="20"/>
                <w:szCs w:val="20"/>
                <w:lang w:eastAsia="sr-Latn-RS"/>
              </w:rPr>
              <w:t>2.756</w:t>
            </w:r>
          </w:p>
        </w:tc>
        <w:tc>
          <w:tcPr>
            <w:tcW w:w="4394" w:type="dxa"/>
            <w:noWrap/>
            <w:vAlign w:val="bottom"/>
            <w:hideMark/>
          </w:tcPr>
          <w:p w:rsidR="0052193A" w:rsidRPr="00E05069"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sr-Latn-RS"/>
              </w:rPr>
            </w:pPr>
            <w:r w:rsidRPr="00E05069">
              <w:rPr>
                <w:rFonts w:ascii="Times New Roman" w:eastAsia="Times New Roman" w:hAnsi="Times New Roman" w:cs="Times New Roman"/>
                <w:bCs/>
                <w:color w:val="000000"/>
                <w:sz w:val="20"/>
                <w:szCs w:val="20"/>
                <w:lang w:eastAsia="sr-Latn-RS"/>
              </w:rPr>
              <w:t>1.572</w:t>
            </w:r>
          </w:p>
        </w:tc>
        <w:tc>
          <w:tcPr>
            <w:tcW w:w="1111" w:type="dxa"/>
            <w:noWrap/>
            <w:vAlign w:val="bottom"/>
            <w:hideMark/>
          </w:tcPr>
          <w:p w:rsidR="0052193A" w:rsidRPr="00E05069"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FF0000"/>
                <w:sz w:val="20"/>
                <w:szCs w:val="20"/>
                <w:lang w:eastAsia="sr-Latn-RS"/>
              </w:rPr>
            </w:pPr>
            <w:r w:rsidRPr="00E05069">
              <w:rPr>
                <w:rFonts w:ascii="Times New Roman" w:eastAsia="Times New Roman" w:hAnsi="Times New Roman" w:cs="Times New Roman"/>
                <w:bCs/>
                <w:sz w:val="20"/>
                <w:szCs w:val="20"/>
                <w:lang w:eastAsia="sr-Latn-RS"/>
              </w:rPr>
              <w:t>57,0</w:t>
            </w:r>
          </w:p>
        </w:tc>
      </w:tr>
      <w:tr w:rsidR="0052193A" w:rsidRPr="00236F10" w:rsidTr="00E742C9">
        <w:trPr>
          <w:cnfStyle w:val="000000010000" w:firstRow="0" w:lastRow="0" w:firstColumn="0" w:lastColumn="0" w:oddVBand="0" w:evenVBand="0" w:oddHBand="0" w:evenHBand="1"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83" w:type="dxa"/>
            <w:noWrap/>
            <w:hideMark/>
          </w:tcPr>
          <w:p w:rsidR="0052193A" w:rsidRPr="00236F10" w:rsidRDefault="0052193A" w:rsidP="0052193A">
            <w:pPr>
              <w:jc w:val="center"/>
              <w:rPr>
                <w:rFonts w:ascii="Times New Roman" w:eastAsia="Times New Roman" w:hAnsi="Times New Roman" w:cs="Times New Roman"/>
                <w:b w:val="0"/>
                <w:bCs w:val="0"/>
                <w:color w:val="000000"/>
                <w:sz w:val="20"/>
                <w:szCs w:val="20"/>
                <w:lang w:eastAsia="sr-Latn-RS"/>
              </w:rPr>
            </w:pPr>
            <w:r w:rsidRPr="00236F10">
              <w:rPr>
                <w:rFonts w:ascii="Times New Roman" w:eastAsia="Times New Roman" w:hAnsi="Times New Roman" w:cs="Times New Roman"/>
                <w:b w:val="0"/>
                <w:bCs w:val="0"/>
                <w:color w:val="000000"/>
                <w:sz w:val="20"/>
                <w:szCs w:val="20"/>
                <w:lang w:eastAsia="sr-Latn-RS"/>
              </w:rPr>
              <w:t xml:space="preserve"> 2021.</w:t>
            </w:r>
          </w:p>
        </w:tc>
        <w:tc>
          <w:tcPr>
            <w:tcW w:w="3118"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val="sr-Cyrl-RS" w:eastAsia="sr-Latn-RS"/>
              </w:rPr>
            </w:pPr>
            <w:r w:rsidRPr="0052193A">
              <w:rPr>
                <w:rFonts w:ascii="Times New Roman" w:eastAsia="Times New Roman" w:hAnsi="Times New Roman" w:cs="Times New Roman"/>
                <w:color w:val="000000"/>
                <w:sz w:val="20"/>
                <w:szCs w:val="20"/>
                <w:lang w:val="sr-Cyrl-RS" w:eastAsia="sr-Latn-RS"/>
              </w:rPr>
              <w:t>3.079</w:t>
            </w:r>
          </w:p>
        </w:tc>
        <w:tc>
          <w:tcPr>
            <w:tcW w:w="4394" w:type="dxa"/>
            <w:noWrap/>
            <w:vAlign w:val="bottom"/>
            <w:hideMark/>
          </w:tcPr>
          <w:p w:rsidR="0052193A" w:rsidRPr="00E05069"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0"/>
                <w:szCs w:val="20"/>
                <w:lang w:val="sr-Cyrl-RS" w:eastAsia="sr-Latn-RS"/>
              </w:rPr>
            </w:pPr>
            <w:r w:rsidRPr="00E05069">
              <w:rPr>
                <w:rFonts w:ascii="Times New Roman" w:eastAsia="Times New Roman" w:hAnsi="Times New Roman" w:cs="Times New Roman"/>
                <w:bCs/>
                <w:color w:val="000000"/>
                <w:sz w:val="20"/>
                <w:szCs w:val="20"/>
                <w:lang w:eastAsia="sr-Latn-RS"/>
              </w:rPr>
              <w:t>1.</w:t>
            </w:r>
            <w:r w:rsidRPr="00E05069">
              <w:rPr>
                <w:rFonts w:ascii="Times New Roman" w:eastAsia="Times New Roman" w:hAnsi="Times New Roman" w:cs="Times New Roman"/>
                <w:bCs/>
                <w:color w:val="000000"/>
                <w:sz w:val="20"/>
                <w:szCs w:val="20"/>
                <w:lang w:val="sr-Cyrl-RS" w:eastAsia="sr-Latn-RS"/>
              </w:rPr>
              <w:t>772</w:t>
            </w:r>
          </w:p>
        </w:tc>
        <w:tc>
          <w:tcPr>
            <w:tcW w:w="1111" w:type="dxa"/>
            <w:noWrap/>
            <w:vAlign w:val="bottom"/>
            <w:hideMark/>
          </w:tcPr>
          <w:p w:rsidR="0052193A" w:rsidRPr="00E05069"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Cs/>
                <w:color w:val="000000"/>
                <w:sz w:val="20"/>
                <w:szCs w:val="20"/>
                <w:lang w:eastAsia="sr-Latn-RS"/>
              </w:rPr>
            </w:pPr>
            <w:r w:rsidRPr="00E05069">
              <w:rPr>
                <w:rFonts w:ascii="Times New Roman" w:eastAsia="Times New Roman" w:hAnsi="Times New Roman" w:cs="Times New Roman"/>
                <w:bCs/>
                <w:sz w:val="20"/>
                <w:szCs w:val="20"/>
                <w:lang w:val="sr-Cyrl-RS" w:eastAsia="sr-Latn-RS"/>
              </w:rPr>
              <w:t>5</w:t>
            </w:r>
            <w:r w:rsidRPr="00E05069">
              <w:rPr>
                <w:rFonts w:ascii="Times New Roman" w:eastAsia="Times New Roman" w:hAnsi="Times New Roman" w:cs="Times New Roman"/>
                <w:bCs/>
                <w:sz w:val="20"/>
                <w:szCs w:val="20"/>
                <w:lang w:eastAsia="sr-Latn-RS"/>
              </w:rPr>
              <w:t>7</w:t>
            </w:r>
            <w:r w:rsidRPr="00E05069">
              <w:rPr>
                <w:rFonts w:ascii="Times New Roman" w:eastAsia="Times New Roman" w:hAnsi="Times New Roman" w:cs="Times New Roman"/>
                <w:bCs/>
                <w:sz w:val="20"/>
                <w:szCs w:val="20"/>
                <w:lang w:val="sr-Cyrl-RS" w:eastAsia="sr-Latn-RS"/>
              </w:rPr>
              <w:t>,</w:t>
            </w:r>
            <w:r w:rsidRPr="00E05069">
              <w:rPr>
                <w:rFonts w:ascii="Times New Roman" w:eastAsia="Times New Roman" w:hAnsi="Times New Roman" w:cs="Times New Roman"/>
                <w:bCs/>
                <w:sz w:val="20"/>
                <w:szCs w:val="20"/>
                <w:lang w:eastAsia="sr-Latn-RS"/>
              </w:rPr>
              <w:t>6</w:t>
            </w:r>
          </w:p>
        </w:tc>
      </w:tr>
      <w:tr w:rsidR="0052193A" w:rsidRPr="005F61E3" w:rsidTr="00E742C9">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983" w:type="dxa"/>
            <w:noWrap/>
            <w:hideMark/>
          </w:tcPr>
          <w:p w:rsidR="0052193A" w:rsidRPr="005F61E3" w:rsidRDefault="0052193A" w:rsidP="000412E4">
            <w:pPr>
              <w:jc w:val="center"/>
              <w:rPr>
                <w:rFonts w:ascii="Times New Roman" w:eastAsia="Times New Roman" w:hAnsi="Times New Roman" w:cs="Times New Roman"/>
                <w:b w:val="0"/>
                <w:bCs w:val="0"/>
                <w:color w:val="000000"/>
                <w:sz w:val="18"/>
                <w:szCs w:val="18"/>
                <w:lang w:eastAsia="sr-Latn-RS"/>
              </w:rPr>
            </w:pPr>
            <w:r w:rsidRPr="005F61E3">
              <w:rPr>
                <w:rFonts w:ascii="Times New Roman" w:eastAsia="Times New Roman" w:hAnsi="Times New Roman" w:cs="Times New Roman"/>
                <w:b w:val="0"/>
                <w:bCs w:val="0"/>
                <w:color w:val="000000"/>
                <w:sz w:val="18"/>
                <w:szCs w:val="18"/>
                <w:lang w:eastAsia="sr-Latn-RS"/>
              </w:rPr>
              <w:t>УКУПНО</w:t>
            </w:r>
          </w:p>
        </w:tc>
        <w:tc>
          <w:tcPr>
            <w:tcW w:w="3118"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sr-Cyrl-RS" w:eastAsia="sr-Latn-RS"/>
              </w:rPr>
            </w:pPr>
            <w:r w:rsidRPr="0052193A">
              <w:rPr>
                <w:rFonts w:ascii="Times New Roman" w:eastAsia="Times New Roman" w:hAnsi="Times New Roman" w:cs="Times New Roman"/>
                <w:b/>
                <w:bCs/>
                <w:color w:val="000000"/>
                <w:sz w:val="20"/>
                <w:szCs w:val="20"/>
                <w:lang w:eastAsia="sr-Latn-RS"/>
              </w:rPr>
              <w:t>15.</w:t>
            </w:r>
            <w:r w:rsidRPr="0052193A">
              <w:rPr>
                <w:rFonts w:ascii="Times New Roman" w:eastAsia="Times New Roman" w:hAnsi="Times New Roman" w:cs="Times New Roman"/>
                <w:b/>
                <w:bCs/>
                <w:color w:val="000000"/>
                <w:sz w:val="20"/>
                <w:szCs w:val="20"/>
                <w:lang w:val="sr-Cyrl-RS" w:eastAsia="sr-Latn-RS"/>
              </w:rPr>
              <w:t>648</w:t>
            </w:r>
          </w:p>
        </w:tc>
        <w:tc>
          <w:tcPr>
            <w:tcW w:w="4394"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8.</w:t>
            </w:r>
            <w:r w:rsidRPr="0052193A">
              <w:rPr>
                <w:rFonts w:ascii="Times New Roman" w:eastAsia="Times New Roman" w:hAnsi="Times New Roman" w:cs="Times New Roman"/>
                <w:b/>
                <w:bCs/>
                <w:color w:val="000000"/>
                <w:sz w:val="20"/>
                <w:szCs w:val="20"/>
                <w:lang w:val="sr-Cyrl-RS" w:eastAsia="sr-Latn-RS"/>
              </w:rPr>
              <w:t>868</w:t>
            </w:r>
          </w:p>
        </w:tc>
        <w:tc>
          <w:tcPr>
            <w:tcW w:w="1111"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sr-Cyrl-RS" w:eastAsia="sr-Latn-RS"/>
              </w:rPr>
            </w:pPr>
            <w:r w:rsidRPr="0052193A">
              <w:rPr>
                <w:rFonts w:ascii="Times New Roman" w:eastAsia="Times New Roman" w:hAnsi="Times New Roman" w:cs="Times New Roman"/>
                <w:b/>
                <w:bCs/>
                <w:color w:val="000000"/>
                <w:sz w:val="20"/>
                <w:szCs w:val="20"/>
                <w:lang w:eastAsia="sr-Latn-RS"/>
              </w:rPr>
              <w:t>56,</w:t>
            </w:r>
            <w:r w:rsidRPr="0052193A">
              <w:rPr>
                <w:rFonts w:ascii="Times New Roman" w:eastAsia="Times New Roman" w:hAnsi="Times New Roman" w:cs="Times New Roman"/>
                <w:b/>
                <w:bCs/>
                <w:color w:val="000000"/>
                <w:sz w:val="20"/>
                <w:szCs w:val="20"/>
                <w:lang w:val="sr-Cyrl-RS" w:eastAsia="sr-Latn-RS"/>
              </w:rPr>
              <w:t>5</w:t>
            </w:r>
          </w:p>
        </w:tc>
      </w:tr>
    </w:tbl>
    <w:p w:rsidR="000412E4" w:rsidRPr="005F61E3" w:rsidRDefault="000412E4" w:rsidP="000412E4">
      <w:pPr>
        <w:spacing w:after="0" w:line="240" w:lineRule="auto"/>
        <w:rPr>
          <w:rFonts w:ascii="Times New Roman" w:hAnsi="Times New Roman" w:cs="Times New Roman"/>
          <w:sz w:val="12"/>
        </w:rPr>
      </w:pPr>
    </w:p>
    <w:p w:rsidR="000412E4" w:rsidRPr="005F61E3" w:rsidRDefault="005F61E3" w:rsidP="000412E4">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1, извор МУП</w:t>
      </w:r>
    </w:p>
    <w:p w:rsidR="000412E4" w:rsidRPr="005F61E3" w:rsidRDefault="000412E4" w:rsidP="000412E4">
      <w:pPr>
        <w:spacing w:after="0" w:line="240" w:lineRule="auto"/>
        <w:rPr>
          <w:rFonts w:ascii="Times New Roman" w:hAnsi="Times New Roman" w:cs="Times New Roman"/>
          <w:sz w:val="12"/>
        </w:rPr>
      </w:pPr>
    </w:p>
    <w:tbl>
      <w:tblPr>
        <w:tblStyle w:val="LightGrid-Accent1"/>
        <w:tblW w:w="9552" w:type="dxa"/>
        <w:tblLook w:val="04A0" w:firstRow="1" w:lastRow="0" w:firstColumn="1" w:lastColumn="0" w:noHBand="0" w:noVBand="1"/>
      </w:tblPr>
      <w:tblGrid>
        <w:gridCol w:w="1066"/>
        <w:gridCol w:w="2984"/>
        <w:gridCol w:w="1306"/>
        <w:gridCol w:w="2925"/>
        <w:gridCol w:w="1306"/>
      </w:tblGrid>
      <w:tr w:rsidR="000412E4" w:rsidRPr="00236F10" w:rsidTr="00226E0B">
        <w:trPr>
          <w:cnfStyle w:val="100000000000" w:firstRow="1" w:lastRow="0" w:firstColumn="0" w:lastColumn="0" w:oddVBand="0" w:evenVBand="0" w:oddHBand="0"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1031" w:type="dxa"/>
            <w:noWrap/>
            <w:hideMark/>
          </w:tcPr>
          <w:p w:rsidR="000412E4" w:rsidRPr="0052193A" w:rsidRDefault="000412E4" w:rsidP="000412E4">
            <w:pPr>
              <w:jc w:val="center"/>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Година</w:t>
            </w:r>
          </w:p>
        </w:tc>
        <w:tc>
          <w:tcPr>
            <w:tcW w:w="2984" w:type="dxa"/>
            <w:hideMark/>
          </w:tcPr>
          <w:p w:rsidR="000412E4" w:rsidRPr="0052193A" w:rsidRDefault="000412E4" w:rsidP="000412E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Укупан број малолетних лица старости до 18 година оштећених кривичним делима</w:t>
            </w:r>
          </w:p>
        </w:tc>
        <w:tc>
          <w:tcPr>
            <w:tcW w:w="1306" w:type="dxa"/>
            <w:hideMark/>
          </w:tcPr>
          <w:p w:rsidR="000412E4" w:rsidRPr="0052193A" w:rsidRDefault="000412E4" w:rsidP="000412E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стопа на 10.000 малолетних лица</w:t>
            </w:r>
          </w:p>
        </w:tc>
        <w:tc>
          <w:tcPr>
            <w:tcW w:w="2925" w:type="dxa"/>
            <w:hideMark/>
          </w:tcPr>
          <w:p w:rsidR="000412E4" w:rsidRPr="0052193A" w:rsidRDefault="000412E4" w:rsidP="000412E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 xml:space="preserve">Број малолетних лица оштећених кривичним делима са елементом насиља, злостављања, искоришћавања или занемаривања </w:t>
            </w:r>
          </w:p>
        </w:tc>
        <w:tc>
          <w:tcPr>
            <w:tcW w:w="1306" w:type="dxa"/>
            <w:hideMark/>
          </w:tcPr>
          <w:p w:rsidR="000412E4" w:rsidRPr="0052193A" w:rsidRDefault="000412E4" w:rsidP="000412E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стопа на 10.000 малолетних лица</w:t>
            </w:r>
          </w:p>
        </w:tc>
      </w:tr>
      <w:tr w:rsidR="0052193A" w:rsidRPr="00236F10" w:rsidTr="00E742C9">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31" w:type="dxa"/>
            <w:noWrap/>
            <w:hideMark/>
          </w:tcPr>
          <w:p w:rsidR="0052193A" w:rsidRPr="0052193A" w:rsidRDefault="0052193A" w:rsidP="000412E4">
            <w:pPr>
              <w:jc w:val="center"/>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2017.</w:t>
            </w:r>
          </w:p>
        </w:tc>
        <w:tc>
          <w:tcPr>
            <w:tcW w:w="2984"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52193A">
              <w:rPr>
                <w:rFonts w:ascii="Times New Roman" w:eastAsia="Times New Roman" w:hAnsi="Times New Roman" w:cs="Times New Roman"/>
                <w:color w:val="000000"/>
                <w:sz w:val="20"/>
                <w:szCs w:val="20"/>
                <w:lang w:eastAsia="sr-Latn-RS"/>
              </w:rPr>
              <w:t>3.492</w:t>
            </w:r>
          </w:p>
        </w:tc>
        <w:tc>
          <w:tcPr>
            <w:tcW w:w="1306"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52193A">
              <w:rPr>
                <w:rFonts w:ascii="Times New Roman" w:eastAsia="Times New Roman" w:hAnsi="Times New Roman" w:cs="Times New Roman"/>
                <w:color w:val="000000"/>
                <w:sz w:val="20"/>
                <w:szCs w:val="20"/>
                <w:lang w:eastAsia="sr-Latn-RS"/>
              </w:rPr>
              <w:t>28,61</w:t>
            </w:r>
          </w:p>
        </w:tc>
        <w:tc>
          <w:tcPr>
            <w:tcW w:w="2925"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2.005</w:t>
            </w:r>
          </w:p>
        </w:tc>
        <w:tc>
          <w:tcPr>
            <w:tcW w:w="1306"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16,42</w:t>
            </w:r>
          </w:p>
        </w:tc>
      </w:tr>
      <w:tr w:rsidR="0052193A" w:rsidRPr="00236F10" w:rsidTr="00E742C9">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31" w:type="dxa"/>
            <w:noWrap/>
            <w:hideMark/>
          </w:tcPr>
          <w:p w:rsidR="0052193A" w:rsidRPr="0052193A" w:rsidRDefault="0052193A" w:rsidP="000412E4">
            <w:pPr>
              <w:jc w:val="center"/>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2018.</w:t>
            </w:r>
          </w:p>
        </w:tc>
        <w:tc>
          <w:tcPr>
            <w:tcW w:w="2984"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52193A">
              <w:rPr>
                <w:rFonts w:ascii="Times New Roman" w:eastAsia="Times New Roman" w:hAnsi="Times New Roman" w:cs="Times New Roman"/>
                <w:color w:val="000000"/>
                <w:sz w:val="20"/>
                <w:szCs w:val="20"/>
                <w:lang w:eastAsia="sr-Latn-RS"/>
              </w:rPr>
              <w:t>3.448</w:t>
            </w:r>
          </w:p>
        </w:tc>
        <w:tc>
          <w:tcPr>
            <w:tcW w:w="1306"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52193A">
              <w:rPr>
                <w:rFonts w:ascii="Times New Roman" w:eastAsia="Times New Roman" w:hAnsi="Times New Roman" w:cs="Times New Roman"/>
                <w:color w:val="000000"/>
                <w:sz w:val="20"/>
                <w:szCs w:val="20"/>
                <w:lang w:eastAsia="sr-Latn-RS"/>
              </w:rPr>
              <w:t>28,33</w:t>
            </w:r>
          </w:p>
        </w:tc>
        <w:tc>
          <w:tcPr>
            <w:tcW w:w="2925"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1.882</w:t>
            </w:r>
          </w:p>
        </w:tc>
        <w:tc>
          <w:tcPr>
            <w:tcW w:w="1306"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15,46</w:t>
            </w:r>
          </w:p>
        </w:tc>
      </w:tr>
      <w:tr w:rsidR="0052193A" w:rsidRPr="00236F10" w:rsidTr="00E742C9">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31" w:type="dxa"/>
            <w:noWrap/>
            <w:hideMark/>
          </w:tcPr>
          <w:p w:rsidR="0052193A" w:rsidRPr="0052193A" w:rsidRDefault="0052193A" w:rsidP="000412E4">
            <w:pPr>
              <w:jc w:val="center"/>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2019.</w:t>
            </w:r>
          </w:p>
        </w:tc>
        <w:tc>
          <w:tcPr>
            <w:tcW w:w="2984"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52193A">
              <w:rPr>
                <w:rFonts w:ascii="Times New Roman" w:eastAsia="Times New Roman" w:hAnsi="Times New Roman" w:cs="Times New Roman"/>
                <w:color w:val="000000"/>
                <w:sz w:val="20"/>
                <w:szCs w:val="20"/>
                <w:lang w:eastAsia="sr-Latn-RS"/>
              </w:rPr>
              <w:t>3.461</w:t>
            </w:r>
          </w:p>
        </w:tc>
        <w:tc>
          <w:tcPr>
            <w:tcW w:w="1306"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52193A">
              <w:rPr>
                <w:rFonts w:ascii="Times New Roman" w:eastAsia="Times New Roman" w:hAnsi="Times New Roman" w:cs="Times New Roman"/>
                <w:color w:val="000000"/>
                <w:sz w:val="20"/>
                <w:szCs w:val="20"/>
                <w:lang w:eastAsia="sr-Latn-RS"/>
              </w:rPr>
              <w:t>28,54</w:t>
            </w:r>
          </w:p>
        </w:tc>
        <w:tc>
          <w:tcPr>
            <w:tcW w:w="2925"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1.970</w:t>
            </w:r>
          </w:p>
        </w:tc>
        <w:tc>
          <w:tcPr>
            <w:tcW w:w="1306"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16,24</w:t>
            </w:r>
          </w:p>
        </w:tc>
      </w:tr>
      <w:tr w:rsidR="0052193A" w:rsidRPr="00236F10" w:rsidTr="00E742C9">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31" w:type="dxa"/>
            <w:noWrap/>
            <w:hideMark/>
          </w:tcPr>
          <w:p w:rsidR="0052193A" w:rsidRPr="0052193A" w:rsidRDefault="0052193A" w:rsidP="000412E4">
            <w:pPr>
              <w:jc w:val="center"/>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2020.</w:t>
            </w:r>
          </w:p>
        </w:tc>
        <w:tc>
          <w:tcPr>
            <w:tcW w:w="2984"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52193A">
              <w:rPr>
                <w:rFonts w:ascii="Times New Roman" w:eastAsia="Times New Roman" w:hAnsi="Times New Roman" w:cs="Times New Roman"/>
                <w:color w:val="000000"/>
                <w:sz w:val="20"/>
                <w:szCs w:val="20"/>
                <w:lang w:eastAsia="sr-Latn-RS"/>
              </w:rPr>
              <w:t>2.857</w:t>
            </w:r>
          </w:p>
        </w:tc>
        <w:tc>
          <w:tcPr>
            <w:tcW w:w="1306"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52193A">
              <w:rPr>
                <w:rFonts w:ascii="Times New Roman" w:eastAsia="Times New Roman" w:hAnsi="Times New Roman" w:cs="Times New Roman"/>
                <w:color w:val="000000"/>
                <w:sz w:val="20"/>
                <w:szCs w:val="20"/>
                <w:lang w:eastAsia="sr-Latn-RS"/>
              </w:rPr>
              <w:t>23,72</w:t>
            </w:r>
          </w:p>
        </w:tc>
        <w:tc>
          <w:tcPr>
            <w:tcW w:w="2925"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1.637</w:t>
            </w:r>
          </w:p>
        </w:tc>
        <w:tc>
          <w:tcPr>
            <w:tcW w:w="1306"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13,59</w:t>
            </w:r>
          </w:p>
        </w:tc>
      </w:tr>
      <w:tr w:rsidR="0052193A" w:rsidRPr="00236F10" w:rsidTr="00E742C9">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31" w:type="dxa"/>
            <w:noWrap/>
            <w:hideMark/>
          </w:tcPr>
          <w:p w:rsidR="0052193A" w:rsidRPr="0052193A" w:rsidRDefault="0052193A" w:rsidP="000412E4">
            <w:pPr>
              <w:jc w:val="center"/>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2021.</w:t>
            </w:r>
          </w:p>
        </w:tc>
        <w:tc>
          <w:tcPr>
            <w:tcW w:w="2984"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52193A">
              <w:rPr>
                <w:rFonts w:ascii="Times New Roman" w:eastAsia="Times New Roman" w:hAnsi="Times New Roman" w:cs="Times New Roman"/>
                <w:color w:val="000000"/>
                <w:sz w:val="20"/>
                <w:szCs w:val="20"/>
                <w:lang w:val="sr-Cyrl-RS" w:eastAsia="sr-Latn-RS"/>
              </w:rPr>
              <w:t>3.094</w:t>
            </w:r>
          </w:p>
        </w:tc>
        <w:tc>
          <w:tcPr>
            <w:tcW w:w="1306"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sr-Cyrl-RS" w:eastAsia="sr-Latn-RS"/>
              </w:rPr>
            </w:pPr>
            <w:r w:rsidRPr="0052193A">
              <w:rPr>
                <w:rFonts w:ascii="Times New Roman" w:eastAsia="Times New Roman" w:hAnsi="Times New Roman" w:cs="Times New Roman"/>
                <w:color w:val="000000"/>
                <w:sz w:val="20"/>
                <w:szCs w:val="20"/>
                <w:lang w:eastAsia="sr-Latn-RS"/>
              </w:rPr>
              <w:t>2</w:t>
            </w:r>
            <w:r w:rsidRPr="0052193A">
              <w:rPr>
                <w:rFonts w:ascii="Times New Roman" w:eastAsia="Times New Roman" w:hAnsi="Times New Roman" w:cs="Times New Roman"/>
                <w:color w:val="000000"/>
                <w:sz w:val="20"/>
                <w:szCs w:val="20"/>
                <w:lang w:val="sr-Cyrl-RS" w:eastAsia="sr-Latn-RS"/>
              </w:rPr>
              <w:t>5</w:t>
            </w:r>
            <w:r w:rsidRPr="0052193A">
              <w:rPr>
                <w:rFonts w:ascii="Times New Roman" w:eastAsia="Times New Roman" w:hAnsi="Times New Roman" w:cs="Times New Roman"/>
                <w:color w:val="000000"/>
                <w:sz w:val="20"/>
                <w:szCs w:val="20"/>
                <w:lang w:eastAsia="sr-Latn-RS"/>
              </w:rPr>
              <w:t>,</w:t>
            </w:r>
            <w:r w:rsidRPr="0052193A">
              <w:rPr>
                <w:rFonts w:ascii="Times New Roman" w:eastAsia="Times New Roman" w:hAnsi="Times New Roman" w:cs="Times New Roman"/>
                <w:color w:val="000000"/>
                <w:sz w:val="20"/>
                <w:szCs w:val="20"/>
                <w:lang w:val="sr-Cyrl-RS" w:eastAsia="sr-Latn-RS"/>
              </w:rPr>
              <w:t>92</w:t>
            </w:r>
          </w:p>
        </w:tc>
        <w:tc>
          <w:tcPr>
            <w:tcW w:w="2925"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1.</w:t>
            </w:r>
            <w:r w:rsidRPr="0052193A">
              <w:rPr>
                <w:rFonts w:ascii="Times New Roman" w:eastAsia="Times New Roman" w:hAnsi="Times New Roman" w:cs="Times New Roman"/>
                <w:b/>
                <w:bCs/>
                <w:color w:val="000000"/>
                <w:sz w:val="20"/>
                <w:szCs w:val="20"/>
                <w:lang w:val="sr-Cyrl-RS" w:eastAsia="sr-Latn-RS"/>
              </w:rPr>
              <w:t>716</w:t>
            </w:r>
          </w:p>
        </w:tc>
        <w:tc>
          <w:tcPr>
            <w:tcW w:w="1306" w:type="dxa"/>
            <w:noWrap/>
            <w:vAlign w:val="bottom"/>
            <w:hideMark/>
          </w:tcPr>
          <w:p w:rsidR="0052193A" w:rsidRPr="0052193A" w:rsidRDefault="0052193A"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val="sr-Cyrl-RS" w:eastAsia="sr-Latn-RS"/>
              </w:rPr>
            </w:pPr>
            <w:r w:rsidRPr="0052193A">
              <w:rPr>
                <w:rFonts w:ascii="Times New Roman" w:eastAsia="Times New Roman" w:hAnsi="Times New Roman" w:cs="Times New Roman"/>
                <w:b/>
                <w:bCs/>
                <w:color w:val="000000"/>
                <w:sz w:val="20"/>
                <w:szCs w:val="20"/>
                <w:lang w:eastAsia="sr-Latn-RS"/>
              </w:rPr>
              <w:t>1</w:t>
            </w:r>
            <w:r w:rsidRPr="0052193A">
              <w:rPr>
                <w:rFonts w:ascii="Times New Roman" w:eastAsia="Times New Roman" w:hAnsi="Times New Roman" w:cs="Times New Roman"/>
                <w:b/>
                <w:bCs/>
                <w:color w:val="000000"/>
                <w:sz w:val="20"/>
                <w:szCs w:val="20"/>
                <w:lang w:val="sr-Cyrl-RS" w:eastAsia="sr-Latn-RS"/>
              </w:rPr>
              <w:t>4</w:t>
            </w:r>
            <w:r w:rsidRPr="0052193A">
              <w:rPr>
                <w:rFonts w:ascii="Times New Roman" w:eastAsia="Times New Roman" w:hAnsi="Times New Roman" w:cs="Times New Roman"/>
                <w:b/>
                <w:bCs/>
                <w:color w:val="000000"/>
                <w:sz w:val="20"/>
                <w:szCs w:val="20"/>
                <w:lang w:eastAsia="sr-Latn-RS"/>
              </w:rPr>
              <w:t>,</w:t>
            </w:r>
            <w:r w:rsidRPr="0052193A">
              <w:rPr>
                <w:rFonts w:ascii="Times New Roman" w:eastAsia="Times New Roman" w:hAnsi="Times New Roman" w:cs="Times New Roman"/>
                <w:b/>
                <w:bCs/>
                <w:color w:val="000000"/>
                <w:sz w:val="20"/>
                <w:szCs w:val="20"/>
                <w:lang w:val="sr-Cyrl-RS" w:eastAsia="sr-Latn-RS"/>
              </w:rPr>
              <w:t>38</w:t>
            </w:r>
          </w:p>
        </w:tc>
      </w:tr>
      <w:tr w:rsidR="0052193A" w:rsidRPr="005F61E3" w:rsidTr="00E742C9">
        <w:trPr>
          <w:cnfStyle w:val="000000010000" w:firstRow="0" w:lastRow="0" w:firstColumn="0" w:lastColumn="0" w:oddVBand="0" w:evenVBand="0" w:oddHBand="0" w:evenHBand="1"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031" w:type="dxa"/>
            <w:noWrap/>
            <w:hideMark/>
          </w:tcPr>
          <w:p w:rsidR="0052193A" w:rsidRPr="0052193A" w:rsidRDefault="0052193A" w:rsidP="000412E4">
            <w:pPr>
              <w:jc w:val="center"/>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УКУПНО</w:t>
            </w:r>
          </w:p>
        </w:tc>
        <w:tc>
          <w:tcPr>
            <w:tcW w:w="2984"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16.</w:t>
            </w:r>
            <w:r w:rsidRPr="0052193A">
              <w:rPr>
                <w:rFonts w:ascii="Times New Roman" w:eastAsia="Times New Roman" w:hAnsi="Times New Roman" w:cs="Times New Roman"/>
                <w:b/>
                <w:bCs/>
                <w:color w:val="000000"/>
                <w:sz w:val="20"/>
                <w:szCs w:val="20"/>
                <w:lang w:val="sr-Cyrl-RS" w:eastAsia="sr-Latn-RS"/>
              </w:rPr>
              <w:t>352</w:t>
            </w:r>
          </w:p>
        </w:tc>
        <w:tc>
          <w:tcPr>
            <w:tcW w:w="1306"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 </w:t>
            </w:r>
          </w:p>
        </w:tc>
        <w:tc>
          <w:tcPr>
            <w:tcW w:w="2925"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lang w:val="sr-Cyrl-RS" w:eastAsia="sr-Latn-RS"/>
              </w:rPr>
            </w:pPr>
            <w:r w:rsidRPr="0052193A">
              <w:rPr>
                <w:rFonts w:ascii="Times New Roman" w:eastAsia="Times New Roman" w:hAnsi="Times New Roman" w:cs="Times New Roman"/>
                <w:b/>
                <w:bCs/>
                <w:color w:val="000000"/>
                <w:sz w:val="20"/>
                <w:szCs w:val="20"/>
                <w:lang w:eastAsia="sr-Latn-RS"/>
              </w:rPr>
              <w:t>9.</w:t>
            </w:r>
            <w:r w:rsidRPr="0052193A">
              <w:rPr>
                <w:rFonts w:ascii="Times New Roman" w:eastAsia="Times New Roman" w:hAnsi="Times New Roman" w:cs="Times New Roman"/>
                <w:b/>
                <w:bCs/>
                <w:color w:val="000000"/>
                <w:sz w:val="20"/>
                <w:szCs w:val="20"/>
                <w:lang w:val="sr-Cyrl-RS" w:eastAsia="sr-Latn-RS"/>
              </w:rPr>
              <w:t>210</w:t>
            </w:r>
          </w:p>
        </w:tc>
        <w:tc>
          <w:tcPr>
            <w:tcW w:w="1306" w:type="dxa"/>
            <w:noWrap/>
            <w:vAlign w:val="bottom"/>
            <w:hideMark/>
          </w:tcPr>
          <w:p w:rsidR="0052193A" w:rsidRPr="0052193A" w:rsidRDefault="0052193A"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52193A">
              <w:rPr>
                <w:rFonts w:ascii="Times New Roman" w:eastAsia="Times New Roman" w:hAnsi="Times New Roman" w:cs="Times New Roman"/>
                <w:b/>
                <w:bCs/>
                <w:color w:val="000000"/>
                <w:sz w:val="20"/>
                <w:szCs w:val="20"/>
                <w:lang w:eastAsia="sr-Latn-RS"/>
              </w:rPr>
              <w:t> </w:t>
            </w:r>
          </w:p>
        </w:tc>
      </w:tr>
    </w:tbl>
    <w:p w:rsidR="005F61E3" w:rsidRPr="005F61E3" w:rsidRDefault="005F61E3" w:rsidP="005F61E3">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2, извор МУП</w:t>
      </w:r>
    </w:p>
    <w:p w:rsidR="000412E4" w:rsidRPr="005F61E3" w:rsidRDefault="000412E4" w:rsidP="000412E4">
      <w:pPr>
        <w:spacing w:after="0" w:line="240" w:lineRule="auto"/>
        <w:rPr>
          <w:rFonts w:ascii="Times New Roman" w:hAnsi="Times New Roman" w:cs="Times New Roman"/>
        </w:rPr>
      </w:pPr>
    </w:p>
    <w:p w:rsidR="000412E4" w:rsidRPr="005F61E3" w:rsidRDefault="000412E4" w:rsidP="000412E4">
      <w:pPr>
        <w:spacing w:after="0" w:line="240" w:lineRule="auto"/>
        <w:rPr>
          <w:rFonts w:ascii="Times New Roman" w:hAnsi="Times New Roman" w:cs="Times New Roman"/>
        </w:rPr>
      </w:pPr>
    </w:p>
    <w:tbl>
      <w:tblPr>
        <w:tblStyle w:val="LightGrid-Accent1"/>
        <w:tblW w:w="9488" w:type="dxa"/>
        <w:tblLook w:val="04A0" w:firstRow="1" w:lastRow="0" w:firstColumn="1" w:lastColumn="0" w:noHBand="0" w:noVBand="1"/>
      </w:tblPr>
      <w:tblGrid>
        <w:gridCol w:w="3613"/>
        <w:gridCol w:w="884"/>
        <w:gridCol w:w="845"/>
        <w:gridCol w:w="844"/>
        <w:gridCol w:w="845"/>
        <w:gridCol w:w="985"/>
        <w:gridCol w:w="1472"/>
      </w:tblGrid>
      <w:tr w:rsidR="0052193A" w:rsidRPr="00236F10" w:rsidTr="00226E0B">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613" w:type="dxa"/>
            <w:hideMark/>
          </w:tcPr>
          <w:p w:rsidR="0052193A" w:rsidRPr="0052193A" w:rsidRDefault="0052193A" w:rsidP="000412E4">
            <w:pPr>
              <w:jc w:val="center"/>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Број појединих кривичних дела извршених на штету малолетних лица</w:t>
            </w:r>
          </w:p>
        </w:tc>
        <w:tc>
          <w:tcPr>
            <w:tcW w:w="884" w:type="dxa"/>
            <w:noWrap/>
            <w:hideMark/>
          </w:tcPr>
          <w:p w:rsidR="0052193A" w:rsidRPr="0052193A" w:rsidRDefault="0052193A" w:rsidP="005219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2017.</w:t>
            </w:r>
          </w:p>
        </w:tc>
        <w:tc>
          <w:tcPr>
            <w:tcW w:w="845" w:type="dxa"/>
            <w:noWrap/>
            <w:hideMark/>
          </w:tcPr>
          <w:p w:rsidR="0052193A" w:rsidRPr="0052193A" w:rsidRDefault="0052193A" w:rsidP="005219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2018.</w:t>
            </w:r>
          </w:p>
        </w:tc>
        <w:tc>
          <w:tcPr>
            <w:tcW w:w="844" w:type="dxa"/>
            <w:noWrap/>
            <w:hideMark/>
          </w:tcPr>
          <w:p w:rsidR="0052193A" w:rsidRPr="0052193A" w:rsidRDefault="0052193A" w:rsidP="005219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2019.</w:t>
            </w:r>
          </w:p>
        </w:tc>
        <w:tc>
          <w:tcPr>
            <w:tcW w:w="845" w:type="dxa"/>
            <w:noWrap/>
            <w:hideMark/>
          </w:tcPr>
          <w:p w:rsidR="0052193A" w:rsidRPr="0052193A" w:rsidRDefault="0052193A" w:rsidP="005219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2020.</w:t>
            </w:r>
          </w:p>
        </w:tc>
        <w:tc>
          <w:tcPr>
            <w:tcW w:w="985" w:type="dxa"/>
            <w:noWrap/>
            <w:hideMark/>
          </w:tcPr>
          <w:p w:rsidR="0052193A" w:rsidRPr="0052193A" w:rsidRDefault="0052193A" w:rsidP="005219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2021.</w:t>
            </w:r>
          </w:p>
        </w:tc>
        <w:tc>
          <w:tcPr>
            <w:tcW w:w="1472" w:type="dxa"/>
            <w:noWrap/>
            <w:hideMark/>
          </w:tcPr>
          <w:p w:rsidR="0052193A" w:rsidRPr="0052193A" w:rsidRDefault="0052193A" w:rsidP="0052193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2017 - 2021</w:t>
            </w:r>
          </w:p>
        </w:tc>
      </w:tr>
      <w:tr w:rsidR="0052193A" w:rsidRPr="00236F10" w:rsidTr="00226E0B">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13" w:type="dxa"/>
            <w:hideMark/>
          </w:tcPr>
          <w:p w:rsidR="0052193A" w:rsidRPr="0052193A" w:rsidRDefault="0052193A" w:rsidP="000412E4">
            <w:pPr>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 xml:space="preserve">КД са елементом насиља или занемаривања (са смртном последицом)  </w:t>
            </w:r>
          </w:p>
        </w:tc>
        <w:tc>
          <w:tcPr>
            <w:tcW w:w="884"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7</w:t>
            </w:r>
          </w:p>
        </w:tc>
        <w:tc>
          <w:tcPr>
            <w:tcW w:w="845"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11</w:t>
            </w:r>
          </w:p>
        </w:tc>
        <w:tc>
          <w:tcPr>
            <w:tcW w:w="844"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10</w:t>
            </w:r>
          </w:p>
        </w:tc>
        <w:tc>
          <w:tcPr>
            <w:tcW w:w="845"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5</w:t>
            </w:r>
          </w:p>
        </w:tc>
        <w:tc>
          <w:tcPr>
            <w:tcW w:w="985"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3</w:t>
            </w:r>
          </w:p>
        </w:tc>
        <w:tc>
          <w:tcPr>
            <w:tcW w:w="1472"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36</w:t>
            </w:r>
          </w:p>
        </w:tc>
      </w:tr>
      <w:tr w:rsidR="0052193A" w:rsidRPr="00236F10" w:rsidTr="00226E0B">
        <w:trPr>
          <w:cnfStyle w:val="000000010000" w:firstRow="0" w:lastRow="0" w:firstColumn="0" w:lastColumn="0" w:oddVBand="0" w:evenVBand="0" w:oddHBand="0" w:evenHBand="1"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613" w:type="dxa"/>
            <w:hideMark/>
          </w:tcPr>
          <w:p w:rsidR="0052193A" w:rsidRPr="0052193A" w:rsidRDefault="0052193A" w:rsidP="000412E4">
            <w:pPr>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 xml:space="preserve">КД против полне слободе и друга  кривична дела са елементом сексуалног искоришћавања  </w:t>
            </w:r>
          </w:p>
        </w:tc>
        <w:tc>
          <w:tcPr>
            <w:tcW w:w="884"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362</w:t>
            </w:r>
          </w:p>
        </w:tc>
        <w:tc>
          <w:tcPr>
            <w:tcW w:w="845"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414</w:t>
            </w:r>
          </w:p>
        </w:tc>
        <w:tc>
          <w:tcPr>
            <w:tcW w:w="844"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485</w:t>
            </w:r>
          </w:p>
        </w:tc>
        <w:tc>
          <w:tcPr>
            <w:tcW w:w="845"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412</w:t>
            </w:r>
          </w:p>
        </w:tc>
        <w:tc>
          <w:tcPr>
            <w:tcW w:w="985"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621</w:t>
            </w:r>
          </w:p>
        </w:tc>
        <w:tc>
          <w:tcPr>
            <w:tcW w:w="1472"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2.294</w:t>
            </w:r>
          </w:p>
        </w:tc>
      </w:tr>
      <w:tr w:rsidR="0052193A" w:rsidRPr="00236F10" w:rsidTr="00226E0B">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613" w:type="dxa"/>
            <w:hideMark/>
          </w:tcPr>
          <w:p w:rsidR="0052193A" w:rsidRPr="0052193A" w:rsidRDefault="0052193A" w:rsidP="000412E4">
            <w:pPr>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КД против брака и породице извршена од стране родитеља или другог законског заступника малолетног лица</w:t>
            </w:r>
          </w:p>
        </w:tc>
        <w:tc>
          <w:tcPr>
            <w:tcW w:w="884"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522</w:t>
            </w:r>
          </w:p>
        </w:tc>
        <w:tc>
          <w:tcPr>
            <w:tcW w:w="845"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446</w:t>
            </w:r>
          </w:p>
        </w:tc>
        <w:tc>
          <w:tcPr>
            <w:tcW w:w="844"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404</w:t>
            </w:r>
          </w:p>
        </w:tc>
        <w:tc>
          <w:tcPr>
            <w:tcW w:w="845"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425</w:t>
            </w:r>
          </w:p>
        </w:tc>
        <w:tc>
          <w:tcPr>
            <w:tcW w:w="985"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368</w:t>
            </w:r>
          </w:p>
        </w:tc>
        <w:tc>
          <w:tcPr>
            <w:tcW w:w="1472"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2.165</w:t>
            </w:r>
          </w:p>
        </w:tc>
      </w:tr>
      <w:tr w:rsidR="0052193A" w:rsidRPr="005F61E3" w:rsidTr="00226E0B">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3613" w:type="dxa"/>
            <w:hideMark/>
          </w:tcPr>
          <w:p w:rsidR="0052193A" w:rsidRPr="0052193A" w:rsidRDefault="0052193A" w:rsidP="000412E4">
            <w:pPr>
              <w:rPr>
                <w:rFonts w:ascii="Times New Roman" w:eastAsia="Times New Roman" w:hAnsi="Times New Roman" w:cs="Times New Roman"/>
                <w:b w:val="0"/>
                <w:bCs w:val="0"/>
                <w:color w:val="000000"/>
                <w:sz w:val="20"/>
                <w:szCs w:val="20"/>
                <w:lang w:eastAsia="sr-Latn-RS"/>
              </w:rPr>
            </w:pPr>
            <w:r w:rsidRPr="0052193A">
              <w:rPr>
                <w:rFonts w:ascii="Times New Roman" w:eastAsia="Times New Roman" w:hAnsi="Times New Roman" w:cs="Times New Roman"/>
                <w:b w:val="0"/>
                <w:bCs w:val="0"/>
                <w:color w:val="000000"/>
                <w:sz w:val="20"/>
                <w:szCs w:val="20"/>
                <w:lang w:eastAsia="sr-Latn-RS"/>
              </w:rPr>
              <w:t>КД против имовине са елементом насиља</w:t>
            </w:r>
          </w:p>
        </w:tc>
        <w:tc>
          <w:tcPr>
            <w:tcW w:w="884"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193</w:t>
            </w:r>
          </w:p>
        </w:tc>
        <w:tc>
          <w:tcPr>
            <w:tcW w:w="845"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103</w:t>
            </w:r>
          </w:p>
        </w:tc>
        <w:tc>
          <w:tcPr>
            <w:tcW w:w="844"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106</w:t>
            </w:r>
          </w:p>
        </w:tc>
        <w:tc>
          <w:tcPr>
            <w:tcW w:w="845"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92</w:t>
            </w:r>
          </w:p>
        </w:tc>
        <w:tc>
          <w:tcPr>
            <w:tcW w:w="985"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80</w:t>
            </w:r>
          </w:p>
        </w:tc>
        <w:tc>
          <w:tcPr>
            <w:tcW w:w="1472"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574</w:t>
            </w:r>
          </w:p>
        </w:tc>
      </w:tr>
    </w:tbl>
    <w:p w:rsidR="005F61E3" w:rsidRPr="005F61E3" w:rsidRDefault="005F61E3" w:rsidP="005F61E3">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3, извор МУП</w:t>
      </w:r>
    </w:p>
    <w:p w:rsidR="000412E4" w:rsidRDefault="000412E4" w:rsidP="000412E4">
      <w:pPr>
        <w:spacing w:after="0" w:line="240" w:lineRule="auto"/>
        <w:rPr>
          <w:rFonts w:ascii="Times New Roman" w:hAnsi="Times New Roman" w:cs="Times New Roman"/>
          <w:lang w:val="sr-Cyrl-RS"/>
        </w:rPr>
      </w:pPr>
    </w:p>
    <w:p w:rsidR="0052193A" w:rsidRDefault="0052193A" w:rsidP="000412E4">
      <w:pPr>
        <w:spacing w:after="0" w:line="240" w:lineRule="auto"/>
        <w:rPr>
          <w:rFonts w:ascii="Times New Roman" w:hAnsi="Times New Roman" w:cs="Times New Roman"/>
          <w:lang w:val="sr-Cyrl-RS"/>
        </w:rPr>
      </w:pPr>
    </w:p>
    <w:p w:rsidR="0052193A" w:rsidRDefault="0052193A" w:rsidP="000412E4">
      <w:pPr>
        <w:spacing w:after="0" w:line="240" w:lineRule="auto"/>
        <w:rPr>
          <w:rFonts w:ascii="Times New Roman" w:hAnsi="Times New Roman" w:cs="Times New Roman"/>
          <w:lang w:val="sr-Cyrl-RS"/>
        </w:rPr>
      </w:pPr>
    </w:p>
    <w:p w:rsidR="0052193A" w:rsidRDefault="0052193A" w:rsidP="000412E4">
      <w:pPr>
        <w:spacing w:after="0" w:line="240" w:lineRule="auto"/>
        <w:rPr>
          <w:rFonts w:ascii="Times New Roman" w:hAnsi="Times New Roman" w:cs="Times New Roman"/>
          <w:lang w:val="sr-Cyrl-RS"/>
        </w:rPr>
      </w:pPr>
    </w:p>
    <w:p w:rsidR="0052193A" w:rsidRDefault="0052193A" w:rsidP="000412E4">
      <w:pPr>
        <w:spacing w:after="0" w:line="240" w:lineRule="auto"/>
        <w:rPr>
          <w:rFonts w:ascii="Times New Roman" w:hAnsi="Times New Roman" w:cs="Times New Roman"/>
          <w:lang w:val="sr-Cyrl-RS"/>
        </w:rPr>
      </w:pPr>
    </w:p>
    <w:p w:rsidR="0052193A" w:rsidRPr="0052193A" w:rsidRDefault="0052193A" w:rsidP="000412E4">
      <w:pPr>
        <w:spacing w:after="0" w:line="240" w:lineRule="auto"/>
        <w:rPr>
          <w:rFonts w:ascii="Times New Roman" w:hAnsi="Times New Roman" w:cs="Times New Roman"/>
          <w:lang w:val="sr-Cyrl-RS"/>
        </w:rPr>
      </w:pPr>
    </w:p>
    <w:p w:rsidR="000412E4" w:rsidRPr="00236F10" w:rsidRDefault="000412E4" w:rsidP="000412E4">
      <w:pPr>
        <w:spacing w:after="0" w:line="240" w:lineRule="auto"/>
        <w:rPr>
          <w:rFonts w:ascii="Times New Roman" w:hAnsi="Times New Roman" w:cs="Times New Roman"/>
          <w:sz w:val="20"/>
          <w:szCs w:val="20"/>
        </w:rPr>
      </w:pPr>
    </w:p>
    <w:tbl>
      <w:tblPr>
        <w:tblStyle w:val="LightGrid-Accent1"/>
        <w:tblW w:w="9488" w:type="dxa"/>
        <w:tblLayout w:type="fixed"/>
        <w:tblLook w:val="04A0" w:firstRow="1" w:lastRow="0" w:firstColumn="1" w:lastColumn="0" w:noHBand="0" w:noVBand="1"/>
      </w:tblPr>
      <w:tblGrid>
        <w:gridCol w:w="4614"/>
        <w:gridCol w:w="739"/>
        <w:gridCol w:w="709"/>
        <w:gridCol w:w="709"/>
        <w:gridCol w:w="708"/>
        <w:gridCol w:w="709"/>
        <w:gridCol w:w="1300"/>
      </w:tblGrid>
      <w:tr w:rsidR="000412E4" w:rsidRPr="00236F10" w:rsidTr="00226E0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9488" w:type="dxa"/>
            <w:gridSpan w:val="7"/>
            <w:hideMark/>
          </w:tcPr>
          <w:p w:rsidR="000412E4" w:rsidRPr="00236F10" w:rsidRDefault="000412E4" w:rsidP="000412E4">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lastRenderedPageBreak/>
              <w:t>Број лица млађих од 18 година смртно настрадалих у кривичним делима, саобраћајним незгодама, пожарима и самоубиствима</w:t>
            </w:r>
            <w:r w:rsidR="00013D52">
              <w:rPr>
                <w:rFonts w:ascii="Times New Roman" w:eastAsia="Times New Roman" w:hAnsi="Times New Roman" w:cs="Times New Roman"/>
                <w:b w:val="0"/>
                <w:bCs w:val="0"/>
                <w:sz w:val="20"/>
                <w:szCs w:val="20"/>
                <w:lang w:eastAsia="sr-Latn-RS"/>
              </w:rPr>
              <w:t xml:space="preserve"> у Републици Србији (2017 - </w:t>
            </w:r>
            <w:r w:rsidRPr="00236F10">
              <w:rPr>
                <w:rFonts w:ascii="Times New Roman" w:eastAsia="Times New Roman" w:hAnsi="Times New Roman" w:cs="Times New Roman"/>
                <w:b w:val="0"/>
                <w:bCs w:val="0"/>
                <w:sz w:val="20"/>
                <w:szCs w:val="20"/>
                <w:lang w:eastAsia="sr-Latn-RS"/>
              </w:rPr>
              <w:t xml:space="preserve"> 2021)</w:t>
            </w:r>
          </w:p>
        </w:tc>
      </w:tr>
      <w:tr w:rsidR="0052193A" w:rsidRPr="00236F10" w:rsidTr="00E050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614" w:type="dxa"/>
            <w:noWrap/>
            <w:hideMark/>
          </w:tcPr>
          <w:p w:rsidR="0052193A" w:rsidRPr="00236F10" w:rsidRDefault="0052193A"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739" w:type="dxa"/>
            <w:noWrap/>
            <w:hideMark/>
          </w:tcPr>
          <w:p w:rsidR="0052193A" w:rsidRPr="00E05069"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5069">
              <w:rPr>
                <w:rFonts w:ascii="Times New Roman" w:hAnsi="Times New Roman" w:cs="Times New Roman"/>
                <w:b/>
                <w:sz w:val="20"/>
                <w:szCs w:val="20"/>
              </w:rPr>
              <w:t>2017.</w:t>
            </w:r>
          </w:p>
        </w:tc>
        <w:tc>
          <w:tcPr>
            <w:tcW w:w="709" w:type="dxa"/>
            <w:noWrap/>
            <w:hideMark/>
          </w:tcPr>
          <w:p w:rsidR="0052193A" w:rsidRPr="00E05069"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5069">
              <w:rPr>
                <w:rFonts w:ascii="Times New Roman" w:hAnsi="Times New Roman" w:cs="Times New Roman"/>
                <w:b/>
                <w:sz w:val="20"/>
                <w:szCs w:val="20"/>
              </w:rPr>
              <w:t>2018.</w:t>
            </w:r>
          </w:p>
        </w:tc>
        <w:tc>
          <w:tcPr>
            <w:tcW w:w="709" w:type="dxa"/>
            <w:noWrap/>
            <w:hideMark/>
          </w:tcPr>
          <w:p w:rsidR="0052193A" w:rsidRPr="00E05069"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5069">
              <w:rPr>
                <w:rFonts w:ascii="Times New Roman" w:hAnsi="Times New Roman" w:cs="Times New Roman"/>
                <w:b/>
                <w:sz w:val="20"/>
                <w:szCs w:val="20"/>
              </w:rPr>
              <w:t>2019.</w:t>
            </w:r>
          </w:p>
        </w:tc>
        <w:tc>
          <w:tcPr>
            <w:tcW w:w="708" w:type="dxa"/>
            <w:noWrap/>
            <w:hideMark/>
          </w:tcPr>
          <w:p w:rsidR="0052193A" w:rsidRPr="00E05069"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5069">
              <w:rPr>
                <w:rFonts w:ascii="Times New Roman" w:hAnsi="Times New Roman" w:cs="Times New Roman"/>
                <w:b/>
                <w:sz w:val="20"/>
                <w:szCs w:val="20"/>
              </w:rPr>
              <w:t>2020.</w:t>
            </w:r>
          </w:p>
        </w:tc>
        <w:tc>
          <w:tcPr>
            <w:tcW w:w="709" w:type="dxa"/>
            <w:noWrap/>
            <w:hideMark/>
          </w:tcPr>
          <w:p w:rsidR="0052193A" w:rsidRPr="00E05069"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5069">
              <w:rPr>
                <w:rFonts w:ascii="Times New Roman" w:hAnsi="Times New Roman" w:cs="Times New Roman"/>
                <w:b/>
                <w:sz w:val="20"/>
                <w:szCs w:val="20"/>
              </w:rPr>
              <w:t>2021.</w:t>
            </w:r>
          </w:p>
        </w:tc>
        <w:tc>
          <w:tcPr>
            <w:tcW w:w="1300" w:type="dxa"/>
            <w:noWrap/>
            <w:hideMark/>
          </w:tcPr>
          <w:p w:rsidR="0052193A" w:rsidRPr="00E05069"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5069">
              <w:rPr>
                <w:rFonts w:ascii="Times New Roman" w:hAnsi="Times New Roman" w:cs="Times New Roman"/>
                <w:b/>
                <w:sz w:val="20"/>
                <w:szCs w:val="20"/>
              </w:rPr>
              <w:t>2017 - 2021</w:t>
            </w:r>
          </w:p>
        </w:tc>
      </w:tr>
      <w:tr w:rsidR="0052193A" w:rsidRPr="00236F10" w:rsidTr="00E0506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614" w:type="dxa"/>
            <w:hideMark/>
          </w:tcPr>
          <w:p w:rsidR="0052193A" w:rsidRPr="00236F10" w:rsidRDefault="0052193A"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 xml:space="preserve">Кривична дела са елементом насиља или занемаривања </w:t>
            </w:r>
          </w:p>
        </w:tc>
        <w:tc>
          <w:tcPr>
            <w:tcW w:w="739"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7</w:t>
            </w:r>
          </w:p>
        </w:tc>
        <w:tc>
          <w:tcPr>
            <w:tcW w:w="709"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11</w:t>
            </w:r>
          </w:p>
        </w:tc>
        <w:tc>
          <w:tcPr>
            <w:tcW w:w="709"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10</w:t>
            </w:r>
          </w:p>
        </w:tc>
        <w:tc>
          <w:tcPr>
            <w:tcW w:w="708"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5</w:t>
            </w:r>
          </w:p>
        </w:tc>
        <w:tc>
          <w:tcPr>
            <w:tcW w:w="709"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3</w:t>
            </w:r>
          </w:p>
        </w:tc>
        <w:tc>
          <w:tcPr>
            <w:tcW w:w="1300"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36</w:t>
            </w:r>
          </w:p>
        </w:tc>
      </w:tr>
      <w:tr w:rsidR="0052193A" w:rsidRPr="00236F10" w:rsidTr="00E050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614" w:type="dxa"/>
            <w:noWrap/>
            <w:hideMark/>
          </w:tcPr>
          <w:p w:rsidR="0052193A" w:rsidRPr="00236F10" w:rsidRDefault="0052193A"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Саобрајне незгоде</w:t>
            </w:r>
          </w:p>
        </w:tc>
        <w:tc>
          <w:tcPr>
            <w:tcW w:w="739"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25</w:t>
            </w:r>
          </w:p>
        </w:tc>
        <w:tc>
          <w:tcPr>
            <w:tcW w:w="709"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24</w:t>
            </w:r>
          </w:p>
        </w:tc>
        <w:tc>
          <w:tcPr>
            <w:tcW w:w="709"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21</w:t>
            </w:r>
          </w:p>
        </w:tc>
        <w:tc>
          <w:tcPr>
            <w:tcW w:w="708"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31</w:t>
            </w:r>
          </w:p>
        </w:tc>
        <w:tc>
          <w:tcPr>
            <w:tcW w:w="709"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22</w:t>
            </w:r>
          </w:p>
        </w:tc>
        <w:tc>
          <w:tcPr>
            <w:tcW w:w="1300"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123</w:t>
            </w:r>
          </w:p>
        </w:tc>
      </w:tr>
      <w:tr w:rsidR="0052193A" w:rsidRPr="00236F10" w:rsidTr="00E05069">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614" w:type="dxa"/>
            <w:noWrap/>
            <w:hideMark/>
          </w:tcPr>
          <w:p w:rsidR="0052193A" w:rsidRPr="00236F10" w:rsidRDefault="0052193A"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Пожари</w:t>
            </w:r>
          </w:p>
        </w:tc>
        <w:tc>
          <w:tcPr>
            <w:tcW w:w="739"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5</w:t>
            </w:r>
          </w:p>
        </w:tc>
        <w:tc>
          <w:tcPr>
            <w:tcW w:w="709"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1</w:t>
            </w:r>
          </w:p>
        </w:tc>
        <w:tc>
          <w:tcPr>
            <w:tcW w:w="709"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1</w:t>
            </w:r>
          </w:p>
        </w:tc>
        <w:tc>
          <w:tcPr>
            <w:tcW w:w="708"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w:t>
            </w:r>
          </w:p>
        </w:tc>
        <w:tc>
          <w:tcPr>
            <w:tcW w:w="709"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w:t>
            </w:r>
          </w:p>
        </w:tc>
        <w:tc>
          <w:tcPr>
            <w:tcW w:w="1300" w:type="dxa"/>
            <w:noWrap/>
            <w:hideMark/>
          </w:tcPr>
          <w:p w:rsidR="0052193A" w:rsidRPr="0052193A"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11</w:t>
            </w:r>
          </w:p>
        </w:tc>
      </w:tr>
      <w:tr w:rsidR="0052193A" w:rsidRPr="00236F10" w:rsidTr="00E05069">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4614" w:type="dxa"/>
            <w:noWrap/>
            <w:hideMark/>
          </w:tcPr>
          <w:p w:rsidR="0052193A" w:rsidRPr="00236F10" w:rsidRDefault="0052193A"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Самоубиства</w:t>
            </w:r>
          </w:p>
        </w:tc>
        <w:tc>
          <w:tcPr>
            <w:tcW w:w="739"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9</w:t>
            </w:r>
          </w:p>
        </w:tc>
        <w:tc>
          <w:tcPr>
            <w:tcW w:w="709"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8</w:t>
            </w:r>
          </w:p>
        </w:tc>
        <w:tc>
          <w:tcPr>
            <w:tcW w:w="709"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6</w:t>
            </w:r>
          </w:p>
        </w:tc>
        <w:tc>
          <w:tcPr>
            <w:tcW w:w="708"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2</w:t>
            </w:r>
          </w:p>
        </w:tc>
        <w:tc>
          <w:tcPr>
            <w:tcW w:w="709"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11</w:t>
            </w:r>
          </w:p>
        </w:tc>
        <w:tc>
          <w:tcPr>
            <w:tcW w:w="1300" w:type="dxa"/>
            <w:noWrap/>
            <w:hideMark/>
          </w:tcPr>
          <w:p w:rsidR="0052193A" w:rsidRPr="0052193A" w:rsidRDefault="0052193A" w:rsidP="0052193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2193A">
              <w:rPr>
                <w:rFonts w:ascii="Times New Roman" w:hAnsi="Times New Roman" w:cs="Times New Roman"/>
                <w:sz w:val="20"/>
                <w:szCs w:val="20"/>
              </w:rPr>
              <w:t>36</w:t>
            </w:r>
          </w:p>
        </w:tc>
      </w:tr>
      <w:tr w:rsidR="0052193A" w:rsidRPr="00236F10" w:rsidTr="00E05069">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614" w:type="dxa"/>
            <w:hideMark/>
          </w:tcPr>
          <w:p w:rsidR="0052193A" w:rsidRPr="00E742C9" w:rsidRDefault="0052193A" w:rsidP="000412E4">
            <w:pPr>
              <w:rPr>
                <w:rFonts w:ascii="Times New Roman" w:eastAsia="Times New Roman" w:hAnsi="Times New Roman" w:cs="Times New Roman"/>
                <w:b w:val="0"/>
                <w:bCs w:val="0"/>
                <w:sz w:val="20"/>
                <w:szCs w:val="20"/>
                <w:lang w:eastAsia="sr-Latn-RS"/>
              </w:rPr>
            </w:pPr>
            <w:r w:rsidRPr="00E742C9">
              <w:rPr>
                <w:rFonts w:ascii="Times New Roman" w:eastAsia="Times New Roman" w:hAnsi="Times New Roman" w:cs="Times New Roman"/>
                <w:b w:val="0"/>
                <w:bCs w:val="0"/>
                <w:sz w:val="20"/>
                <w:szCs w:val="20"/>
                <w:lang w:eastAsia="sr-Latn-RS"/>
              </w:rPr>
              <w:t>Укупно смртно страдалих малолетних лица у наведеним догађајима</w:t>
            </w:r>
          </w:p>
        </w:tc>
        <w:tc>
          <w:tcPr>
            <w:tcW w:w="739" w:type="dxa"/>
            <w:noWrap/>
            <w:hideMark/>
          </w:tcPr>
          <w:p w:rsidR="0052193A" w:rsidRPr="00E742C9"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742C9">
              <w:rPr>
                <w:rFonts w:ascii="Times New Roman" w:hAnsi="Times New Roman" w:cs="Times New Roman"/>
                <w:b/>
                <w:sz w:val="20"/>
                <w:szCs w:val="20"/>
              </w:rPr>
              <w:t>46</w:t>
            </w:r>
          </w:p>
        </w:tc>
        <w:tc>
          <w:tcPr>
            <w:tcW w:w="709" w:type="dxa"/>
            <w:noWrap/>
            <w:hideMark/>
          </w:tcPr>
          <w:p w:rsidR="0052193A" w:rsidRPr="00E742C9"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742C9">
              <w:rPr>
                <w:rFonts w:ascii="Times New Roman" w:hAnsi="Times New Roman" w:cs="Times New Roman"/>
                <w:b/>
                <w:sz w:val="20"/>
                <w:szCs w:val="20"/>
              </w:rPr>
              <w:t>44</w:t>
            </w:r>
          </w:p>
        </w:tc>
        <w:tc>
          <w:tcPr>
            <w:tcW w:w="709" w:type="dxa"/>
            <w:noWrap/>
            <w:hideMark/>
          </w:tcPr>
          <w:p w:rsidR="0052193A" w:rsidRPr="00E742C9"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742C9">
              <w:rPr>
                <w:rFonts w:ascii="Times New Roman" w:hAnsi="Times New Roman" w:cs="Times New Roman"/>
                <w:b/>
                <w:sz w:val="20"/>
                <w:szCs w:val="20"/>
              </w:rPr>
              <w:t>38</w:t>
            </w:r>
          </w:p>
        </w:tc>
        <w:tc>
          <w:tcPr>
            <w:tcW w:w="708" w:type="dxa"/>
            <w:noWrap/>
            <w:hideMark/>
          </w:tcPr>
          <w:p w:rsidR="0052193A" w:rsidRPr="00E742C9"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742C9">
              <w:rPr>
                <w:rFonts w:ascii="Times New Roman" w:hAnsi="Times New Roman" w:cs="Times New Roman"/>
                <w:b/>
                <w:sz w:val="20"/>
                <w:szCs w:val="20"/>
              </w:rPr>
              <w:t>40</w:t>
            </w:r>
          </w:p>
        </w:tc>
        <w:tc>
          <w:tcPr>
            <w:tcW w:w="709" w:type="dxa"/>
            <w:noWrap/>
            <w:hideMark/>
          </w:tcPr>
          <w:p w:rsidR="0052193A" w:rsidRPr="00E742C9"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742C9">
              <w:rPr>
                <w:rFonts w:ascii="Times New Roman" w:hAnsi="Times New Roman" w:cs="Times New Roman"/>
                <w:b/>
                <w:sz w:val="20"/>
                <w:szCs w:val="20"/>
              </w:rPr>
              <w:t>38</w:t>
            </w:r>
          </w:p>
        </w:tc>
        <w:tc>
          <w:tcPr>
            <w:tcW w:w="1300" w:type="dxa"/>
            <w:noWrap/>
            <w:hideMark/>
          </w:tcPr>
          <w:p w:rsidR="0052193A" w:rsidRPr="00E742C9" w:rsidRDefault="0052193A" w:rsidP="0052193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E742C9">
              <w:rPr>
                <w:rFonts w:ascii="Times New Roman" w:hAnsi="Times New Roman" w:cs="Times New Roman"/>
                <w:b/>
                <w:sz w:val="20"/>
                <w:szCs w:val="20"/>
              </w:rPr>
              <w:t>206</w:t>
            </w:r>
          </w:p>
        </w:tc>
      </w:tr>
    </w:tbl>
    <w:p w:rsidR="005F61E3" w:rsidRPr="005F61E3" w:rsidRDefault="005F61E3" w:rsidP="005F61E3">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4, извор МУП</w:t>
      </w:r>
    </w:p>
    <w:p w:rsidR="000412E4" w:rsidRPr="005F61E3" w:rsidRDefault="000412E4" w:rsidP="000412E4">
      <w:pPr>
        <w:spacing w:after="0" w:line="240" w:lineRule="auto"/>
        <w:rPr>
          <w:rFonts w:ascii="Times New Roman" w:hAnsi="Times New Roman" w:cs="Times New Roman"/>
        </w:rPr>
      </w:pPr>
    </w:p>
    <w:tbl>
      <w:tblPr>
        <w:tblStyle w:val="LightGrid-Accent1"/>
        <w:tblW w:w="9464" w:type="dxa"/>
        <w:tblLook w:val="04A0" w:firstRow="1" w:lastRow="0" w:firstColumn="1" w:lastColumn="0" w:noHBand="0" w:noVBand="1"/>
      </w:tblPr>
      <w:tblGrid>
        <w:gridCol w:w="4431"/>
        <w:gridCol w:w="666"/>
        <w:gridCol w:w="666"/>
        <w:gridCol w:w="666"/>
        <w:gridCol w:w="666"/>
        <w:gridCol w:w="922"/>
        <w:gridCol w:w="1447"/>
      </w:tblGrid>
      <w:tr w:rsidR="000412E4" w:rsidRPr="00236F10" w:rsidTr="00236F10">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236F10" w:rsidRDefault="000412E4" w:rsidP="00013D52">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Број малолетних лица смртно страдалих у кривичним делима са елементом насиља или занемаривања (</w:t>
            </w:r>
            <w:r w:rsidRPr="00236F10">
              <w:rPr>
                <w:rFonts w:ascii="Times New Roman" w:eastAsia="Times New Roman" w:hAnsi="Times New Roman" w:cs="Times New Roman"/>
                <w:b w:val="0"/>
                <w:bCs w:val="0"/>
                <w:sz w:val="20"/>
                <w:szCs w:val="20"/>
                <w:lang w:val="sr-Cyrl-RS" w:eastAsia="sr-Latn-RS"/>
              </w:rPr>
              <w:t>према врсти кривичног дела)</w:t>
            </w:r>
            <w:r w:rsidRPr="00236F10">
              <w:rPr>
                <w:rFonts w:ascii="Times New Roman" w:eastAsia="Times New Roman" w:hAnsi="Times New Roman" w:cs="Times New Roman"/>
                <w:b w:val="0"/>
                <w:bCs w:val="0"/>
                <w:sz w:val="20"/>
                <w:szCs w:val="20"/>
                <w:lang w:eastAsia="sr-Latn-RS"/>
              </w:rPr>
              <w:t xml:space="preserve"> у Републици Србији (2017- </w:t>
            </w:r>
            <w:r w:rsidR="00013D52">
              <w:rPr>
                <w:rFonts w:ascii="Times New Roman" w:eastAsia="Times New Roman" w:hAnsi="Times New Roman" w:cs="Times New Roman"/>
                <w:b w:val="0"/>
                <w:bCs w:val="0"/>
                <w:sz w:val="20"/>
                <w:szCs w:val="20"/>
                <w:lang w:val="sr-Cyrl-RS" w:eastAsia="sr-Latn-RS"/>
              </w:rPr>
              <w:t>децембар</w:t>
            </w:r>
            <w:r w:rsidRPr="00236F10">
              <w:rPr>
                <w:rFonts w:ascii="Times New Roman" w:eastAsia="Times New Roman" w:hAnsi="Times New Roman" w:cs="Times New Roman"/>
                <w:b w:val="0"/>
                <w:bCs w:val="0"/>
                <w:sz w:val="20"/>
                <w:szCs w:val="20"/>
                <w:lang w:eastAsia="sr-Latn-RS"/>
              </w:rPr>
              <w:t xml:space="preserve"> 2021)  </w:t>
            </w:r>
          </w:p>
        </w:tc>
      </w:tr>
      <w:tr w:rsidR="00E742C9" w:rsidRPr="00236F10" w:rsidTr="00E742C9">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431" w:type="dxa"/>
            <w:noWrap/>
            <w:hideMark/>
          </w:tcPr>
          <w:p w:rsidR="00E742C9" w:rsidRPr="00236F10" w:rsidRDefault="00E742C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КРИВИЧНО ДЕЛО</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E742C9">
              <w:rPr>
                <w:rFonts w:ascii="Times New Roman" w:eastAsia="Times New Roman" w:hAnsi="Times New Roman" w:cs="Times New Roman"/>
                <w:b/>
                <w:bCs/>
                <w:sz w:val="20"/>
                <w:szCs w:val="20"/>
                <w:lang w:eastAsia="sr-Latn-RS"/>
              </w:rPr>
              <w:t>2017.</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E742C9">
              <w:rPr>
                <w:rFonts w:ascii="Times New Roman" w:eastAsia="Times New Roman" w:hAnsi="Times New Roman" w:cs="Times New Roman"/>
                <w:b/>
                <w:bCs/>
                <w:sz w:val="20"/>
                <w:szCs w:val="20"/>
                <w:lang w:eastAsia="sr-Latn-RS"/>
              </w:rPr>
              <w:t>2018.</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E742C9">
              <w:rPr>
                <w:rFonts w:ascii="Times New Roman" w:eastAsia="Times New Roman" w:hAnsi="Times New Roman" w:cs="Times New Roman"/>
                <w:b/>
                <w:bCs/>
                <w:sz w:val="20"/>
                <w:szCs w:val="20"/>
                <w:lang w:eastAsia="sr-Latn-RS"/>
              </w:rPr>
              <w:t>2019.</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E742C9">
              <w:rPr>
                <w:rFonts w:ascii="Times New Roman" w:eastAsia="Times New Roman" w:hAnsi="Times New Roman" w:cs="Times New Roman"/>
                <w:b/>
                <w:bCs/>
                <w:sz w:val="20"/>
                <w:szCs w:val="20"/>
                <w:lang w:eastAsia="sr-Latn-RS"/>
              </w:rPr>
              <w:t>2020.</w:t>
            </w:r>
          </w:p>
        </w:tc>
        <w:tc>
          <w:tcPr>
            <w:tcW w:w="922"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E742C9">
              <w:rPr>
                <w:rFonts w:ascii="Times New Roman" w:eastAsia="Times New Roman" w:hAnsi="Times New Roman" w:cs="Times New Roman"/>
                <w:b/>
                <w:bCs/>
                <w:sz w:val="20"/>
                <w:szCs w:val="20"/>
                <w:lang w:eastAsia="sr-Latn-RS"/>
              </w:rPr>
              <w:t>2021.</w:t>
            </w:r>
          </w:p>
        </w:tc>
        <w:tc>
          <w:tcPr>
            <w:tcW w:w="1447"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E742C9">
              <w:rPr>
                <w:rFonts w:ascii="Times New Roman" w:eastAsia="Times New Roman" w:hAnsi="Times New Roman" w:cs="Times New Roman"/>
                <w:b/>
                <w:bCs/>
                <w:sz w:val="20"/>
                <w:szCs w:val="20"/>
                <w:lang w:eastAsia="sr-Latn-RS"/>
              </w:rPr>
              <w:t>2017</w:t>
            </w:r>
            <w:r w:rsidRPr="00E742C9">
              <w:rPr>
                <w:rFonts w:ascii="Times New Roman" w:eastAsia="Times New Roman" w:hAnsi="Times New Roman" w:cs="Times New Roman"/>
                <w:b/>
                <w:bCs/>
                <w:sz w:val="20"/>
                <w:szCs w:val="20"/>
                <w:lang w:val="sr-Cyrl-RS" w:eastAsia="sr-Latn-RS"/>
              </w:rPr>
              <w:t xml:space="preserve"> </w:t>
            </w:r>
            <w:r w:rsidRPr="00E742C9">
              <w:rPr>
                <w:rFonts w:ascii="Times New Roman" w:eastAsia="Times New Roman" w:hAnsi="Times New Roman" w:cs="Times New Roman"/>
                <w:b/>
                <w:bCs/>
                <w:sz w:val="20"/>
                <w:szCs w:val="20"/>
                <w:lang w:eastAsia="sr-Latn-RS"/>
              </w:rPr>
              <w:t>-</w:t>
            </w:r>
            <w:r w:rsidRPr="00E742C9">
              <w:rPr>
                <w:rFonts w:ascii="Times New Roman" w:eastAsia="Times New Roman" w:hAnsi="Times New Roman" w:cs="Times New Roman"/>
                <w:b/>
                <w:bCs/>
                <w:sz w:val="20"/>
                <w:szCs w:val="20"/>
                <w:lang w:val="sr-Cyrl-RS" w:eastAsia="sr-Latn-RS"/>
              </w:rPr>
              <w:t xml:space="preserve"> </w:t>
            </w:r>
            <w:r w:rsidRPr="00E742C9">
              <w:rPr>
                <w:rFonts w:ascii="Times New Roman" w:eastAsia="Times New Roman" w:hAnsi="Times New Roman" w:cs="Times New Roman"/>
                <w:b/>
                <w:bCs/>
                <w:sz w:val="20"/>
                <w:szCs w:val="20"/>
                <w:lang w:eastAsia="sr-Latn-RS"/>
              </w:rPr>
              <w:t>2021</w:t>
            </w:r>
          </w:p>
        </w:tc>
      </w:tr>
      <w:tr w:rsidR="00E742C9" w:rsidRPr="00236F10" w:rsidTr="00E742C9">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431" w:type="dxa"/>
            <w:hideMark/>
          </w:tcPr>
          <w:p w:rsidR="00E742C9" w:rsidRPr="00236F10" w:rsidRDefault="00E742C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b w:val="0"/>
                <w:sz w:val="20"/>
                <w:szCs w:val="20"/>
                <w:lang w:eastAsia="sr-Latn-RS"/>
              </w:rPr>
              <w:t>Убиство</w:t>
            </w:r>
            <w:r w:rsidRPr="00236F10">
              <w:rPr>
                <w:rFonts w:ascii="Times New Roman" w:eastAsia="Times New Roman" w:hAnsi="Times New Roman" w:cs="Times New Roman"/>
                <w:sz w:val="20"/>
                <w:szCs w:val="20"/>
                <w:lang w:eastAsia="sr-Latn-RS"/>
              </w:rPr>
              <w:t xml:space="preserve"> (члан 113. КЗ)</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3</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922"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1447"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5</w:t>
            </w:r>
          </w:p>
        </w:tc>
      </w:tr>
      <w:tr w:rsidR="00E742C9" w:rsidRPr="00236F10" w:rsidTr="00E742C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431" w:type="dxa"/>
            <w:hideMark/>
          </w:tcPr>
          <w:p w:rsidR="00E742C9" w:rsidRPr="00236F10" w:rsidRDefault="00E742C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b w:val="0"/>
                <w:sz w:val="20"/>
                <w:szCs w:val="20"/>
                <w:lang w:eastAsia="sr-Latn-RS"/>
              </w:rPr>
              <w:t>Тешко убиство</w:t>
            </w:r>
            <w:r w:rsidRPr="00236F10">
              <w:rPr>
                <w:rFonts w:ascii="Times New Roman" w:eastAsia="Times New Roman" w:hAnsi="Times New Roman" w:cs="Times New Roman"/>
                <w:sz w:val="20"/>
                <w:szCs w:val="20"/>
                <w:lang w:eastAsia="sr-Latn-RS"/>
              </w:rPr>
              <w:t xml:space="preserve"> (члан 114. КЗ)</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2</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4</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c>
          <w:tcPr>
            <w:tcW w:w="922"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c>
          <w:tcPr>
            <w:tcW w:w="1447"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9</w:t>
            </w:r>
          </w:p>
        </w:tc>
      </w:tr>
      <w:tr w:rsidR="00E742C9" w:rsidRPr="00236F10" w:rsidTr="00E742C9">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431" w:type="dxa"/>
            <w:hideMark/>
          </w:tcPr>
          <w:p w:rsidR="00E742C9" w:rsidRPr="00236F10" w:rsidRDefault="00E742C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b w:val="0"/>
                <w:sz w:val="20"/>
                <w:szCs w:val="20"/>
                <w:lang w:eastAsia="sr-Latn-RS"/>
              </w:rPr>
              <w:t>Убиство детета при порођају</w:t>
            </w:r>
            <w:r w:rsidRPr="00236F10">
              <w:rPr>
                <w:rFonts w:ascii="Times New Roman" w:eastAsia="Times New Roman" w:hAnsi="Times New Roman" w:cs="Times New Roman"/>
                <w:sz w:val="20"/>
                <w:szCs w:val="20"/>
                <w:lang w:eastAsia="sr-Latn-RS"/>
              </w:rPr>
              <w:t xml:space="preserve"> (члан 116. КЗ)</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3</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3</w:t>
            </w:r>
          </w:p>
        </w:tc>
        <w:tc>
          <w:tcPr>
            <w:tcW w:w="922"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c>
          <w:tcPr>
            <w:tcW w:w="1447"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8</w:t>
            </w:r>
          </w:p>
        </w:tc>
      </w:tr>
      <w:tr w:rsidR="00E742C9" w:rsidRPr="00236F10" w:rsidTr="00E742C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431" w:type="dxa"/>
            <w:hideMark/>
          </w:tcPr>
          <w:p w:rsidR="00E742C9" w:rsidRPr="00236F10" w:rsidRDefault="00E742C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b w:val="0"/>
                <w:sz w:val="20"/>
                <w:szCs w:val="20"/>
                <w:lang w:eastAsia="sr-Latn-RS"/>
              </w:rPr>
              <w:t>Нехатно лишење живота</w:t>
            </w:r>
            <w:r w:rsidRPr="00236F10">
              <w:rPr>
                <w:rFonts w:ascii="Times New Roman" w:eastAsia="Times New Roman" w:hAnsi="Times New Roman" w:cs="Times New Roman"/>
                <w:sz w:val="20"/>
                <w:szCs w:val="20"/>
                <w:lang w:eastAsia="sr-Latn-RS"/>
              </w:rPr>
              <w:t xml:space="preserve"> (члан 118. КЗ)</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c>
          <w:tcPr>
            <w:tcW w:w="922"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1447"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r>
      <w:tr w:rsidR="00E742C9" w:rsidRPr="00236F10" w:rsidTr="00E742C9">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431" w:type="dxa"/>
            <w:hideMark/>
          </w:tcPr>
          <w:p w:rsidR="00E742C9" w:rsidRPr="00236F10" w:rsidRDefault="00E742C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b w:val="0"/>
                <w:sz w:val="20"/>
                <w:szCs w:val="20"/>
                <w:lang w:eastAsia="sr-Latn-RS"/>
              </w:rPr>
              <w:t>Учествовање у тучи</w:t>
            </w:r>
            <w:r w:rsidRPr="00236F10">
              <w:rPr>
                <w:rFonts w:ascii="Times New Roman" w:eastAsia="Times New Roman" w:hAnsi="Times New Roman" w:cs="Times New Roman"/>
                <w:sz w:val="20"/>
                <w:szCs w:val="20"/>
                <w:lang w:eastAsia="sr-Latn-RS"/>
              </w:rPr>
              <w:t xml:space="preserve"> (члан 123. КЗ)</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922"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1447"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r>
      <w:tr w:rsidR="00E742C9" w:rsidRPr="00236F10" w:rsidTr="00E742C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431" w:type="dxa"/>
            <w:hideMark/>
          </w:tcPr>
          <w:p w:rsidR="00E742C9" w:rsidRPr="00236F10" w:rsidRDefault="00E742C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b w:val="0"/>
                <w:sz w:val="20"/>
                <w:szCs w:val="20"/>
                <w:lang w:eastAsia="sr-Latn-RS"/>
              </w:rPr>
              <w:t>Напуштање немоћног лица</w:t>
            </w:r>
            <w:r w:rsidRPr="00236F10">
              <w:rPr>
                <w:rFonts w:ascii="Times New Roman" w:eastAsia="Times New Roman" w:hAnsi="Times New Roman" w:cs="Times New Roman"/>
                <w:sz w:val="20"/>
                <w:szCs w:val="20"/>
                <w:lang w:eastAsia="sr-Latn-RS"/>
              </w:rPr>
              <w:t xml:space="preserve"> (члан 126. КЗ)</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922"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1447"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r>
      <w:tr w:rsidR="00E742C9" w:rsidRPr="00236F10" w:rsidTr="00E742C9">
        <w:trPr>
          <w:cnfStyle w:val="000000010000" w:firstRow="0" w:lastRow="0" w:firstColumn="0" w:lastColumn="0" w:oddVBand="0" w:evenVBand="0" w:oddHBand="0" w:evenHBand="1"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431" w:type="dxa"/>
            <w:hideMark/>
          </w:tcPr>
          <w:p w:rsidR="00E742C9" w:rsidRPr="00236F10" w:rsidRDefault="00E742C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b w:val="0"/>
                <w:sz w:val="20"/>
                <w:szCs w:val="20"/>
                <w:lang w:eastAsia="sr-Latn-RS"/>
              </w:rPr>
              <w:t>Кршење породичних обавеза</w:t>
            </w:r>
            <w:r w:rsidRPr="00236F10">
              <w:rPr>
                <w:rFonts w:ascii="Times New Roman" w:eastAsia="Times New Roman" w:hAnsi="Times New Roman" w:cs="Times New Roman"/>
                <w:sz w:val="20"/>
                <w:szCs w:val="20"/>
                <w:lang w:eastAsia="sr-Latn-RS"/>
              </w:rPr>
              <w:t xml:space="preserve"> (члан 196. КЗ)</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922"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742C9">
              <w:rPr>
                <w:rFonts w:ascii="Times New Roman" w:eastAsia="Times New Roman" w:hAnsi="Times New Roman" w:cs="Times New Roman"/>
                <w:sz w:val="20"/>
                <w:szCs w:val="20"/>
                <w:lang w:val="sr-Cyrl-RS" w:eastAsia="sr-Latn-RS"/>
              </w:rPr>
              <w:t>1</w:t>
            </w:r>
          </w:p>
        </w:tc>
        <w:tc>
          <w:tcPr>
            <w:tcW w:w="1447"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742C9">
              <w:rPr>
                <w:rFonts w:ascii="Times New Roman" w:eastAsia="Times New Roman" w:hAnsi="Times New Roman" w:cs="Times New Roman"/>
                <w:sz w:val="20"/>
                <w:szCs w:val="20"/>
                <w:lang w:val="sr-Cyrl-RS" w:eastAsia="sr-Latn-RS"/>
              </w:rPr>
              <w:t>1</w:t>
            </w:r>
          </w:p>
        </w:tc>
      </w:tr>
      <w:tr w:rsidR="00E742C9" w:rsidRPr="00236F10" w:rsidTr="00E742C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431" w:type="dxa"/>
            <w:hideMark/>
          </w:tcPr>
          <w:p w:rsidR="00E742C9" w:rsidRPr="00236F10" w:rsidRDefault="00E742C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b w:val="0"/>
                <w:sz w:val="20"/>
                <w:szCs w:val="20"/>
                <w:lang w:eastAsia="sr-Latn-RS"/>
              </w:rPr>
              <w:t>Омогућавање уживања опојних дрога</w:t>
            </w:r>
            <w:r w:rsidRPr="00236F10">
              <w:rPr>
                <w:rFonts w:ascii="Times New Roman" w:eastAsia="Times New Roman" w:hAnsi="Times New Roman" w:cs="Times New Roman"/>
                <w:sz w:val="20"/>
                <w:szCs w:val="20"/>
                <w:lang w:eastAsia="sr-Latn-RS"/>
              </w:rPr>
              <w:t xml:space="preserve"> (члан 247. КЗ)</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922"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1447"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r>
      <w:tr w:rsidR="00E742C9" w:rsidRPr="00236F10" w:rsidTr="00E742C9">
        <w:trPr>
          <w:cnfStyle w:val="000000010000" w:firstRow="0" w:lastRow="0" w:firstColumn="0" w:lastColumn="0" w:oddVBand="0" w:evenVBand="0" w:oddHBand="0" w:evenHBand="1"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431" w:type="dxa"/>
            <w:hideMark/>
          </w:tcPr>
          <w:p w:rsidR="00E742C9" w:rsidRPr="00236F10" w:rsidRDefault="00E742C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b w:val="0"/>
                <w:sz w:val="20"/>
                <w:szCs w:val="20"/>
                <w:lang w:eastAsia="sr-Latn-RS"/>
              </w:rPr>
              <w:t>Тешка дела против здравља људи</w:t>
            </w:r>
            <w:r w:rsidRPr="00236F10">
              <w:rPr>
                <w:rFonts w:ascii="Times New Roman" w:eastAsia="Times New Roman" w:hAnsi="Times New Roman" w:cs="Times New Roman"/>
                <w:sz w:val="20"/>
                <w:szCs w:val="20"/>
                <w:lang w:eastAsia="sr-Latn-RS"/>
              </w:rPr>
              <w:t xml:space="preserve"> (члан 259. КЗ)</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2</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922"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1447" w:type="dxa"/>
            <w:noWrap/>
            <w:vAlign w:val="center"/>
            <w:hideMark/>
          </w:tcPr>
          <w:p w:rsidR="00E742C9" w:rsidRPr="00E742C9"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2</w:t>
            </w:r>
          </w:p>
        </w:tc>
      </w:tr>
      <w:tr w:rsidR="00E742C9" w:rsidRPr="00236F10" w:rsidTr="00E742C9">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4431" w:type="dxa"/>
            <w:hideMark/>
          </w:tcPr>
          <w:p w:rsidR="00E742C9" w:rsidRPr="00236F10" w:rsidRDefault="00E742C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b w:val="0"/>
                <w:sz w:val="20"/>
                <w:szCs w:val="20"/>
                <w:lang w:eastAsia="sr-Latn-RS"/>
              </w:rPr>
              <w:t>Тешка дела против опште сигурности</w:t>
            </w:r>
            <w:r w:rsidRPr="00236F10">
              <w:rPr>
                <w:rFonts w:ascii="Times New Roman" w:eastAsia="Times New Roman" w:hAnsi="Times New Roman" w:cs="Times New Roman"/>
                <w:sz w:val="20"/>
                <w:szCs w:val="20"/>
                <w:lang w:eastAsia="sr-Latn-RS"/>
              </w:rPr>
              <w:t xml:space="preserve"> (члан 288.</w:t>
            </w:r>
            <w:r w:rsidRPr="00236F10">
              <w:rPr>
                <w:rFonts w:ascii="Times New Roman" w:eastAsia="Times New Roman" w:hAnsi="Times New Roman" w:cs="Times New Roman"/>
                <w:sz w:val="20"/>
                <w:szCs w:val="20"/>
                <w:lang w:val="sr-Cyrl-RS" w:eastAsia="sr-Latn-RS"/>
              </w:rPr>
              <w:t xml:space="preserve"> </w:t>
            </w:r>
            <w:r w:rsidRPr="00236F10">
              <w:rPr>
                <w:rFonts w:ascii="Times New Roman" w:eastAsia="Times New Roman" w:hAnsi="Times New Roman" w:cs="Times New Roman"/>
                <w:sz w:val="20"/>
                <w:szCs w:val="20"/>
                <w:lang w:eastAsia="sr-Latn-RS"/>
              </w:rPr>
              <w:t>КЗ)</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666"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922"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 </w:t>
            </w:r>
          </w:p>
        </w:tc>
        <w:tc>
          <w:tcPr>
            <w:tcW w:w="1447" w:type="dxa"/>
            <w:noWrap/>
            <w:vAlign w:val="center"/>
            <w:hideMark/>
          </w:tcPr>
          <w:p w:rsidR="00E742C9" w:rsidRPr="00E742C9" w:rsidRDefault="00E742C9" w:rsidP="00E742C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742C9">
              <w:rPr>
                <w:rFonts w:ascii="Times New Roman" w:eastAsia="Times New Roman" w:hAnsi="Times New Roman" w:cs="Times New Roman"/>
                <w:sz w:val="20"/>
                <w:szCs w:val="20"/>
                <w:lang w:eastAsia="sr-Latn-RS"/>
              </w:rPr>
              <w:t>1</w:t>
            </w:r>
          </w:p>
        </w:tc>
      </w:tr>
      <w:tr w:rsidR="00E742C9" w:rsidRPr="00236F10" w:rsidTr="00E742C9">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431" w:type="dxa"/>
            <w:noWrap/>
            <w:hideMark/>
          </w:tcPr>
          <w:p w:rsidR="00E742C9" w:rsidRPr="00236F10" w:rsidRDefault="00E742C9"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УКУПНО МАЛОЛЕТНИХ ЛИЦА</w:t>
            </w:r>
          </w:p>
        </w:tc>
        <w:tc>
          <w:tcPr>
            <w:tcW w:w="666" w:type="dxa"/>
            <w:noWrap/>
            <w:vAlign w:val="center"/>
            <w:hideMark/>
          </w:tcPr>
          <w:p w:rsidR="00E742C9" w:rsidRPr="00013D52"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2</w:t>
            </w:r>
          </w:p>
        </w:tc>
        <w:tc>
          <w:tcPr>
            <w:tcW w:w="666" w:type="dxa"/>
            <w:noWrap/>
            <w:vAlign w:val="center"/>
            <w:hideMark/>
          </w:tcPr>
          <w:p w:rsidR="00E742C9" w:rsidRPr="00013D52"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2</w:t>
            </w:r>
          </w:p>
        </w:tc>
        <w:tc>
          <w:tcPr>
            <w:tcW w:w="666" w:type="dxa"/>
            <w:noWrap/>
            <w:vAlign w:val="center"/>
            <w:hideMark/>
          </w:tcPr>
          <w:p w:rsidR="00E742C9" w:rsidRPr="00013D52"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2</w:t>
            </w:r>
          </w:p>
        </w:tc>
        <w:tc>
          <w:tcPr>
            <w:tcW w:w="666" w:type="dxa"/>
            <w:noWrap/>
            <w:vAlign w:val="center"/>
            <w:hideMark/>
          </w:tcPr>
          <w:p w:rsidR="00E742C9" w:rsidRPr="00013D52"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 </w:t>
            </w:r>
          </w:p>
        </w:tc>
        <w:tc>
          <w:tcPr>
            <w:tcW w:w="922" w:type="dxa"/>
            <w:noWrap/>
            <w:vAlign w:val="center"/>
            <w:hideMark/>
          </w:tcPr>
          <w:p w:rsidR="00E742C9" w:rsidRPr="00013D52"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 </w:t>
            </w:r>
          </w:p>
        </w:tc>
        <w:tc>
          <w:tcPr>
            <w:tcW w:w="1447" w:type="dxa"/>
            <w:noWrap/>
            <w:vAlign w:val="center"/>
            <w:hideMark/>
          </w:tcPr>
          <w:p w:rsidR="00E742C9" w:rsidRPr="00013D52" w:rsidRDefault="00E742C9" w:rsidP="00E742C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6</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9464" w:type="dxa"/>
            <w:gridSpan w:val="7"/>
            <w:noWrap/>
            <w:hideMark/>
          </w:tcPr>
          <w:p w:rsidR="000412E4" w:rsidRPr="00236F10" w:rsidRDefault="000412E4" w:rsidP="000412E4">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СТАРОСНА И ПОЛНА СТРУКТУРА МАЛОЛЕТНИХ ЛИЦА</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431"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деца до 14 година</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7</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w:t>
            </w:r>
          </w:p>
        </w:tc>
        <w:tc>
          <w:tcPr>
            <w:tcW w:w="922"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1447"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val="sr-Cyrl-RS" w:eastAsia="sr-Latn-RS"/>
              </w:rPr>
              <w:t>64%</w:t>
            </w:r>
            <w:r w:rsidRPr="00013D52">
              <w:rPr>
                <w:rFonts w:ascii="Times New Roman" w:eastAsia="Times New Roman" w:hAnsi="Times New Roman" w:cs="Times New Roman"/>
                <w:sz w:val="20"/>
                <w:szCs w:val="20"/>
                <w:lang w:eastAsia="sr-Latn-RS"/>
              </w:rPr>
              <w:t> </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431"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малолетници од 14 до 18 година</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922"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val="sr-Cyrl-RS" w:eastAsia="sr-Latn-RS"/>
              </w:rPr>
              <w:t>2</w:t>
            </w:r>
          </w:p>
        </w:tc>
        <w:tc>
          <w:tcPr>
            <w:tcW w:w="1447"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val="sr-Cyrl-RS" w:eastAsia="sr-Latn-RS"/>
              </w:rPr>
              <w:t>36%</w:t>
            </w:r>
            <w:r w:rsidRPr="00013D52">
              <w:rPr>
                <w:rFonts w:ascii="Times New Roman" w:eastAsia="Times New Roman" w:hAnsi="Times New Roman" w:cs="Times New Roman"/>
                <w:sz w:val="20"/>
                <w:szCs w:val="20"/>
                <w:lang w:eastAsia="sr-Latn-RS"/>
              </w:rPr>
              <w:t> </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431"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мушки пол</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7</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922"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1447" w:type="dxa"/>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val="sr-Cyrl-RS" w:eastAsia="sr-Latn-RS"/>
              </w:rPr>
              <w:t>56%</w:t>
            </w:r>
            <w:r w:rsidRPr="00013D52">
              <w:rPr>
                <w:rFonts w:ascii="Times New Roman" w:eastAsia="Times New Roman" w:hAnsi="Times New Roman" w:cs="Times New Roman"/>
                <w:sz w:val="20"/>
                <w:szCs w:val="20"/>
                <w:lang w:eastAsia="sr-Latn-RS"/>
              </w:rPr>
              <w:t> </w:t>
            </w:r>
          </w:p>
        </w:tc>
      </w:tr>
      <w:tr w:rsidR="00013D52" w:rsidRPr="005F61E3" w:rsidTr="008A6BB9">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4431" w:type="dxa"/>
            <w:noWrap/>
            <w:hideMark/>
          </w:tcPr>
          <w:p w:rsidR="00013D52" w:rsidRPr="005F61E3" w:rsidRDefault="00013D52" w:rsidP="000412E4">
            <w:pPr>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женски пол</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6</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w:t>
            </w:r>
          </w:p>
        </w:tc>
        <w:tc>
          <w:tcPr>
            <w:tcW w:w="922"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013D52">
              <w:rPr>
                <w:rFonts w:ascii="Times New Roman" w:eastAsia="Times New Roman" w:hAnsi="Times New Roman" w:cs="Times New Roman"/>
                <w:sz w:val="20"/>
                <w:szCs w:val="20"/>
                <w:lang w:val="sr-Cyrl-RS" w:eastAsia="sr-Latn-RS"/>
              </w:rPr>
              <w:t>2</w:t>
            </w:r>
          </w:p>
        </w:tc>
        <w:tc>
          <w:tcPr>
            <w:tcW w:w="1447"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val="sr-Cyrl-RS" w:eastAsia="sr-Latn-RS"/>
              </w:rPr>
              <w:t>44%</w:t>
            </w:r>
            <w:r w:rsidRPr="00013D52">
              <w:rPr>
                <w:rFonts w:ascii="Times New Roman" w:eastAsia="Times New Roman" w:hAnsi="Times New Roman" w:cs="Times New Roman"/>
                <w:sz w:val="20"/>
                <w:szCs w:val="20"/>
                <w:lang w:eastAsia="sr-Latn-RS"/>
              </w:rPr>
              <w:t> </w:t>
            </w:r>
          </w:p>
        </w:tc>
      </w:tr>
    </w:tbl>
    <w:p w:rsidR="000412E4" w:rsidRDefault="005F61E3" w:rsidP="00013D52">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5, извор МУП</w:t>
      </w:r>
    </w:p>
    <w:p w:rsidR="00013D52" w:rsidRPr="00013D52" w:rsidRDefault="00013D52" w:rsidP="00013D52">
      <w:pPr>
        <w:spacing w:after="0" w:line="240" w:lineRule="auto"/>
        <w:rPr>
          <w:rFonts w:ascii="Times New Roman" w:hAnsi="Times New Roman" w:cs="Times New Roman"/>
          <w:sz w:val="12"/>
          <w:lang w:val="sr-Cyrl-RS"/>
        </w:rPr>
      </w:pPr>
    </w:p>
    <w:tbl>
      <w:tblPr>
        <w:tblStyle w:val="LightGrid-Accent1"/>
        <w:tblW w:w="9464" w:type="dxa"/>
        <w:tblLook w:val="04A0" w:firstRow="1" w:lastRow="0" w:firstColumn="1" w:lastColumn="0" w:noHBand="0" w:noVBand="1"/>
      </w:tblPr>
      <w:tblGrid>
        <w:gridCol w:w="3996"/>
        <w:gridCol w:w="716"/>
        <w:gridCol w:w="673"/>
        <w:gridCol w:w="716"/>
        <w:gridCol w:w="716"/>
        <w:gridCol w:w="1110"/>
        <w:gridCol w:w="1537"/>
      </w:tblGrid>
      <w:tr w:rsidR="000412E4" w:rsidRPr="00236F10" w:rsidTr="00236F10">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013D52" w:rsidRDefault="000412E4" w:rsidP="00013D52">
            <w:pPr>
              <w:jc w:val="center"/>
              <w:rPr>
                <w:rFonts w:ascii="Times New Roman" w:eastAsia="Times New Roman" w:hAnsi="Times New Roman" w:cs="Times New Roman"/>
                <w:b w:val="0"/>
                <w:bCs w:val="0"/>
                <w:sz w:val="20"/>
                <w:szCs w:val="20"/>
                <w:lang w:eastAsia="sr-Latn-RS"/>
              </w:rPr>
            </w:pPr>
            <w:r w:rsidRPr="00013D52">
              <w:rPr>
                <w:rFonts w:ascii="Times New Roman" w:eastAsia="Times New Roman" w:hAnsi="Times New Roman" w:cs="Times New Roman"/>
                <w:b w:val="0"/>
                <w:bCs w:val="0"/>
                <w:sz w:val="20"/>
                <w:szCs w:val="20"/>
                <w:lang w:eastAsia="sr-Latn-RS"/>
              </w:rPr>
              <w:t>Број малолетних лица настрадалих у саобраћајним незгодама у Републици Србији (2017- 2021)</w:t>
            </w:r>
          </w:p>
        </w:tc>
      </w:tr>
      <w:tr w:rsidR="00013D52" w:rsidRPr="00236F10" w:rsidTr="00236F1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996" w:type="dxa"/>
            <w:noWrap/>
            <w:hideMark/>
          </w:tcPr>
          <w:p w:rsidR="00013D52" w:rsidRPr="00013D52" w:rsidRDefault="00013D52" w:rsidP="000412E4">
            <w:pPr>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xml:space="preserve">Укупан број малолетних лица </w:t>
            </w:r>
          </w:p>
        </w:tc>
        <w:tc>
          <w:tcPr>
            <w:tcW w:w="716" w:type="dxa"/>
            <w:noWrap/>
            <w:hideMark/>
          </w:tcPr>
          <w:p w:rsidR="00013D52" w:rsidRPr="00E05069"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5069">
              <w:rPr>
                <w:rFonts w:ascii="Times New Roman" w:hAnsi="Times New Roman" w:cs="Times New Roman"/>
                <w:b/>
                <w:sz w:val="20"/>
                <w:szCs w:val="20"/>
              </w:rPr>
              <w:t>2017.</w:t>
            </w:r>
          </w:p>
        </w:tc>
        <w:tc>
          <w:tcPr>
            <w:tcW w:w="673" w:type="dxa"/>
            <w:noWrap/>
            <w:hideMark/>
          </w:tcPr>
          <w:p w:rsidR="00013D52" w:rsidRPr="00E05069"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5069">
              <w:rPr>
                <w:rFonts w:ascii="Times New Roman" w:hAnsi="Times New Roman" w:cs="Times New Roman"/>
                <w:b/>
                <w:sz w:val="20"/>
                <w:szCs w:val="20"/>
              </w:rPr>
              <w:t>2018.</w:t>
            </w:r>
          </w:p>
        </w:tc>
        <w:tc>
          <w:tcPr>
            <w:tcW w:w="716" w:type="dxa"/>
            <w:noWrap/>
            <w:hideMark/>
          </w:tcPr>
          <w:p w:rsidR="00013D52" w:rsidRPr="00E05069"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5069">
              <w:rPr>
                <w:rFonts w:ascii="Times New Roman" w:hAnsi="Times New Roman" w:cs="Times New Roman"/>
                <w:b/>
                <w:sz w:val="20"/>
                <w:szCs w:val="20"/>
              </w:rPr>
              <w:t>2019.</w:t>
            </w:r>
          </w:p>
        </w:tc>
        <w:tc>
          <w:tcPr>
            <w:tcW w:w="716" w:type="dxa"/>
            <w:noWrap/>
            <w:hideMark/>
          </w:tcPr>
          <w:p w:rsidR="00013D52" w:rsidRPr="00E05069"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5069">
              <w:rPr>
                <w:rFonts w:ascii="Times New Roman" w:hAnsi="Times New Roman" w:cs="Times New Roman"/>
                <w:b/>
                <w:sz w:val="20"/>
                <w:szCs w:val="20"/>
              </w:rPr>
              <w:t>2020.</w:t>
            </w:r>
          </w:p>
        </w:tc>
        <w:tc>
          <w:tcPr>
            <w:tcW w:w="1110" w:type="dxa"/>
            <w:noWrap/>
            <w:hideMark/>
          </w:tcPr>
          <w:p w:rsidR="00013D52" w:rsidRPr="00E05069"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5069">
              <w:rPr>
                <w:rFonts w:ascii="Times New Roman" w:hAnsi="Times New Roman" w:cs="Times New Roman"/>
                <w:b/>
                <w:sz w:val="20"/>
                <w:szCs w:val="20"/>
              </w:rPr>
              <w:t>2021.</w:t>
            </w:r>
          </w:p>
        </w:tc>
        <w:tc>
          <w:tcPr>
            <w:tcW w:w="1537" w:type="dxa"/>
            <w:noWrap/>
            <w:hideMark/>
          </w:tcPr>
          <w:p w:rsidR="00013D52" w:rsidRPr="00E05069"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E05069">
              <w:rPr>
                <w:rFonts w:ascii="Times New Roman" w:hAnsi="Times New Roman" w:cs="Times New Roman"/>
                <w:b/>
                <w:sz w:val="20"/>
                <w:szCs w:val="20"/>
              </w:rPr>
              <w:t>2017 - 2021</w:t>
            </w:r>
          </w:p>
        </w:tc>
      </w:tr>
      <w:tr w:rsidR="00013D52" w:rsidRPr="00236F10" w:rsidTr="00236F10">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996" w:type="dxa"/>
            <w:noWrap/>
            <w:hideMark/>
          </w:tcPr>
          <w:p w:rsidR="00013D52" w:rsidRPr="00013D52" w:rsidRDefault="00013D52" w:rsidP="000412E4">
            <w:pPr>
              <w:rPr>
                <w:rFonts w:ascii="Times New Roman" w:eastAsia="Times New Roman" w:hAnsi="Times New Roman" w:cs="Times New Roman"/>
                <w:b w:val="0"/>
                <w:bCs w:val="0"/>
                <w:sz w:val="20"/>
                <w:szCs w:val="20"/>
                <w:lang w:eastAsia="sr-Latn-RS"/>
              </w:rPr>
            </w:pPr>
            <w:r w:rsidRPr="00013D52">
              <w:rPr>
                <w:rFonts w:ascii="Times New Roman" w:eastAsia="Times New Roman" w:hAnsi="Times New Roman" w:cs="Times New Roman"/>
                <w:b w:val="0"/>
                <w:bCs w:val="0"/>
                <w:sz w:val="20"/>
                <w:szCs w:val="20"/>
                <w:lang w:eastAsia="sr-Latn-RS"/>
              </w:rPr>
              <w:t>ПОГИНУЛИ</w:t>
            </w:r>
          </w:p>
        </w:tc>
        <w:tc>
          <w:tcPr>
            <w:tcW w:w="716"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25</w:t>
            </w:r>
          </w:p>
        </w:tc>
        <w:tc>
          <w:tcPr>
            <w:tcW w:w="673"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24</w:t>
            </w:r>
          </w:p>
        </w:tc>
        <w:tc>
          <w:tcPr>
            <w:tcW w:w="716"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21</w:t>
            </w:r>
          </w:p>
        </w:tc>
        <w:tc>
          <w:tcPr>
            <w:tcW w:w="716"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31</w:t>
            </w:r>
          </w:p>
        </w:tc>
        <w:tc>
          <w:tcPr>
            <w:tcW w:w="1110"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22</w:t>
            </w:r>
          </w:p>
        </w:tc>
        <w:tc>
          <w:tcPr>
            <w:tcW w:w="1537"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123</w:t>
            </w:r>
          </w:p>
        </w:tc>
      </w:tr>
      <w:tr w:rsidR="00013D52" w:rsidRPr="00236F10" w:rsidTr="00236F1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996" w:type="dxa"/>
            <w:noWrap/>
            <w:hideMark/>
          </w:tcPr>
          <w:p w:rsidR="00013D52" w:rsidRPr="00013D52" w:rsidRDefault="00013D52" w:rsidP="000412E4">
            <w:pPr>
              <w:rPr>
                <w:rFonts w:ascii="Times New Roman" w:eastAsia="Times New Roman" w:hAnsi="Times New Roman" w:cs="Times New Roman"/>
                <w:b w:val="0"/>
                <w:bCs w:val="0"/>
                <w:sz w:val="20"/>
                <w:szCs w:val="20"/>
                <w:lang w:eastAsia="sr-Latn-RS"/>
              </w:rPr>
            </w:pPr>
            <w:r w:rsidRPr="00013D52">
              <w:rPr>
                <w:rFonts w:ascii="Times New Roman" w:eastAsia="Times New Roman" w:hAnsi="Times New Roman" w:cs="Times New Roman"/>
                <w:b w:val="0"/>
                <w:bCs w:val="0"/>
                <w:sz w:val="20"/>
                <w:szCs w:val="20"/>
                <w:lang w:eastAsia="sr-Latn-RS"/>
              </w:rPr>
              <w:t>стопа на 10.000 малолетних лица</w:t>
            </w:r>
          </w:p>
        </w:tc>
        <w:tc>
          <w:tcPr>
            <w:tcW w:w="716" w:type="dxa"/>
            <w:noWrap/>
            <w:hideMark/>
          </w:tcPr>
          <w:p w:rsidR="00013D52" w:rsidRPr="00013D52"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0,20</w:t>
            </w:r>
          </w:p>
        </w:tc>
        <w:tc>
          <w:tcPr>
            <w:tcW w:w="673" w:type="dxa"/>
            <w:noWrap/>
            <w:hideMark/>
          </w:tcPr>
          <w:p w:rsidR="00013D52" w:rsidRPr="00013D52"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0,20</w:t>
            </w:r>
          </w:p>
        </w:tc>
        <w:tc>
          <w:tcPr>
            <w:tcW w:w="716" w:type="dxa"/>
            <w:noWrap/>
            <w:hideMark/>
          </w:tcPr>
          <w:p w:rsidR="00013D52" w:rsidRPr="00013D52"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0,17</w:t>
            </w:r>
          </w:p>
        </w:tc>
        <w:tc>
          <w:tcPr>
            <w:tcW w:w="716" w:type="dxa"/>
            <w:noWrap/>
            <w:hideMark/>
          </w:tcPr>
          <w:p w:rsidR="00013D52" w:rsidRPr="00013D52"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0,26</w:t>
            </w:r>
          </w:p>
        </w:tc>
        <w:tc>
          <w:tcPr>
            <w:tcW w:w="1110" w:type="dxa"/>
            <w:noWrap/>
            <w:hideMark/>
          </w:tcPr>
          <w:p w:rsidR="00013D52" w:rsidRPr="00013D52"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0,18</w:t>
            </w:r>
          </w:p>
        </w:tc>
        <w:tc>
          <w:tcPr>
            <w:tcW w:w="1537" w:type="dxa"/>
            <w:noWrap/>
            <w:hideMark/>
          </w:tcPr>
          <w:p w:rsidR="00013D52" w:rsidRPr="00013D52"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13D52" w:rsidRPr="00236F10" w:rsidTr="00236F10">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996" w:type="dxa"/>
            <w:noWrap/>
            <w:hideMark/>
          </w:tcPr>
          <w:p w:rsidR="00013D52" w:rsidRPr="00013D52" w:rsidRDefault="00013D52" w:rsidP="000412E4">
            <w:pPr>
              <w:rPr>
                <w:rFonts w:ascii="Times New Roman" w:eastAsia="Times New Roman" w:hAnsi="Times New Roman" w:cs="Times New Roman"/>
                <w:b w:val="0"/>
                <w:bCs w:val="0"/>
                <w:sz w:val="20"/>
                <w:szCs w:val="20"/>
                <w:lang w:eastAsia="sr-Latn-RS"/>
              </w:rPr>
            </w:pPr>
            <w:r w:rsidRPr="00013D52">
              <w:rPr>
                <w:rFonts w:ascii="Times New Roman" w:eastAsia="Times New Roman" w:hAnsi="Times New Roman" w:cs="Times New Roman"/>
                <w:b w:val="0"/>
                <w:bCs w:val="0"/>
                <w:sz w:val="20"/>
                <w:szCs w:val="20"/>
                <w:lang w:eastAsia="sr-Latn-RS"/>
              </w:rPr>
              <w:t>ПОВРЕЂЕНИ</w:t>
            </w:r>
          </w:p>
        </w:tc>
        <w:tc>
          <w:tcPr>
            <w:tcW w:w="716"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2.263</w:t>
            </w:r>
          </w:p>
        </w:tc>
        <w:tc>
          <w:tcPr>
            <w:tcW w:w="673"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2.255</w:t>
            </w:r>
          </w:p>
        </w:tc>
        <w:tc>
          <w:tcPr>
            <w:tcW w:w="716"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2.225</w:t>
            </w:r>
          </w:p>
        </w:tc>
        <w:tc>
          <w:tcPr>
            <w:tcW w:w="716"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1.825</w:t>
            </w:r>
          </w:p>
        </w:tc>
        <w:tc>
          <w:tcPr>
            <w:tcW w:w="1110"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2.118</w:t>
            </w:r>
          </w:p>
        </w:tc>
        <w:tc>
          <w:tcPr>
            <w:tcW w:w="1537"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10.686</w:t>
            </w:r>
          </w:p>
        </w:tc>
      </w:tr>
      <w:tr w:rsidR="00013D52" w:rsidRPr="00236F10" w:rsidTr="00236F1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996" w:type="dxa"/>
            <w:noWrap/>
            <w:hideMark/>
          </w:tcPr>
          <w:p w:rsidR="00013D52" w:rsidRPr="00013D52" w:rsidRDefault="00013D52" w:rsidP="000412E4">
            <w:pPr>
              <w:rPr>
                <w:rFonts w:ascii="Times New Roman" w:eastAsia="Times New Roman" w:hAnsi="Times New Roman" w:cs="Times New Roman"/>
                <w:b w:val="0"/>
                <w:bCs w:val="0"/>
                <w:sz w:val="20"/>
                <w:szCs w:val="20"/>
                <w:lang w:eastAsia="sr-Latn-RS"/>
              </w:rPr>
            </w:pPr>
            <w:r w:rsidRPr="00013D52">
              <w:rPr>
                <w:rFonts w:ascii="Times New Roman" w:eastAsia="Times New Roman" w:hAnsi="Times New Roman" w:cs="Times New Roman"/>
                <w:b w:val="0"/>
                <w:bCs w:val="0"/>
                <w:sz w:val="20"/>
                <w:szCs w:val="20"/>
                <w:lang w:eastAsia="sr-Latn-RS"/>
              </w:rPr>
              <w:t>стопа на 10.000 малолетних лица</w:t>
            </w:r>
          </w:p>
        </w:tc>
        <w:tc>
          <w:tcPr>
            <w:tcW w:w="716" w:type="dxa"/>
            <w:noWrap/>
            <w:hideMark/>
          </w:tcPr>
          <w:p w:rsidR="00013D52" w:rsidRPr="00013D52"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18,54</w:t>
            </w:r>
          </w:p>
        </w:tc>
        <w:tc>
          <w:tcPr>
            <w:tcW w:w="673" w:type="dxa"/>
            <w:noWrap/>
            <w:hideMark/>
          </w:tcPr>
          <w:p w:rsidR="00013D52" w:rsidRPr="00013D52"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18,53</w:t>
            </w:r>
          </w:p>
        </w:tc>
        <w:tc>
          <w:tcPr>
            <w:tcW w:w="716" w:type="dxa"/>
            <w:noWrap/>
            <w:hideMark/>
          </w:tcPr>
          <w:p w:rsidR="00013D52" w:rsidRPr="00013D52"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18,35</w:t>
            </w:r>
          </w:p>
        </w:tc>
        <w:tc>
          <w:tcPr>
            <w:tcW w:w="716" w:type="dxa"/>
            <w:noWrap/>
            <w:hideMark/>
          </w:tcPr>
          <w:p w:rsidR="00013D52" w:rsidRPr="00013D52"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15,15</w:t>
            </w:r>
          </w:p>
        </w:tc>
        <w:tc>
          <w:tcPr>
            <w:tcW w:w="1110" w:type="dxa"/>
            <w:noWrap/>
            <w:hideMark/>
          </w:tcPr>
          <w:p w:rsidR="00013D52" w:rsidRPr="00013D52"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17,74</w:t>
            </w:r>
          </w:p>
        </w:tc>
        <w:tc>
          <w:tcPr>
            <w:tcW w:w="1537" w:type="dxa"/>
            <w:noWrap/>
            <w:hideMark/>
          </w:tcPr>
          <w:p w:rsidR="00013D52" w:rsidRPr="00013D52" w:rsidRDefault="00013D52" w:rsidP="00013D5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0412E4" w:rsidRPr="00236F10" w:rsidTr="00236F10">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464" w:type="dxa"/>
            <w:gridSpan w:val="7"/>
            <w:noWrap/>
            <w:hideMark/>
          </w:tcPr>
          <w:p w:rsidR="000412E4" w:rsidRPr="00013D52" w:rsidRDefault="000412E4" w:rsidP="000412E4">
            <w:pPr>
              <w:jc w:val="center"/>
              <w:rPr>
                <w:rFonts w:ascii="Times New Roman" w:eastAsia="Times New Roman" w:hAnsi="Times New Roman" w:cs="Times New Roman"/>
                <w:b w:val="0"/>
                <w:bCs w:val="0"/>
                <w:sz w:val="20"/>
                <w:szCs w:val="20"/>
                <w:lang w:eastAsia="sr-Latn-RS"/>
              </w:rPr>
            </w:pPr>
            <w:r w:rsidRPr="00013D52">
              <w:rPr>
                <w:rFonts w:ascii="Times New Roman" w:eastAsia="Times New Roman" w:hAnsi="Times New Roman" w:cs="Times New Roman"/>
                <w:b w:val="0"/>
                <w:bCs w:val="0"/>
                <w:sz w:val="20"/>
                <w:szCs w:val="20"/>
                <w:lang w:eastAsia="sr-Latn-RS"/>
              </w:rPr>
              <w:t>СТАРОСНА И ПОЛНА СТРУКТУРА ПОГИНУЛИХ МАЛОЛЕТНИХ ЛИЦА</w:t>
            </w:r>
          </w:p>
        </w:tc>
      </w:tr>
      <w:tr w:rsidR="00013D52" w:rsidRPr="00236F10" w:rsidTr="00236F1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996" w:type="dxa"/>
            <w:noWrap/>
            <w:hideMark/>
          </w:tcPr>
          <w:p w:rsidR="00013D52" w:rsidRPr="00013D52" w:rsidRDefault="00013D52" w:rsidP="000412E4">
            <w:pPr>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деца до 14 година</w:t>
            </w:r>
          </w:p>
        </w:tc>
        <w:tc>
          <w:tcPr>
            <w:tcW w:w="716"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14</w:t>
            </w:r>
          </w:p>
        </w:tc>
        <w:tc>
          <w:tcPr>
            <w:tcW w:w="673"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10</w:t>
            </w:r>
          </w:p>
        </w:tc>
        <w:tc>
          <w:tcPr>
            <w:tcW w:w="716"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9</w:t>
            </w:r>
          </w:p>
        </w:tc>
        <w:tc>
          <w:tcPr>
            <w:tcW w:w="716"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12</w:t>
            </w:r>
          </w:p>
        </w:tc>
        <w:tc>
          <w:tcPr>
            <w:tcW w:w="1110"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8</w:t>
            </w:r>
          </w:p>
        </w:tc>
        <w:tc>
          <w:tcPr>
            <w:tcW w:w="1537"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43%</w:t>
            </w:r>
          </w:p>
        </w:tc>
      </w:tr>
      <w:tr w:rsidR="00013D52" w:rsidRPr="00236F10" w:rsidTr="00236F10">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996" w:type="dxa"/>
            <w:noWrap/>
            <w:hideMark/>
          </w:tcPr>
          <w:p w:rsidR="00013D52" w:rsidRPr="00013D52" w:rsidRDefault="00013D52" w:rsidP="000412E4">
            <w:pPr>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малолетници од 14 до 18 година</w:t>
            </w:r>
          </w:p>
        </w:tc>
        <w:tc>
          <w:tcPr>
            <w:tcW w:w="716"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11</w:t>
            </w:r>
          </w:p>
        </w:tc>
        <w:tc>
          <w:tcPr>
            <w:tcW w:w="673"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14</w:t>
            </w:r>
          </w:p>
        </w:tc>
        <w:tc>
          <w:tcPr>
            <w:tcW w:w="716"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12</w:t>
            </w:r>
          </w:p>
        </w:tc>
        <w:tc>
          <w:tcPr>
            <w:tcW w:w="716"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19</w:t>
            </w:r>
          </w:p>
        </w:tc>
        <w:tc>
          <w:tcPr>
            <w:tcW w:w="1110"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14</w:t>
            </w:r>
          </w:p>
        </w:tc>
        <w:tc>
          <w:tcPr>
            <w:tcW w:w="1537"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57%</w:t>
            </w:r>
          </w:p>
        </w:tc>
      </w:tr>
      <w:tr w:rsidR="00013D52" w:rsidRPr="00236F10" w:rsidTr="00236F1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996" w:type="dxa"/>
            <w:noWrap/>
            <w:hideMark/>
          </w:tcPr>
          <w:p w:rsidR="00013D52" w:rsidRPr="00013D52" w:rsidRDefault="00013D52" w:rsidP="000412E4">
            <w:pPr>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мушки пол</w:t>
            </w:r>
          </w:p>
        </w:tc>
        <w:tc>
          <w:tcPr>
            <w:tcW w:w="716"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16</w:t>
            </w:r>
          </w:p>
        </w:tc>
        <w:tc>
          <w:tcPr>
            <w:tcW w:w="673"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18</w:t>
            </w:r>
          </w:p>
        </w:tc>
        <w:tc>
          <w:tcPr>
            <w:tcW w:w="716"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12</w:t>
            </w:r>
          </w:p>
        </w:tc>
        <w:tc>
          <w:tcPr>
            <w:tcW w:w="716"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18</w:t>
            </w:r>
          </w:p>
        </w:tc>
        <w:tc>
          <w:tcPr>
            <w:tcW w:w="1110"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18</w:t>
            </w:r>
          </w:p>
        </w:tc>
        <w:tc>
          <w:tcPr>
            <w:tcW w:w="1537"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67%</w:t>
            </w:r>
          </w:p>
        </w:tc>
      </w:tr>
      <w:tr w:rsidR="00013D52" w:rsidRPr="00236F10" w:rsidTr="00236F10">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996" w:type="dxa"/>
            <w:noWrap/>
            <w:hideMark/>
          </w:tcPr>
          <w:p w:rsidR="00013D52" w:rsidRPr="00013D52" w:rsidRDefault="00013D52" w:rsidP="000412E4">
            <w:pPr>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женски пол</w:t>
            </w:r>
          </w:p>
        </w:tc>
        <w:tc>
          <w:tcPr>
            <w:tcW w:w="716"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9</w:t>
            </w:r>
          </w:p>
        </w:tc>
        <w:tc>
          <w:tcPr>
            <w:tcW w:w="673"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6</w:t>
            </w:r>
          </w:p>
        </w:tc>
        <w:tc>
          <w:tcPr>
            <w:tcW w:w="716"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9</w:t>
            </w:r>
          </w:p>
        </w:tc>
        <w:tc>
          <w:tcPr>
            <w:tcW w:w="716"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13</w:t>
            </w:r>
          </w:p>
        </w:tc>
        <w:tc>
          <w:tcPr>
            <w:tcW w:w="1110"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4</w:t>
            </w:r>
          </w:p>
        </w:tc>
        <w:tc>
          <w:tcPr>
            <w:tcW w:w="1537"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33%</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9464" w:type="dxa"/>
            <w:gridSpan w:val="7"/>
            <w:noWrap/>
            <w:hideMark/>
          </w:tcPr>
          <w:p w:rsidR="000412E4" w:rsidRPr="00013D52" w:rsidRDefault="000412E4" w:rsidP="000412E4">
            <w:pPr>
              <w:jc w:val="center"/>
              <w:rPr>
                <w:rFonts w:ascii="Times New Roman" w:eastAsia="Times New Roman" w:hAnsi="Times New Roman" w:cs="Times New Roman"/>
                <w:b w:val="0"/>
                <w:bCs w:val="0"/>
                <w:sz w:val="20"/>
                <w:szCs w:val="20"/>
                <w:lang w:eastAsia="sr-Latn-RS"/>
              </w:rPr>
            </w:pPr>
            <w:r w:rsidRPr="00013D52">
              <w:rPr>
                <w:rFonts w:ascii="Times New Roman" w:eastAsia="Times New Roman" w:hAnsi="Times New Roman" w:cs="Times New Roman"/>
                <w:b w:val="0"/>
                <w:bCs w:val="0"/>
                <w:sz w:val="20"/>
                <w:szCs w:val="20"/>
                <w:lang w:eastAsia="sr-Latn-RS"/>
              </w:rPr>
              <w:t xml:space="preserve">У КОМ СВОЈСТВУ СУ </w:t>
            </w:r>
            <w:r w:rsidRPr="00013D52">
              <w:rPr>
                <w:rFonts w:ascii="Times New Roman" w:eastAsia="Times New Roman" w:hAnsi="Times New Roman" w:cs="Times New Roman"/>
                <w:b w:val="0"/>
                <w:bCs w:val="0"/>
                <w:sz w:val="20"/>
                <w:szCs w:val="20"/>
                <w:lang w:val="sr-Cyrl-RS" w:eastAsia="sr-Latn-RS"/>
              </w:rPr>
              <w:t xml:space="preserve">МАЛОЛЕТНА </w:t>
            </w:r>
            <w:r w:rsidRPr="00013D52">
              <w:rPr>
                <w:rFonts w:ascii="Times New Roman" w:eastAsia="Times New Roman" w:hAnsi="Times New Roman" w:cs="Times New Roman"/>
                <w:b w:val="0"/>
                <w:bCs w:val="0"/>
                <w:sz w:val="20"/>
                <w:szCs w:val="20"/>
                <w:lang w:eastAsia="sr-Latn-RS"/>
              </w:rPr>
              <w:t>ЛИЦА СМРТНО НАСТРАДАЛА У САОБРАЋАЈНИМ НЕЗГОДАМА</w:t>
            </w:r>
          </w:p>
        </w:tc>
      </w:tr>
      <w:tr w:rsidR="00013D52" w:rsidRPr="00236F10" w:rsidTr="00236F10">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996" w:type="dxa"/>
            <w:noWrap/>
            <w:hideMark/>
          </w:tcPr>
          <w:p w:rsidR="00013D52" w:rsidRPr="00013D52" w:rsidRDefault="00013D52" w:rsidP="000412E4">
            <w:pPr>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возач</w:t>
            </w:r>
          </w:p>
        </w:tc>
        <w:tc>
          <w:tcPr>
            <w:tcW w:w="716"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4</w:t>
            </w:r>
          </w:p>
        </w:tc>
        <w:tc>
          <w:tcPr>
            <w:tcW w:w="673"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3</w:t>
            </w:r>
          </w:p>
        </w:tc>
        <w:tc>
          <w:tcPr>
            <w:tcW w:w="716"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5</w:t>
            </w:r>
          </w:p>
        </w:tc>
        <w:tc>
          <w:tcPr>
            <w:tcW w:w="716"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6</w:t>
            </w:r>
          </w:p>
        </w:tc>
        <w:tc>
          <w:tcPr>
            <w:tcW w:w="1110"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5</w:t>
            </w:r>
          </w:p>
        </w:tc>
        <w:tc>
          <w:tcPr>
            <w:tcW w:w="1537"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19%</w:t>
            </w:r>
          </w:p>
        </w:tc>
      </w:tr>
      <w:tr w:rsidR="00013D52" w:rsidRPr="00236F10" w:rsidTr="00236F10">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996" w:type="dxa"/>
            <w:noWrap/>
            <w:hideMark/>
          </w:tcPr>
          <w:p w:rsidR="00013D52" w:rsidRPr="00013D52" w:rsidRDefault="00013D52" w:rsidP="000412E4">
            <w:pPr>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пешак</w:t>
            </w:r>
          </w:p>
        </w:tc>
        <w:tc>
          <w:tcPr>
            <w:tcW w:w="716"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6</w:t>
            </w:r>
          </w:p>
        </w:tc>
        <w:tc>
          <w:tcPr>
            <w:tcW w:w="673"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8</w:t>
            </w:r>
          </w:p>
        </w:tc>
        <w:tc>
          <w:tcPr>
            <w:tcW w:w="716"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2</w:t>
            </w:r>
          </w:p>
        </w:tc>
        <w:tc>
          <w:tcPr>
            <w:tcW w:w="716"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8</w:t>
            </w:r>
          </w:p>
        </w:tc>
        <w:tc>
          <w:tcPr>
            <w:tcW w:w="1110"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7</w:t>
            </w:r>
          </w:p>
        </w:tc>
        <w:tc>
          <w:tcPr>
            <w:tcW w:w="1537" w:type="dxa"/>
            <w:noWrap/>
            <w:hideMark/>
          </w:tcPr>
          <w:p w:rsidR="00013D52" w:rsidRPr="00013D52" w:rsidRDefault="00013D52" w:rsidP="008A6BB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25%</w:t>
            </w:r>
          </w:p>
        </w:tc>
      </w:tr>
      <w:tr w:rsidR="00013D52" w:rsidRPr="00236F10" w:rsidTr="00236F10">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3996" w:type="dxa"/>
            <w:noWrap/>
            <w:hideMark/>
          </w:tcPr>
          <w:p w:rsidR="00013D52" w:rsidRPr="00013D52" w:rsidRDefault="00013D52" w:rsidP="000412E4">
            <w:pPr>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путник</w:t>
            </w:r>
          </w:p>
        </w:tc>
        <w:tc>
          <w:tcPr>
            <w:tcW w:w="716"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15</w:t>
            </w:r>
          </w:p>
        </w:tc>
        <w:tc>
          <w:tcPr>
            <w:tcW w:w="673"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13</w:t>
            </w:r>
          </w:p>
        </w:tc>
        <w:tc>
          <w:tcPr>
            <w:tcW w:w="716"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14</w:t>
            </w:r>
          </w:p>
        </w:tc>
        <w:tc>
          <w:tcPr>
            <w:tcW w:w="716"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17</w:t>
            </w:r>
          </w:p>
        </w:tc>
        <w:tc>
          <w:tcPr>
            <w:tcW w:w="1110"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10</w:t>
            </w:r>
          </w:p>
        </w:tc>
        <w:tc>
          <w:tcPr>
            <w:tcW w:w="1537" w:type="dxa"/>
            <w:noWrap/>
            <w:hideMark/>
          </w:tcPr>
          <w:p w:rsidR="00013D52" w:rsidRPr="00013D52" w:rsidRDefault="00013D52" w:rsidP="008A6BB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56%</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013D52" w:rsidRDefault="00013D52" w:rsidP="000412E4">
            <w:pPr>
              <w:jc w:val="both"/>
              <w:rPr>
                <w:rFonts w:ascii="Times New Roman" w:eastAsia="Times New Roman" w:hAnsi="Times New Roman" w:cs="Times New Roman"/>
                <w:b w:val="0"/>
                <w:sz w:val="20"/>
                <w:szCs w:val="20"/>
                <w:lang w:eastAsia="sr-Latn-RS"/>
              </w:rPr>
            </w:pPr>
            <w:r w:rsidRPr="00013D52">
              <w:rPr>
                <w:rFonts w:ascii="Times New Roman" w:eastAsia="Times New Roman" w:hAnsi="Times New Roman" w:cs="Times New Roman"/>
                <w:b w:val="0"/>
                <w:sz w:val="20"/>
                <w:szCs w:val="20"/>
                <w:lang w:eastAsia="sr-Latn-RS"/>
              </w:rPr>
              <w:lastRenderedPageBreak/>
              <w:t>У укупном броју лица настрадалих у саобраћајним незгодама у Републици Србији, малолетна лица су чинила 4</w:t>
            </w:r>
            <w:proofErr w:type="gramStart"/>
            <w:r w:rsidRPr="00013D52">
              <w:rPr>
                <w:rFonts w:ascii="Times New Roman" w:eastAsia="Times New Roman" w:hAnsi="Times New Roman" w:cs="Times New Roman"/>
                <w:b w:val="0"/>
                <w:sz w:val="20"/>
                <w:szCs w:val="20"/>
                <w:lang w:eastAsia="sr-Latn-RS"/>
              </w:rPr>
              <w:t>,6</w:t>
            </w:r>
            <w:proofErr w:type="gramEnd"/>
            <w:r w:rsidRPr="00013D52">
              <w:rPr>
                <w:rFonts w:ascii="Times New Roman" w:eastAsia="Times New Roman" w:hAnsi="Times New Roman" w:cs="Times New Roman"/>
                <w:b w:val="0"/>
                <w:sz w:val="20"/>
                <w:szCs w:val="20"/>
                <w:lang w:eastAsia="sr-Latn-RS"/>
              </w:rPr>
              <w:t>% погинулих и 10,7% повређених. Малолетна лица су смртно страдала највише у својству путника - 56%, затим и у својству пешака - 25% а најмање као возачи - 19%.</w:t>
            </w:r>
          </w:p>
        </w:tc>
      </w:tr>
    </w:tbl>
    <w:p w:rsidR="005F61E3" w:rsidRDefault="005F61E3" w:rsidP="005F61E3">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6, извор МУП</w:t>
      </w:r>
    </w:p>
    <w:p w:rsidR="005F61E3" w:rsidRDefault="005F61E3" w:rsidP="005F61E3">
      <w:pPr>
        <w:spacing w:after="0" w:line="240" w:lineRule="auto"/>
        <w:rPr>
          <w:rFonts w:ascii="Times New Roman" w:hAnsi="Times New Roman" w:cs="Times New Roman"/>
          <w:sz w:val="12"/>
          <w:lang w:val="sr-Cyrl-RS"/>
        </w:rPr>
      </w:pPr>
    </w:p>
    <w:p w:rsidR="005F61E3" w:rsidRPr="005F61E3" w:rsidRDefault="005F61E3" w:rsidP="005F61E3">
      <w:pPr>
        <w:spacing w:after="0" w:line="240" w:lineRule="auto"/>
        <w:rPr>
          <w:rFonts w:ascii="Times New Roman" w:hAnsi="Times New Roman" w:cs="Times New Roman"/>
          <w:sz w:val="12"/>
          <w:lang w:val="sr-Cyrl-RS"/>
        </w:rPr>
      </w:pPr>
    </w:p>
    <w:tbl>
      <w:tblPr>
        <w:tblStyle w:val="LightGrid-Accent1"/>
        <w:tblW w:w="9464" w:type="dxa"/>
        <w:tblLook w:val="04A0" w:firstRow="1" w:lastRow="0" w:firstColumn="1" w:lastColumn="0" w:noHBand="0" w:noVBand="1"/>
      </w:tblPr>
      <w:tblGrid>
        <w:gridCol w:w="4002"/>
        <w:gridCol w:w="666"/>
        <w:gridCol w:w="666"/>
        <w:gridCol w:w="666"/>
        <w:gridCol w:w="666"/>
        <w:gridCol w:w="1163"/>
        <w:gridCol w:w="1635"/>
      </w:tblGrid>
      <w:tr w:rsidR="000412E4" w:rsidRPr="00236F10" w:rsidTr="00236F1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464" w:type="dxa"/>
            <w:gridSpan w:val="7"/>
            <w:noWrap/>
            <w:hideMark/>
          </w:tcPr>
          <w:p w:rsidR="000412E4" w:rsidRPr="00236F10" w:rsidRDefault="000412E4" w:rsidP="00013D52">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Број малолетних лица смртно настрадалих у пожарима у Републици Србији (2017- 2021)</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002"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xml:space="preserve">Укупан број малолетних лица </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2017.</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2018.</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2019.</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2020.</w:t>
            </w:r>
          </w:p>
        </w:tc>
        <w:tc>
          <w:tcPr>
            <w:tcW w:w="1163"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2021.</w:t>
            </w:r>
          </w:p>
        </w:tc>
        <w:tc>
          <w:tcPr>
            <w:tcW w:w="1635" w:type="dxa"/>
            <w:noWrap/>
            <w:hideMark/>
          </w:tcPr>
          <w:p w:rsidR="000412E4" w:rsidRPr="00236F10" w:rsidRDefault="00013D52"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Pr>
                <w:rFonts w:ascii="Times New Roman" w:eastAsia="Times New Roman" w:hAnsi="Times New Roman" w:cs="Times New Roman"/>
                <w:b/>
                <w:bCs/>
                <w:sz w:val="20"/>
                <w:szCs w:val="20"/>
                <w:lang w:eastAsia="sr-Latn-RS"/>
              </w:rPr>
              <w:t xml:space="preserve">2017- </w:t>
            </w:r>
            <w:r w:rsidR="000412E4" w:rsidRPr="00236F10">
              <w:rPr>
                <w:rFonts w:ascii="Times New Roman" w:eastAsia="Times New Roman" w:hAnsi="Times New Roman" w:cs="Times New Roman"/>
                <w:b/>
                <w:bCs/>
                <w:sz w:val="20"/>
                <w:szCs w:val="20"/>
                <w:lang w:eastAsia="sr-Latn-RS"/>
              </w:rPr>
              <w:t>2021</w:t>
            </w:r>
          </w:p>
        </w:tc>
      </w:tr>
      <w:tr w:rsidR="00013D52" w:rsidRPr="00236F10" w:rsidTr="00236F10">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002" w:type="dxa"/>
            <w:noWrap/>
            <w:hideMark/>
          </w:tcPr>
          <w:p w:rsidR="00013D52" w:rsidRPr="00236F10" w:rsidRDefault="00013D52"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ПОГИНУЛИ</w:t>
            </w:r>
          </w:p>
        </w:tc>
        <w:tc>
          <w:tcPr>
            <w:tcW w:w="666"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5</w:t>
            </w:r>
          </w:p>
        </w:tc>
        <w:tc>
          <w:tcPr>
            <w:tcW w:w="666"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w:t>
            </w:r>
          </w:p>
        </w:tc>
        <w:tc>
          <w:tcPr>
            <w:tcW w:w="666"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w:t>
            </w:r>
          </w:p>
        </w:tc>
        <w:tc>
          <w:tcPr>
            <w:tcW w:w="666"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2</w:t>
            </w:r>
          </w:p>
        </w:tc>
        <w:tc>
          <w:tcPr>
            <w:tcW w:w="1163"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2</w:t>
            </w:r>
          </w:p>
        </w:tc>
        <w:tc>
          <w:tcPr>
            <w:tcW w:w="1635" w:type="dxa"/>
            <w:noWrap/>
            <w:hideMark/>
          </w:tcPr>
          <w:p w:rsidR="00013D52" w:rsidRPr="00013D52" w:rsidRDefault="00013D52" w:rsidP="00013D5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013D52">
              <w:rPr>
                <w:rFonts w:ascii="Times New Roman" w:hAnsi="Times New Roman" w:cs="Times New Roman"/>
                <w:sz w:val="20"/>
                <w:szCs w:val="20"/>
              </w:rPr>
              <w:t>11</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464" w:type="dxa"/>
            <w:gridSpan w:val="7"/>
            <w:noWrap/>
            <w:hideMark/>
          </w:tcPr>
          <w:p w:rsidR="000412E4" w:rsidRPr="00236F10" w:rsidRDefault="000412E4" w:rsidP="000412E4">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СТАРОСНА И ПОЛНА СТРУКТУРА ПОГИНУЛИХ МАЛОЛЕТНИХ ЛИЦА</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002"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деца до 14 година</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1163"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1635"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100% </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002"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малолетници од 14 до 18 година</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1163"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1635"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002"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мушки пол</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1163"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1635"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36%</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002"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женски пол</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1163"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1635"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64%</w:t>
            </w:r>
          </w:p>
        </w:tc>
      </w:tr>
    </w:tbl>
    <w:p w:rsidR="000412E4" w:rsidRDefault="005F61E3" w:rsidP="00013D52">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7, извор МУП</w:t>
      </w:r>
    </w:p>
    <w:p w:rsidR="00013D52" w:rsidRPr="00013D52" w:rsidRDefault="00013D52" w:rsidP="00013D52">
      <w:pPr>
        <w:spacing w:after="0" w:line="240" w:lineRule="auto"/>
        <w:rPr>
          <w:rFonts w:ascii="Times New Roman" w:hAnsi="Times New Roman" w:cs="Times New Roman"/>
          <w:sz w:val="12"/>
          <w:lang w:val="sr-Cyrl-RS"/>
        </w:rPr>
      </w:pPr>
    </w:p>
    <w:tbl>
      <w:tblPr>
        <w:tblStyle w:val="LightGrid-Accent1"/>
        <w:tblW w:w="9464" w:type="dxa"/>
        <w:tblLook w:val="04A0" w:firstRow="1" w:lastRow="0" w:firstColumn="1" w:lastColumn="0" w:noHBand="0" w:noVBand="1"/>
      </w:tblPr>
      <w:tblGrid>
        <w:gridCol w:w="4008"/>
        <w:gridCol w:w="666"/>
        <w:gridCol w:w="666"/>
        <w:gridCol w:w="666"/>
        <w:gridCol w:w="666"/>
        <w:gridCol w:w="1144"/>
        <w:gridCol w:w="1648"/>
      </w:tblGrid>
      <w:tr w:rsidR="000412E4" w:rsidRPr="00236F10" w:rsidTr="00236F10">
        <w:trPr>
          <w:cnfStyle w:val="100000000000" w:firstRow="1" w:lastRow="0" w:firstColumn="0" w:lastColumn="0" w:oddVBand="0" w:evenVBand="0" w:oddHBand="0"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236F10" w:rsidRDefault="000412E4" w:rsidP="00013D52">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Број малолетних лица која су извршила самоубиство у Републици Србији (2017 - 2021)</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08"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2017.</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2018.</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2019.</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2020.</w:t>
            </w:r>
          </w:p>
        </w:tc>
        <w:tc>
          <w:tcPr>
            <w:tcW w:w="1144"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2021.</w:t>
            </w:r>
          </w:p>
        </w:tc>
        <w:tc>
          <w:tcPr>
            <w:tcW w:w="1648" w:type="dxa"/>
            <w:noWrap/>
            <w:hideMark/>
          </w:tcPr>
          <w:p w:rsidR="000412E4" w:rsidRPr="00236F10" w:rsidRDefault="00013D52"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Pr>
                <w:rFonts w:ascii="Times New Roman" w:eastAsia="Times New Roman" w:hAnsi="Times New Roman" w:cs="Times New Roman"/>
                <w:b/>
                <w:bCs/>
                <w:sz w:val="20"/>
                <w:szCs w:val="20"/>
                <w:lang w:eastAsia="sr-Latn-RS"/>
              </w:rPr>
              <w:t xml:space="preserve">2017- </w:t>
            </w:r>
            <w:r w:rsidR="000412E4" w:rsidRPr="00236F10">
              <w:rPr>
                <w:rFonts w:ascii="Times New Roman" w:eastAsia="Times New Roman" w:hAnsi="Times New Roman" w:cs="Times New Roman"/>
                <w:b/>
                <w:bCs/>
                <w:sz w:val="20"/>
                <w:szCs w:val="20"/>
                <w:lang w:eastAsia="sr-Latn-RS"/>
              </w:rPr>
              <w:t xml:space="preserve"> 2021</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08" w:type="dxa"/>
            <w:noWrap/>
            <w:hideMark/>
          </w:tcPr>
          <w:p w:rsidR="00013D52" w:rsidRPr="00236F10" w:rsidRDefault="00013D52"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УКУПНО МАЛОЛЕТНИХ ЛИЦА</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9</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8</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6</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2</w:t>
            </w:r>
          </w:p>
        </w:tc>
        <w:tc>
          <w:tcPr>
            <w:tcW w:w="1144"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11</w:t>
            </w:r>
          </w:p>
        </w:tc>
        <w:tc>
          <w:tcPr>
            <w:tcW w:w="1648"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36</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08" w:type="dxa"/>
            <w:noWrap/>
            <w:hideMark/>
          </w:tcPr>
          <w:p w:rsidR="00013D52" w:rsidRPr="00236F10" w:rsidRDefault="00013D52"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стопа на 10.000 малолетних лица</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0,07</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0,07</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0,05</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0,02</w:t>
            </w:r>
          </w:p>
        </w:tc>
        <w:tc>
          <w:tcPr>
            <w:tcW w:w="1144"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0,09</w:t>
            </w:r>
          </w:p>
        </w:tc>
        <w:tc>
          <w:tcPr>
            <w:tcW w:w="1648"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r>
      <w:tr w:rsidR="000412E4" w:rsidRPr="00236F10" w:rsidTr="00236F10">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464" w:type="dxa"/>
            <w:gridSpan w:val="7"/>
            <w:noWrap/>
            <w:hideMark/>
          </w:tcPr>
          <w:p w:rsidR="000412E4" w:rsidRPr="00236F10" w:rsidRDefault="000412E4" w:rsidP="000412E4">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СТАРОСНА И ПОЛНА СТРУКТУРА МАЛОЛЕТНИХ ЛИЦА</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08"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деца до 14 година</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2</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3</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1</w:t>
            </w:r>
          </w:p>
        </w:tc>
        <w:tc>
          <w:tcPr>
            <w:tcW w:w="1144"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2</w:t>
            </w:r>
          </w:p>
        </w:tc>
        <w:tc>
          <w:tcPr>
            <w:tcW w:w="1648"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22%</w:t>
            </w:r>
          </w:p>
        </w:tc>
      </w:tr>
      <w:tr w:rsidR="000412E4" w:rsidRPr="00236F10" w:rsidTr="00236F10">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08"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малолетници од 14 до 18 година</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9</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6</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3</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1</w:t>
            </w:r>
          </w:p>
        </w:tc>
        <w:tc>
          <w:tcPr>
            <w:tcW w:w="1144"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9</w:t>
            </w:r>
          </w:p>
        </w:tc>
        <w:tc>
          <w:tcPr>
            <w:tcW w:w="1648"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78%</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08"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мушки пол</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7</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7</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5</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2</w:t>
            </w:r>
          </w:p>
        </w:tc>
        <w:tc>
          <w:tcPr>
            <w:tcW w:w="1144"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7</w:t>
            </w:r>
          </w:p>
        </w:tc>
        <w:tc>
          <w:tcPr>
            <w:tcW w:w="1648"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78%</w:t>
            </w:r>
          </w:p>
        </w:tc>
      </w:tr>
      <w:tr w:rsidR="000412E4" w:rsidRPr="00236F10" w:rsidTr="00236F10">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08"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женски пол</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2</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1</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1</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1144"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4</w:t>
            </w:r>
          </w:p>
        </w:tc>
        <w:tc>
          <w:tcPr>
            <w:tcW w:w="1648"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22%</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464" w:type="dxa"/>
            <w:gridSpan w:val="7"/>
            <w:noWrap/>
            <w:hideMark/>
          </w:tcPr>
          <w:p w:rsidR="000412E4" w:rsidRPr="00236F10" w:rsidRDefault="000412E4" w:rsidP="000412E4">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НАЧИН ИЗВРШЕЊА СУИЦИДА</w:t>
            </w:r>
          </w:p>
        </w:tc>
      </w:tr>
      <w:tr w:rsidR="000412E4" w:rsidRPr="00236F10" w:rsidTr="00236F10">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08"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вешање</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1</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6</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3</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2</w:t>
            </w:r>
          </w:p>
        </w:tc>
        <w:tc>
          <w:tcPr>
            <w:tcW w:w="1144"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6</w:t>
            </w:r>
          </w:p>
        </w:tc>
        <w:tc>
          <w:tcPr>
            <w:tcW w:w="1648"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50%</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08"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скок са висине</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4</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1</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1144"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4</w:t>
            </w:r>
          </w:p>
        </w:tc>
        <w:tc>
          <w:tcPr>
            <w:tcW w:w="1648"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25%</w:t>
            </w:r>
          </w:p>
        </w:tc>
      </w:tr>
      <w:tr w:rsidR="000412E4" w:rsidRPr="00236F10" w:rsidTr="00236F10">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08"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утопљење</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1144"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1</w:t>
            </w:r>
          </w:p>
        </w:tc>
        <w:tc>
          <w:tcPr>
            <w:tcW w:w="1648"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3%</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08"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употреба хладног оружја</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1144"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1648"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r>
      <w:tr w:rsidR="000412E4" w:rsidRPr="00236F10" w:rsidTr="00236F10">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08"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употреба ватреног оружја</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4</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2</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2</w:t>
            </w:r>
          </w:p>
        </w:tc>
        <w:tc>
          <w:tcPr>
            <w:tcW w:w="666"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1144"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c>
          <w:tcPr>
            <w:tcW w:w="1648"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22%</w:t>
            </w:r>
          </w:p>
        </w:tc>
      </w:tr>
      <w:tr w:rsidR="000412E4" w:rsidRPr="005F61E3" w:rsidTr="00236F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4008" w:type="dxa"/>
            <w:noWrap/>
            <w:hideMark/>
          </w:tcPr>
          <w:p w:rsidR="000412E4" w:rsidRPr="005F61E3" w:rsidRDefault="000412E4" w:rsidP="000412E4">
            <w:pPr>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тровање</w:t>
            </w:r>
          </w:p>
        </w:tc>
        <w:tc>
          <w:tcPr>
            <w:tcW w:w="666"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 </w:t>
            </w:r>
          </w:p>
        </w:tc>
        <w:tc>
          <w:tcPr>
            <w:tcW w:w="666"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 </w:t>
            </w:r>
          </w:p>
        </w:tc>
        <w:tc>
          <w:tcPr>
            <w:tcW w:w="666"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 </w:t>
            </w:r>
          </w:p>
        </w:tc>
        <w:tc>
          <w:tcPr>
            <w:tcW w:w="666"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 </w:t>
            </w:r>
          </w:p>
        </w:tc>
        <w:tc>
          <w:tcPr>
            <w:tcW w:w="1144"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 </w:t>
            </w:r>
          </w:p>
        </w:tc>
        <w:tc>
          <w:tcPr>
            <w:tcW w:w="1648"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 </w:t>
            </w:r>
          </w:p>
        </w:tc>
      </w:tr>
    </w:tbl>
    <w:p w:rsidR="00344C6F" w:rsidRDefault="005F61E3" w:rsidP="00236F10">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8, извор МУП</w:t>
      </w:r>
    </w:p>
    <w:p w:rsidR="00013D52" w:rsidRPr="00236F10" w:rsidRDefault="00013D52" w:rsidP="00236F10">
      <w:pPr>
        <w:spacing w:after="0" w:line="240" w:lineRule="auto"/>
        <w:rPr>
          <w:rFonts w:ascii="Times New Roman" w:hAnsi="Times New Roman" w:cs="Times New Roman"/>
          <w:sz w:val="12"/>
          <w:lang w:val="sr-Cyrl-RS"/>
        </w:rPr>
      </w:pPr>
    </w:p>
    <w:p w:rsidR="00344C6F" w:rsidRPr="005F61E3" w:rsidRDefault="00456345" w:rsidP="000412E4">
      <w:p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Е1. </w:t>
      </w:r>
      <w:r w:rsidR="000412E4" w:rsidRPr="005F61E3">
        <w:rPr>
          <w:rFonts w:ascii="Times New Roman" w:hAnsi="Times New Roman" w:cs="Times New Roman"/>
          <w:b/>
          <w:sz w:val="24"/>
          <w:szCs w:val="24"/>
          <w:lang w:val="sr-Cyrl-RS"/>
        </w:rPr>
        <w:t>Сексуално злостављање и сексуално искоришћавање малолетних лица</w:t>
      </w:r>
    </w:p>
    <w:tbl>
      <w:tblPr>
        <w:tblStyle w:val="LightGrid-Accent1"/>
        <w:tblW w:w="9464" w:type="dxa"/>
        <w:tblLayout w:type="fixed"/>
        <w:tblLook w:val="04A0" w:firstRow="1" w:lastRow="0" w:firstColumn="1" w:lastColumn="0" w:noHBand="0" w:noVBand="1"/>
      </w:tblPr>
      <w:tblGrid>
        <w:gridCol w:w="4518"/>
        <w:gridCol w:w="666"/>
        <w:gridCol w:w="666"/>
        <w:gridCol w:w="666"/>
        <w:gridCol w:w="666"/>
        <w:gridCol w:w="939"/>
        <w:gridCol w:w="1343"/>
      </w:tblGrid>
      <w:tr w:rsidR="000412E4" w:rsidRPr="00236F10" w:rsidTr="00236F10">
        <w:trPr>
          <w:cnfStyle w:val="100000000000" w:firstRow="1" w:lastRow="0" w:firstColumn="0" w:lastColumn="0" w:oddVBand="0" w:evenVBand="0" w:oddHBand="0"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236F10" w:rsidRDefault="000412E4" w:rsidP="00013D52">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Број малолетних лица на чију штету су извршена кривична дела против полне слободе и друга кривична дела са елементом сексуалног искоришћавања у Републици Србији (2017- 2021)</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18"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КРИВИЧНО ДЕЛО</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2017.</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2018.</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2019.</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2020.</w:t>
            </w:r>
          </w:p>
        </w:tc>
        <w:tc>
          <w:tcPr>
            <w:tcW w:w="939"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2021.</w:t>
            </w:r>
          </w:p>
        </w:tc>
        <w:tc>
          <w:tcPr>
            <w:tcW w:w="1343" w:type="dxa"/>
            <w:noWrap/>
            <w:hideMark/>
          </w:tcPr>
          <w:p w:rsidR="000412E4" w:rsidRPr="00236F10" w:rsidRDefault="000412E4" w:rsidP="00013D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2017- 2021</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Силовање (члан 178. КЗ)</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30</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26</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31</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19</w:t>
            </w:r>
          </w:p>
        </w:tc>
        <w:tc>
          <w:tcPr>
            <w:tcW w:w="93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25</w:t>
            </w:r>
          </w:p>
        </w:tc>
        <w:tc>
          <w:tcPr>
            <w:tcW w:w="1343"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131</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Обљуба над немоћним лицем (члан 179. КЗ)</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93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1343"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14</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Обљуба са дететом (члан 180. КЗ)</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39</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50</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46</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39</w:t>
            </w:r>
          </w:p>
        </w:tc>
        <w:tc>
          <w:tcPr>
            <w:tcW w:w="93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54</w:t>
            </w:r>
          </w:p>
        </w:tc>
        <w:tc>
          <w:tcPr>
            <w:tcW w:w="1343"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228</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Обљуба злоупотребом положаја (члан 181. КЗ)</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w:t>
            </w:r>
          </w:p>
        </w:tc>
        <w:tc>
          <w:tcPr>
            <w:tcW w:w="93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9</w:t>
            </w:r>
          </w:p>
        </w:tc>
        <w:tc>
          <w:tcPr>
            <w:tcW w:w="1343"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18</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Недозвољене полне радње (члан 182. КЗ)</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91</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107</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93</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97</w:t>
            </w:r>
          </w:p>
        </w:tc>
        <w:tc>
          <w:tcPr>
            <w:tcW w:w="93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105</w:t>
            </w:r>
          </w:p>
        </w:tc>
        <w:tc>
          <w:tcPr>
            <w:tcW w:w="1343"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493</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Полно узнемиравање (члан 182а КЗ)</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35</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100</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152</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123</w:t>
            </w:r>
          </w:p>
        </w:tc>
        <w:tc>
          <w:tcPr>
            <w:tcW w:w="93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213</w:t>
            </w:r>
          </w:p>
        </w:tc>
        <w:tc>
          <w:tcPr>
            <w:tcW w:w="1343"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623</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xml:space="preserve">Подвођење и омогућавање </w:t>
            </w:r>
            <w:proofErr w:type="gramStart"/>
            <w:r w:rsidRPr="00236F10">
              <w:rPr>
                <w:rFonts w:ascii="Times New Roman" w:eastAsia="Times New Roman" w:hAnsi="Times New Roman" w:cs="Times New Roman"/>
                <w:sz w:val="20"/>
                <w:szCs w:val="20"/>
                <w:lang w:eastAsia="sr-Latn-RS"/>
              </w:rPr>
              <w:t>вршења  полног</w:t>
            </w:r>
            <w:proofErr w:type="gramEnd"/>
            <w:r w:rsidRPr="00236F10">
              <w:rPr>
                <w:rFonts w:ascii="Times New Roman" w:eastAsia="Times New Roman" w:hAnsi="Times New Roman" w:cs="Times New Roman"/>
                <w:sz w:val="20"/>
                <w:szCs w:val="20"/>
                <w:lang w:eastAsia="sr-Latn-RS"/>
              </w:rPr>
              <w:t xml:space="preserve"> односа (члан 183. КЗ)</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7</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93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1343"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16</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Посредовање у вршењу проституције (члан 184. КЗ)</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93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1343"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7</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xml:space="preserve">Приказивање, прибављање и поседовање порнографског мат. </w:t>
            </w:r>
            <w:proofErr w:type="gramStart"/>
            <w:r w:rsidRPr="00236F10">
              <w:rPr>
                <w:rFonts w:ascii="Times New Roman" w:eastAsia="Times New Roman" w:hAnsi="Times New Roman" w:cs="Times New Roman"/>
                <w:sz w:val="20"/>
                <w:szCs w:val="20"/>
                <w:lang w:eastAsia="sr-Latn-RS"/>
              </w:rPr>
              <w:t>и  искоришћавање</w:t>
            </w:r>
            <w:proofErr w:type="gramEnd"/>
            <w:r w:rsidRPr="00236F10">
              <w:rPr>
                <w:rFonts w:ascii="Times New Roman" w:eastAsia="Times New Roman" w:hAnsi="Times New Roman" w:cs="Times New Roman"/>
                <w:sz w:val="20"/>
                <w:szCs w:val="20"/>
                <w:lang w:eastAsia="sr-Latn-RS"/>
              </w:rPr>
              <w:t xml:space="preserve"> мал. </w:t>
            </w:r>
            <w:proofErr w:type="gramStart"/>
            <w:r w:rsidRPr="00236F10">
              <w:rPr>
                <w:rFonts w:ascii="Times New Roman" w:eastAsia="Times New Roman" w:hAnsi="Times New Roman" w:cs="Times New Roman"/>
                <w:sz w:val="20"/>
                <w:szCs w:val="20"/>
                <w:lang w:eastAsia="sr-Latn-RS"/>
              </w:rPr>
              <w:t>лица</w:t>
            </w:r>
            <w:proofErr w:type="gramEnd"/>
            <w:r w:rsidRPr="00236F10">
              <w:rPr>
                <w:rFonts w:ascii="Times New Roman" w:eastAsia="Times New Roman" w:hAnsi="Times New Roman" w:cs="Times New Roman"/>
                <w:sz w:val="20"/>
                <w:szCs w:val="20"/>
                <w:lang w:eastAsia="sr-Latn-RS"/>
              </w:rPr>
              <w:t xml:space="preserve"> за порнографију (члан 185. КЗ)</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35</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39</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68</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54</w:t>
            </w:r>
          </w:p>
        </w:tc>
        <w:tc>
          <w:tcPr>
            <w:tcW w:w="93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60</w:t>
            </w:r>
          </w:p>
        </w:tc>
        <w:tc>
          <w:tcPr>
            <w:tcW w:w="1343"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256</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lastRenderedPageBreak/>
              <w:t>Навођење малолетног лица на присуствовање полним радњама (члан 185а КЗ)</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6</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93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w:t>
            </w:r>
          </w:p>
        </w:tc>
        <w:tc>
          <w:tcPr>
            <w:tcW w:w="1343"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19</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xml:space="preserve">Искоришћавање рачунарске мреже или комуникације др. техничким средствима за извршење КД против полне слободе према малолетном лицу (члан 185б КЗ) </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8</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w:t>
            </w:r>
          </w:p>
        </w:tc>
        <w:tc>
          <w:tcPr>
            <w:tcW w:w="93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8</w:t>
            </w:r>
          </w:p>
        </w:tc>
        <w:tc>
          <w:tcPr>
            <w:tcW w:w="1343"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28</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Ванбрачна заједница са малолетником (члан 190. КЗ)</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104</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84</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108</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90</w:t>
            </w:r>
          </w:p>
        </w:tc>
        <w:tc>
          <w:tcPr>
            <w:tcW w:w="93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67</w:t>
            </w:r>
          </w:p>
        </w:tc>
        <w:tc>
          <w:tcPr>
            <w:tcW w:w="1343"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453</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Родоскрвуће (члан 197. КЗ)</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93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1343"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518"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Трговина људима - ради сексуалне експлоатације или принудног брака (члан 388. КЗ)</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13</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15</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10</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8</w:t>
            </w:r>
          </w:p>
        </w:tc>
        <w:tc>
          <w:tcPr>
            <w:tcW w:w="93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w:t>
            </w:r>
          </w:p>
        </w:tc>
        <w:tc>
          <w:tcPr>
            <w:tcW w:w="1343"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51</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18" w:type="dxa"/>
            <w:noWrap/>
            <w:hideMark/>
          </w:tcPr>
          <w:p w:rsidR="00013D52" w:rsidRPr="00236F10" w:rsidRDefault="00013D52"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УКУПНО МАЛОЛЕТНИХ ЛИЦА</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369</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442</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528</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445</w:t>
            </w:r>
          </w:p>
        </w:tc>
        <w:tc>
          <w:tcPr>
            <w:tcW w:w="93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556</w:t>
            </w:r>
          </w:p>
        </w:tc>
        <w:tc>
          <w:tcPr>
            <w:tcW w:w="1343"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2.340</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464" w:type="dxa"/>
            <w:gridSpan w:val="7"/>
            <w:noWrap/>
            <w:hideMark/>
          </w:tcPr>
          <w:p w:rsidR="000412E4" w:rsidRPr="00236F10" w:rsidRDefault="000412E4" w:rsidP="000412E4">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СТАРОСНА И ПОЛНА СТРУКТУРА МАЛОЛЕТНИХ ЛИЦА</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18"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деца до 14 година</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169</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223</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237</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194</w:t>
            </w:r>
          </w:p>
        </w:tc>
        <w:tc>
          <w:tcPr>
            <w:tcW w:w="93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278</w:t>
            </w:r>
          </w:p>
        </w:tc>
        <w:tc>
          <w:tcPr>
            <w:tcW w:w="1343"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47%</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18"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малолетници од 14 до 18 година</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200</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219</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291</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251</w:t>
            </w:r>
          </w:p>
        </w:tc>
        <w:tc>
          <w:tcPr>
            <w:tcW w:w="93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278</w:t>
            </w:r>
          </w:p>
        </w:tc>
        <w:tc>
          <w:tcPr>
            <w:tcW w:w="1343"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53%</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18"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мушки пол</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24</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43</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43</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55</w:t>
            </w:r>
          </w:p>
        </w:tc>
        <w:tc>
          <w:tcPr>
            <w:tcW w:w="93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54</w:t>
            </w:r>
          </w:p>
        </w:tc>
        <w:tc>
          <w:tcPr>
            <w:tcW w:w="1343"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9%</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18"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женски пол</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345</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399</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485</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390</w:t>
            </w:r>
          </w:p>
        </w:tc>
        <w:tc>
          <w:tcPr>
            <w:tcW w:w="93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502</w:t>
            </w:r>
          </w:p>
        </w:tc>
        <w:tc>
          <w:tcPr>
            <w:tcW w:w="1343"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91%</w:t>
            </w:r>
          </w:p>
        </w:tc>
      </w:tr>
    </w:tbl>
    <w:p w:rsidR="000412E4" w:rsidRDefault="000412E4" w:rsidP="00013D52">
      <w:pPr>
        <w:spacing w:after="0" w:line="240" w:lineRule="auto"/>
        <w:rPr>
          <w:rFonts w:ascii="Times New Roman" w:hAnsi="Times New Roman" w:cs="Times New Roman"/>
          <w:sz w:val="12"/>
          <w:lang w:val="sr-Cyrl-RS"/>
        </w:rPr>
      </w:pPr>
      <w:r w:rsidRPr="005F61E3">
        <w:rPr>
          <w:rFonts w:ascii="Times New Roman" w:hAnsi="Times New Roman" w:cs="Times New Roman"/>
        </w:rPr>
        <w:t xml:space="preserve"> </w:t>
      </w:r>
      <w:r w:rsidR="005F61E3">
        <w:rPr>
          <w:rFonts w:ascii="Times New Roman" w:hAnsi="Times New Roman" w:cs="Times New Roman"/>
          <w:sz w:val="12"/>
          <w:lang w:val="sr-Cyrl-RS"/>
        </w:rPr>
        <w:t>Табела 9, извор МУП</w:t>
      </w:r>
    </w:p>
    <w:p w:rsidR="00013D52" w:rsidRPr="00013D52" w:rsidRDefault="00013D52" w:rsidP="00013D52">
      <w:pPr>
        <w:spacing w:after="0" w:line="240" w:lineRule="auto"/>
        <w:rPr>
          <w:rFonts w:ascii="Times New Roman" w:hAnsi="Times New Roman" w:cs="Times New Roman"/>
          <w:sz w:val="12"/>
          <w:lang w:val="sr-Cyrl-RS"/>
        </w:rPr>
      </w:pPr>
    </w:p>
    <w:p w:rsidR="000412E4" w:rsidRPr="005F61E3" w:rsidRDefault="00456345" w:rsidP="000412E4">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Е2. </w:t>
      </w:r>
      <w:r w:rsidR="005F61E3" w:rsidRPr="005F61E3">
        <w:rPr>
          <w:rFonts w:ascii="Times New Roman" w:hAnsi="Times New Roman" w:cs="Times New Roman"/>
          <w:b/>
          <w:sz w:val="24"/>
          <w:szCs w:val="24"/>
          <w:lang w:val="sr-Cyrl-RS"/>
        </w:rPr>
        <w:t>Заштита од злостављања и занемаривања</w:t>
      </w:r>
      <w:r w:rsidR="000412E4" w:rsidRPr="005F61E3">
        <w:rPr>
          <w:rFonts w:ascii="Times New Roman" w:hAnsi="Times New Roman" w:cs="Times New Roman"/>
          <w:b/>
          <w:sz w:val="24"/>
          <w:szCs w:val="24"/>
          <w:lang w:val="sr-Cyrl-RS"/>
        </w:rPr>
        <w:t xml:space="preserve"> </w:t>
      </w:r>
    </w:p>
    <w:p w:rsidR="000412E4" w:rsidRPr="005F61E3" w:rsidRDefault="000412E4" w:rsidP="000412E4">
      <w:pPr>
        <w:spacing w:after="0" w:line="240" w:lineRule="auto"/>
        <w:rPr>
          <w:rFonts w:ascii="Times New Roman" w:hAnsi="Times New Roman" w:cs="Times New Roman"/>
          <w:b/>
          <w:sz w:val="36"/>
          <w:szCs w:val="16"/>
          <w:lang w:val="sr-Cyrl-RS"/>
        </w:rPr>
      </w:pPr>
    </w:p>
    <w:tbl>
      <w:tblPr>
        <w:tblStyle w:val="LightGrid-Accent1"/>
        <w:tblW w:w="9464" w:type="dxa"/>
        <w:tblLook w:val="04A0" w:firstRow="1" w:lastRow="0" w:firstColumn="1" w:lastColumn="0" w:noHBand="0" w:noVBand="1"/>
      </w:tblPr>
      <w:tblGrid>
        <w:gridCol w:w="4415"/>
        <w:gridCol w:w="666"/>
        <w:gridCol w:w="666"/>
        <w:gridCol w:w="666"/>
        <w:gridCol w:w="666"/>
        <w:gridCol w:w="1016"/>
        <w:gridCol w:w="1369"/>
      </w:tblGrid>
      <w:tr w:rsidR="000412E4" w:rsidRPr="00236F10" w:rsidTr="00236F10">
        <w:trPr>
          <w:cnfStyle w:val="100000000000" w:firstRow="1" w:lastRow="0" w:firstColumn="0" w:lastColumn="0" w:oddVBand="0" w:evenVBand="0" w:oddHBand="0"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236F10" w:rsidRDefault="000412E4" w:rsidP="00013D52">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Број малолетних лица на чију штету су извршена поједина кривична дела против брака и породице од стране родитеља или другог законског заступника малолетног лица у Републици Србији                         (2017- 2021)</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415"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КРИВИЧНО ДЕЛО</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2017.</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2018.</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2019.</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2020.</w:t>
            </w:r>
          </w:p>
        </w:tc>
        <w:tc>
          <w:tcPr>
            <w:tcW w:w="101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2021.</w:t>
            </w:r>
          </w:p>
        </w:tc>
        <w:tc>
          <w:tcPr>
            <w:tcW w:w="1369" w:type="dxa"/>
            <w:noWrap/>
            <w:hideMark/>
          </w:tcPr>
          <w:p w:rsidR="000412E4" w:rsidRPr="00236F10" w:rsidRDefault="000412E4" w:rsidP="00013D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w:t>
            </w:r>
            <w:r w:rsidR="00013D52">
              <w:rPr>
                <w:rFonts w:ascii="Times New Roman" w:eastAsia="Times New Roman" w:hAnsi="Times New Roman" w:cs="Times New Roman"/>
                <w:b/>
                <w:bCs/>
                <w:sz w:val="20"/>
                <w:szCs w:val="20"/>
                <w:lang w:eastAsia="sr-Latn-RS"/>
              </w:rPr>
              <w:t>7-</w:t>
            </w:r>
            <w:r w:rsidRPr="00236F10">
              <w:rPr>
                <w:rFonts w:ascii="Times New Roman" w:eastAsia="Times New Roman" w:hAnsi="Times New Roman" w:cs="Times New Roman"/>
                <w:b/>
                <w:bCs/>
                <w:sz w:val="20"/>
                <w:szCs w:val="20"/>
                <w:lang w:eastAsia="sr-Latn-RS"/>
              </w:rPr>
              <w:t xml:space="preserve"> 2021</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15"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Промена породичног стања (члан 192. КЗ)</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w:t>
            </w:r>
          </w:p>
        </w:tc>
        <w:tc>
          <w:tcPr>
            <w:tcW w:w="101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136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415"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Запуштање и злостављање малолетног лица (члан 193. КЗ)</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64</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72</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51</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54</w:t>
            </w:r>
          </w:p>
        </w:tc>
        <w:tc>
          <w:tcPr>
            <w:tcW w:w="101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60</w:t>
            </w:r>
          </w:p>
        </w:tc>
        <w:tc>
          <w:tcPr>
            <w:tcW w:w="136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301</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15"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Насиље у породици 194. КЗ)</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512</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424</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400</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391</w:t>
            </w:r>
          </w:p>
        </w:tc>
        <w:tc>
          <w:tcPr>
            <w:tcW w:w="101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326</w:t>
            </w:r>
          </w:p>
        </w:tc>
        <w:tc>
          <w:tcPr>
            <w:tcW w:w="136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2.053</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15"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Недавање издржавања (члан 195. КЗ)</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 </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11</w:t>
            </w:r>
          </w:p>
        </w:tc>
        <w:tc>
          <w:tcPr>
            <w:tcW w:w="101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w:t>
            </w:r>
          </w:p>
        </w:tc>
        <w:tc>
          <w:tcPr>
            <w:tcW w:w="136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17</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15"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Кршење породичних обавеза (члан 196. КЗ)</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15</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24</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14</w:t>
            </w:r>
          </w:p>
        </w:tc>
        <w:tc>
          <w:tcPr>
            <w:tcW w:w="101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16</w:t>
            </w:r>
          </w:p>
        </w:tc>
        <w:tc>
          <w:tcPr>
            <w:tcW w:w="136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72</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415" w:type="dxa"/>
            <w:noWrap/>
            <w:hideMark/>
          </w:tcPr>
          <w:p w:rsidR="00013D52" w:rsidRPr="00236F10" w:rsidRDefault="00013D52"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УКУПНО МАЛОЛЕТНИХ ЛИЦА</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580</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512</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476</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472</w:t>
            </w:r>
          </w:p>
        </w:tc>
        <w:tc>
          <w:tcPr>
            <w:tcW w:w="101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406</w:t>
            </w:r>
          </w:p>
        </w:tc>
        <w:tc>
          <w:tcPr>
            <w:tcW w:w="136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r-Latn-RS"/>
              </w:rPr>
            </w:pPr>
            <w:r w:rsidRPr="00013D52">
              <w:rPr>
                <w:rFonts w:ascii="Times New Roman" w:eastAsia="Times New Roman" w:hAnsi="Times New Roman" w:cs="Times New Roman"/>
                <w:b/>
                <w:sz w:val="20"/>
                <w:szCs w:val="20"/>
                <w:lang w:eastAsia="sr-Latn-RS"/>
              </w:rPr>
              <w:t>2.446</w:t>
            </w:r>
          </w:p>
        </w:tc>
      </w:tr>
      <w:tr w:rsidR="000412E4" w:rsidRPr="00236F10" w:rsidTr="00236F10">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9464" w:type="dxa"/>
            <w:gridSpan w:val="7"/>
            <w:noWrap/>
            <w:hideMark/>
          </w:tcPr>
          <w:p w:rsidR="000412E4" w:rsidRPr="00236F10" w:rsidRDefault="000412E4" w:rsidP="000412E4">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СТАРОСНА И ПОЛНА СТРУКТУРА МАЛОЛЕТНИХ ЛИЦА</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415"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деца до 14 година</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305</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281</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265</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257</w:t>
            </w:r>
          </w:p>
        </w:tc>
        <w:tc>
          <w:tcPr>
            <w:tcW w:w="101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222</w:t>
            </w:r>
          </w:p>
        </w:tc>
        <w:tc>
          <w:tcPr>
            <w:tcW w:w="136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54%</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415"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малолетници од 14 до 18 година</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275</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231</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211</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215</w:t>
            </w:r>
          </w:p>
        </w:tc>
        <w:tc>
          <w:tcPr>
            <w:tcW w:w="101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184</w:t>
            </w:r>
          </w:p>
        </w:tc>
        <w:tc>
          <w:tcPr>
            <w:tcW w:w="136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46%</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415"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мушки пол</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275</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245</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210</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187</w:t>
            </w:r>
          </w:p>
        </w:tc>
        <w:tc>
          <w:tcPr>
            <w:tcW w:w="101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176</w:t>
            </w:r>
          </w:p>
        </w:tc>
        <w:tc>
          <w:tcPr>
            <w:tcW w:w="136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45%</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415" w:type="dxa"/>
            <w:noWrap/>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женски пол</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305</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267</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266</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285</w:t>
            </w:r>
          </w:p>
        </w:tc>
        <w:tc>
          <w:tcPr>
            <w:tcW w:w="101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230</w:t>
            </w:r>
          </w:p>
        </w:tc>
        <w:tc>
          <w:tcPr>
            <w:tcW w:w="136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55%</w:t>
            </w:r>
          </w:p>
        </w:tc>
      </w:tr>
      <w:tr w:rsidR="000412E4" w:rsidRPr="005F61E3" w:rsidTr="00236F1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013D52" w:rsidRDefault="00013D52" w:rsidP="00013D52">
            <w:pPr>
              <w:jc w:val="both"/>
              <w:rPr>
                <w:rFonts w:ascii="Times New Roman" w:eastAsia="Times New Roman" w:hAnsi="Times New Roman" w:cs="Times New Roman"/>
                <w:b w:val="0"/>
                <w:sz w:val="18"/>
                <w:szCs w:val="18"/>
                <w:lang w:eastAsia="sr-Latn-RS"/>
              </w:rPr>
            </w:pPr>
            <w:r w:rsidRPr="00013D52">
              <w:rPr>
                <w:rFonts w:ascii="Times New Roman" w:eastAsia="Times New Roman" w:hAnsi="Times New Roman" w:cs="Times New Roman"/>
                <w:b w:val="0"/>
                <w:sz w:val="18"/>
                <w:szCs w:val="18"/>
                <w:lang w:eastAsia="sr-Latn-RS"/>
              </w:rPr>
              <w:t>Малолетна лица чине око 7% у укупном броју лица оштећених извршењем кривичних дела Насиље у породици у Р</w:t>
            </w:r>
            <w:r>
              <w:rPr>
                <w:rFonts w:ascii="Times New Roman" w:eastAsia="Times New Roman" w:hAnsi="Times New Roman" w:cs="Times New Roman"/>
                <w:b w:val="0"/>
                <w:sz w:val="18"/>
                <w:szCs w:val="18"/>
                <w:lang w:val="sr-Cyrl-RS" w:eastAsia="sr-Latn-RS"/>
              </w:rPr>
              <w:t>епублици</w:t>
            </w:r>
            <w:r w:rsidRPr="00013D52">
              <w:rPr>
                <w:rFonts w:ascii="Times New Roman" w:eastAsia="Times New Roman" w:hAnsi="Times New Roman" w:cs="Times New Roman"/>
                <w:b w:val="0"/>
                <w:sz w:val="18"/>
                <w:szCs w:val="18"/>
                <w:lang w:eastAsia="sr-Latn-RS"/>
              </w:rPr>
              <w:t xml:space="preserve"> Србији.</w:t>
            </w:r>
          </w:p>
        </w:tc>
      </w:tr>
    </w:tbl>
    <w:p w:rsidR="000412E4" w:rsidRDefault="005F61E3" w:rsidP="00236F10">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10, извор МУП</w:t>
      </w:r>
    </w:p>
    <w:p w:rsidR="00236F10" w:rsidRPr="00236F10" w:rsidRDefault="00236F10" w:rsidP="00236F10">
      <w:pPr>
        <w:spacing w:after="0" w:line="240" w:lineRule="auto"/>
        <w:rPr>
          <w:rFonts w:ascii="Times New Roman" w:hAnsi="Times New Roman" w:cs="Times New Roman"/>
          <w:sz w:val="12"/>
          <w:lang w:val="sr-Cyrl-RS"/>
        </w:rPr>
      </w:pPr>
    </w:p>
    <w:tbl>
      <w:tblPr>
        <w:tblStyle w:val="LightGrid-Accent1"/>
        <w:tblW w:w="9464" w:type="dxa"/>
        <w:tblLayout w:type="fixed"/>
        <w:tblLook w:val="04A0" w:firstRow="1" w:lastRow="0" w:firstColumn="1" w:lastColumn="0" w:noHBand="0" w:noVBand="1"/>
      </w:tblPr>
      <w:tblGrid>
        <w:gridCol w:w="4433"/>
        <w:gridCol w:w="666"/>
        <w:gridCol w:w="666"/>
        <w:gridCol w:w="666"/>
        <w:gridCol w:w="666"/>
        <w:gridCol w:w="1019"/>
        <w:gridCol w:w="1348"/>
      </w:tblGrid>
      <w:tr w:rsidR="000412E4" w:rsidRPr="00236F10" w:rsidTr="00236F10">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236F10" w:rsidRDefault="000412E4" w:rsidP="00013D52">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 xml:space="preserve">Број кривичних дела одузимање малолетног лица извршених на штету родитеља/старатеља у Републици Србији (2017 - 2021) </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433"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КРИВИЧНО ДЕЛО</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2017.</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2018.</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2019.</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2020.</w:t>
            </w:r>
          </w:p>
        </w:tc>
        <w:tc>
          <w:tcPr>
            <w:tcW w:w="1019"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2021.</w:t>
            </w:r>
          </w:p>
        </w:tc>
        <w:tc>
          <w:tcPr>
            <w:tcW w:w="1348" w:type="dxa"/>
            <w:noWrap/>
            <w:hideMark/>
          </w:tcPr>
          <w:p w:rsidR="000412E4" w:rsidRPr="00236F10" w:rsidRDefault="000412E4" w:rsidP="00013D5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2017- 2021</w:t>
            </w:r>
          </w:p>
        </w:tc>
      </w:tr>
      <w:tr w:rsidR="00013D52" w:rsidRPr="00236F10" w:rsidTr="008A6BB9">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433" w:type="dxa"/>
            <w:hideMark/>
          </w:tcPr>
          <w:p w:rsidR="00013D52" w:rsidRPr="00236F10" w:rsidRDefault="00013D52" w:rsidP="000412E4">
            <w:pPr>
              <w:rPr>
                <w:rFonts w:ascii="Times New Roman" w:eastAsia="Times New Roman" w:hAnsi="Times New Roman" w:cs="Times New Roman"/>
                <w:sz w:val="20"/>
                <w:szCs w:val="20"/>
                <w:lang w:val="sr-Cyrl-RS" w:eastAsia="sr-Latn-RS"/>
              </w:rPr>
            </w:pPr>
            <w:r w:rsidRPr="00236F10">
              <w:rPr>
                <w:rFonts w:ascii="Times New Roman" w:eastAsia="Times New Roman" w:hAnsi="Times New Roman" w:cs="Times New Roman"/>
                <w:sz w:val="20"/>
                <w:szCs w:val="20"/>
                <w:lang w:eastAsia="sr-Latn-RS"/>
              </w:rPr>
              <w:t>Одузимање малолетног лица (члан 191. КЗ)</w:t>
            </w:r>
            <w:r w:rsidRPr="00236F10">
              <w:rPr>
                <w:rFonts w:ascii="Times New Roman" w:eastAsia="Times New Roman" w:hAnsi="Times New Roman" w:cs="Times New Roman"/>
                <w:sz w:val="20"/>
                <w:szCs w:val="20"/>
                <w:lang w:val="sr-Cyrl-RS" w:eastAsia="sr-Latn-RS"/>
              </w:rPr>
              <w:t xml:space="preserve"> </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90</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72</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90</w:t>
            </w:r>
          </w:p>
        </w:tc>
        <w:tc>
          <w:tcPr>
            <w:tcW w:w="666"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81</w:t>
            </w:r>
          </w:p>
        </w:tc>
        <w:tc>
          <w:tcPr>
            <w:tcW w:w="1019"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65</w:t>
            </w:r>
          </w:p>
        </w:tc>
        <w:tc>
          <w:tcPr>
            <w:tcW w:w="1348" w:type="dxa"/>
            <w:noWrap/>
            <w:vAlign w:val="center"/>
            <w:hideMark/>
          </w:tcPr>
          <w:p w:rsidR="00013D52" w:rsidRPr="00013D52" w:rsidRDefault="00013D52"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398</w:t>
            </w:r>
          </w:p>
        </w:tc>
      </w:tr>
      <w:tr w:rsidR="00013D52" w:rsidRPr="00236F10" w:rsidTr="008A6BB9">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433" w:type="dxa"/>
            <w:hideMark/>
          </w:tcPr>
          <w:p w:rsidR="00013D52" w:rsidRPr="00236F10" w:rsidRDefault="00013D52"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Број оштећених родитеља/старатеља</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80</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69</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87</w:t>
            </w:r>
          </w:p>
        </w:tc>
        <w:tc>
          <w:tcPr>
            <w:tcW w:w="666"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80</w:t>
            </w:r>
          </w:p>
        </w:tc>
        <w:tc>
          <w:tcPr>
            <w:tcW w:w="1019"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58</w:t>
            </w:r>
          </w:p>
        </w:tc>
        <w:tc>
          <w:tcPr>
            <w:tcW w:w="1348" w:type="dxa"/>
            <w:noWrap/>
            <w:vAlign w:val="center"/>
            <w:hideMark/>
          </w:tcPr>
          <w:p w:rsidR="00013D52" w:rsidRPr="00013D52" w:rsidRDefault="00013D52"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013D52">
              <w:rPr>
                <w:rFonts w:ascii="Times New Roman" w:eastAsia="Times New Roman" w:hAnsi="Times New Roman" w:cs="Times New Roman"/>
                <w:sz w:val="20"/>
                <w:szCs w:val="20"/>
                <w:lang w:eastAsia="sr-Latn-RS"/>
              </w:rPr>
              <w:t>374</w:t>
            </w:r>
          </w:p>
        </w:tc>
      </w:tr>
      <w:tr w:rsidR="00E05069" w:rsidRPr="005F61E3" w:rsidTr="008A6BB9">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464" w:type="dxa"/>
            <w:gridSpan w:val="7"/>
            <w:vAlign w:val="center"/>
          </w:tcPr>
          <w:p w:rsidR="00E05069" w:rsidRPr="00E05069" w:rsidRDefault="00E05069" w:rsidP="008A6BB9">
            <w:pPr>
              <w:tabs>
                <w:tab w:val="left" w:pos="9381"/>
                <w:tab w:val="left" w:pos="9521"/>
              </w:tabs>
              <w:ind w:right="-426"/>
              <w:jc w:val="both"/>
              <w:rPr>
                <w:rFonts w:ascii="Times New Roman" w:hAnsi="Times New Roman" w:cs="Times New Roman"/>
                <w:b w:val="0"/>
                <w:sz w:val="20"/>
                <w:szCs w:val="20"/>
              </w:rPr>
            </w:pPr>
            <w:r w:rsidRPr="00E05069">
              <w:rPr>
                <w:rFonts w:ascii="Times New Roman" w:hAnsi="Times New Roman" w:cs="Times New Roman"/>
                <w:b w:val="0"/>
                <w:sz w:val="20"/>
                <w:szCs w:val="20"/>
                <w:lang w:val="sr-Cyrl-CS"/>
              </w:rPr>
              <w:t>У случају кривичног дела Одузимање малолетног лица, долазило је до одузимања детета/деце од брачног или</w:t>
            </w:r>
            <w:r w:rsidRPr="00E05069">
              <w:rPr>
                <w:rFonts w:ascii="Times New Roman" w:hAnsi="Times New Roman" w:cs="Times New Roman"/>
                <w:b w:val="0"/>
                <w:sz w:val="20"/>
                <w:szCs w:val="20"/>
              </w:rPr>
              <w:t xml:space="preserve"> </w:t>
            </w:r>
          </w:p>
          <w:p w:rsidR="00E05069" w:rsidRPr="00E05069" w:rsidRDefault="00E05069" w:rsidP="008A6BB9">
            <w:pPr>
              <w:tabs>
                <w:tab w:val="left" w:pos="9381"/>
                <w:tab w:val="left" w:pos="9521"/>
              </w:tabs>
              <w:ind w:right="-426"/>
              <w:jc w:val="both"/>
              <w:rPr>
                <w:rFonts w:ascii="Times New Roman" w:hAnsi="Times New Roman" w:cs="Times New Roman"/>
                <w:b w:val="0"/>
                <w:sz w:val="20"/>
                <w:szCs w:val="20"/>
              </w:rPr>
            </w:pPr>
            <w:r w:rsidRPr="00E05069">
              <w:rPr>
                <w:rFonts w:ascii="Times New Roman" w:hAnsi="Times New Roman" w:cs="Times New Roman"/>
                <w:b w:val="0"/>
                <w:sz w:val="20"/>
                <w:szCs w:val="20"/>
                <w:lang w:val="sr-Cyrl-CS"/>
              </w:rPr>
              <w:t>ванбрачног партнера уз непоштовање суд</w:t>
            </w:r>
            <w:r w:rsidRPr="00E05069">
              <w:rPr>
                <w:rFonts w:ascii="Times New Roman" w:hAnsi="Times New Roman" w:cs="Times New Roman"/>
                <w:b w:val="0"/>
                <w:sz w:val="20"/>
                <w:szCs w:val="20"/>
                <w:lang w:val="sr-Cyrl-RS"/>
              </w:rPr>
              <w:t>с</w:t>
            </w:r>
            <w:r w:rsidRPr="00E05069">
              <w:rPr>
                <w:rFonts w:ascii="Times New Roman" w:hAnsi="Times New Roman" w:cs="Times New Roman"/>
                <w:b w:val="0"/>
                <w:sz w:val="20"/>
                <w:szCs w:val="20"/>
                <w:lang w:val="sr-Cyrl-CS"/>
              </w:rPr>
              <w:t>ке одлуке о старатељству и начину одржавања личних односа детета</w:t>
            </w:r>
            <w:r w:rsidRPr="00E05069">
              <w:rPr>
                <w:rFonts w:ascii="Times New Roman" w:hAnsi="Times New Roman" w:cs="Times New Roman"/>
                <w:b w:val="0"/>
                <w:sz w:val="20"/>
                <w:szCs w:val="20"/>
              </w:rPr>
              <w:t xml:space="preserve"> </w:t>
            </w:r>
          </w:p>
          <w:p w:rsidR="00E05069" w:rsidRPr="00E05069" w:rsidRDefault="00E05069" w:rsidP="00E05069">
            <w:pPr>
              <w:tabs>
                <w:tab w:val="left" w:pos="9381"/>
                <w:tab w:val="left" w:pos="9521"/>
              </w:tabs>
              <w:ind w:right="-426"/>
              <w:jc w:val="both"/>
              <w:rPr>
                <w:rFonts w:ascii="Times New Roman" w:hAnsi="Times New Roman" w:cs="Times New Roman"/>
                <w:b w:val="0"/>
                <w:sz w:val="20"/>
                <w:szCs w:val="20"/>
                <w:lang w:val="sr-Cyrl-CS"/>
              </w:rPr>
            </w:pPr>
            <w:r w:rsidRPr="00E05069">
              <w:rPr>
                <w:rFonts w:ascii="Times New Roman" w:hAnsi="Times New Roman" w:cs="Times New Roman"/>
                <w:b w:val="0"/>
                <w:sz w:val="20"/>
                <w:szCs w:val="20"/>
                <w:lang w:val="sr-Cyrl-CS"/>
              </w:rPr>
              <w:t>са родитељем.</w:t>
            </w:r>
          </w:p>
        </w:tc>
      </w:tr>
    </w:tbl>
    <w:p w:rsidR="000412E4" w:rsidRPr="005F61E3" w:rsidRDefault="000412E4" w:rsidP="000412E4">
      <w:pPr>
        <w:spacing w:after="0" w:line="240" w:lineRule="auto"/>
        <w:ind w:right="-426"/>
        <w:jc w:val="both"/>
        <w:rPr>
          <w:rFonts w:ascii="Times New Roman" w:hAnsi="Times New Roman" w:cs="Times New Roman"/>
          <w:sz w:val="8"/>
          <w:szCs w:val="18"/>
          <w:lang w:val="sr-Cyrl-CS"/>
        </w:rPr>
      </w:pPr>
    </w:p>
    <w:p w:rsidR="005F61E3" w:rsidRPr="005F61E3" w:rsidRDefault="005F61E3" w:rsidP="005F61E3">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11, извор МУП</w:t>
      </w:r>
    </w:p>
    <w:p w:rsidR="000412E4" w:rsidRDefault="000412E4" w:rsidP="000412E4">
      <w:pPr>
        <w:spacing w:after="0" w:line="240" w:lineRule="auto"/>
        <w:rPr>
          <w:rFonts w:ascii="Times New Roman" w:hAnsi="Times New Roman" w:cs="Times New Roman"/>
          <w:b/>
          <w:sz w:val="36"/>
          <w:szCs w:val="24"/>
          <w:lang w:val="sr-Cyrl-RS"/>
        </w:rPr>
      </w:pPr>
    </w:p>
    <w:p w:rsidR="00E05069" w:rsidRDefault="00E05069" w:rsidP="000412E4">
      <w:pPr>
        <w:spacing w:after="0" w:line="240" w:lineRule="auto"/>
        <w:rPr>
          <w:rFonts w:ascii="Times New Roman" w:hAnsi="Times New Roman" w:cs="Times New Roman"/>
          <w:b/>
          <w:sz w:val="36"/>
          <w:szCs w:val="24"/>
          <w:lang w:val="sr-Cyrl-RS"/>
        </w:rPr>
      </w:pPr>
    </w:p>
    <w:p w:rsidR="00D5447A" w:rsidRDefault="00D5447A" w:rsidP="00D5447A">
      <w:pPr>
        <w:spacing w:after="0"/>
        <w:jc w:val="both"/>
        <w:rPr>
          <w:rFonts w:ascii="Times New Roman" w:eastAsia="Times New Roman" w:hAnsi="Times New Roman" w:cs="Times New Roman"/>
          <w:b/>
          <w:sz w:val="24"/>
          <w:szCs w:val="24"/>
          <w:lang w:val="sr-Cyrl-RS"/>
        </w:rPr>
      </w:pPr>
      <w:r w:rsidRPr="00D5447A">
        <w:rPr>
          <w:rFonts w:ascii="Times New Roman" w:eastAsia="Times New Roman" w:hAnsi="Times New Roman" w:cs="Times New Roman"/>
          <w:b/>
          <w:sz w:val="24"/>
          <w:szCs w:val="24"/>
          <w:lang w:val="sr-Cyrl-RS"/>
        </w:rPr>
        <w:lastRenderedPageBreak/>
        <w:t xml:space="preserve">Е3. Забрана мучења или другог окрутног, нехуманог или понижавајућег поступка или кажњавања, укључујући и телесно кажњавање (чл. 28. став 2 и 37. тачка (а)) </w:t>
      </w:r>
    </w:p>
    <w:p w:rsidR="00D5447A" w:rsidRPr="00D5447A" w:rsidRDefault="00D5447A" w:rsidP="00D5447A">
      <w:pPr>
        <w:spacing w:after="0"/>
        <w:jc w:val="both"/>
        <w:rPr>
          <w:rFonts w:ascii="Times New Roman" w:eastAsia="Times New Roman" w:hAnsi="Times New Roman" w:cs="Times New Roman"/>
          <w:b/>
          <w:sz w:val="24"/>
          <w:szCs w:val="24"/>
          <w:lang w:val="sr-Cyrl-RS"/>
        </w:rPr>
      </w:pPr>
    </w:p>
    <w:tbl>
      <w:tblPr>
        <w:tblStyle w:val="LightGrid-Accent1"/>
        <w:tblW w:w="9464" w:type="dxa"/>
        <w:tblLook w:val="04A0" w:firstRow="1" w:lastRow="0" w:firstColumn="1" w:lastColumn="0" w:noHBand="0" w:noVBand="1"/>
      </w:tblPr>
      <w:tblGrid>
        <w:gridCol w:w="4433"/>
        <w:gridCol w:w="920"/>
        <w:gridCol w:w="1134"/>
        <w:gridCol w:w="851"/>
        <w:gridCol w:w="1134"/>
        <w:gridCol w:w="992"/>
      </w:tblGrid>
      <w:tr w:rsidR="00D5447A" w:rsidRPr="00236F10" w:rsidTr="00236F10">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9464" w:type="dxa"/>
            <w:gridSpan w:val="6"/>
            <w:hideMark/>
          </w:tcPr>
          <w:p w:rsidR="00D5447A" w:rsidRPr="00236F10" w:rsidRDefault="00D5447A" w:rsidP="006C3BA5">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 xml:space="preserve">Број кривичних </w:t>
            </w:r>
            <w:r w:rsidR="006C3BA5" w:rsidRPr="00236F10">
              <w:rPr>
                <w:rFonts w:ascii="Times New Roman" w:eastAsia="Times New Roman" w:hAnsi="Times New Roman" w:cs="Times New Roman"/>
                <w:b w:val="0"/>
                <w:bCs w:val="0"/>
                <w:sz w:val="20"/>
                <w:szCs w:val="20"/>
                <w:lang w:eastAsia="sr-Latn-RS"/>
              </w:rPr>
              <w:t xml:space="preserve">кривичног дела Насиље у породици из члана 194. КЗ </w:t>
            </w:r>
            <w:r w:rsidRPr="00236F10">
              <w:rPr>
                <w:rFonts w:ascii="Times New Roman" w:eastAsia="Times New Roman" w:hAnsi="Times New Roman" w:cs="Times New Roman"/>
                <w:b w:val="0"/>
                <w:bCs w:val="0"/>
                <w:sz w:val="20"/>
                <w:szCs w:val="20"/>
                <w:lang w:eastAsia="sr-Latn-RS"/>
              </w:rPr>
              <w:t xml:space="preserve">у Републици Србији </w:t>
            </w:r>
          </w:p>
        </w:tc>
      </w:tr>
      <w:tr w:rsidR="006C3BA5" w:rsidRPr="00236F10" w:rsidTr="00236F1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433" w:type="dxa"/>
            <w:noWrap/>
            <w:hideMark/>
          </w:tcPr>
          <w:p w:rsidR="006C3BA5" w:rsidRPr="00236F10" w:rsidRDefault="006C3BA5" w:rsidP="00026C45">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КРИВИЧНО ДЕЛО</w:t>
            </w:r>
            <w:r w:rsidRPr="00236F10">
              <w:rPr>
                <w:rFonts w:ascii="Times New Roman" w:eastAsia="Times New Roman" w:hAnsi="Times New Roman" w:cs="Times New Roman"/>
                <w:sz w:val="20"/>
                <w:szCs w:val="20"/>
                <w:lang w:val="sr-Cyrl-RS" w:eastAsia="sr-Latn-RS"/>
              </w:rPr>
              <w:t xml:space="preserve"> </w:t>
            </w:r>
            <w:r w:rsidRPr="00236F10">
              <w:rPr>
                <w:rFonts w:ascii="Times New Roman" w:eastAsia="Times New Roman" w:hAnsi="Times New Roman" w:cs="Times New Roman"/>
                <w:sz w:val="20"/>
                <w:szCs w:val="20"/>
                <w:lang w:eastAsia="sr-Latn-RS"/>
              </w:rPr>
              <w:t>(члан 194. КЗ)</w:t>
            </w:r>
          </w:p>
        </w:tc>
        <w:tc>
          <w:tcPr>
            <w:tcW w:w="920" w:type="dxa"/>
            <w:noWrap/>
            <w:hideMark/>
          </w:tcPr>
          <w:p w:rsidR="006C3BA5" w:rsidRPr="00236F10" w:rsidRDefault="006C3BA5" w:rsidP="00026C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2017.</w:t>
            </w:r>
          </w:p>
        </w:tc>
        <w:tc>
          <w:tcPr>
            <w:tcW w:w="1134" w:type="dxa"/>
            <w:noWrap/>
            <w:hideMark/>
          </w:tcPr>
          <w:p w:rsidR="006C3BA5" w:rsidRPr="00236F10" w:rsidRDefault="006C3BA5" w:rsidP="00026C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2018.</w:t>
            </w:r>
          </w:p>
        </w:tc>
        <w:tc>
          <w:tcPr>
            <w:tcW w:w="851" w:type="dxa"/>
            <w:noWrap/>
            <w:hideMark/>
          </w:tcPr>
          <w:p w:rsidR="006C3BA5" w:rsidRPr="00236F10" w:rsidRDefault="006C3BA5" w:rsidP="00026C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2019.</w:t>
            </w:r>
          </w:p>
        </w:tc>
        <w:tc>
          <w:tcPr>
            <w:tcW w:w="1134" w:type="dxa"/>
            <w:noWrap/>
            <w:hideMark/>
          </w:tcPr>
          <w:p w:rsidR="006C3BA5" w:rsidRPr="00236F10" w:rsidRDefault="006C3BA5" w:rsidP="00026C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2020.</w:t>
            </w:r>
          </w:p>
        </w:tc>
        <w:tc>
          <w:tcPr>
            <w:tcW w:w="992" w:type="dxa"/>
            <w:noWrap/>
            <w:hideMark/>
          </w:tcPr>
          <w:p w:rsidR="006C3BA5" w:rsidRPr="00236F10" w:rsidRDefault="006C3BA5" w:rsidP="00026C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sr-Cyrl-RS" w:eastAsia="sr-Latn-RS"/>
              </w:rPr>
            </w:pPr>
            <w:r w:rsidRPr="00236F10">
              <w:rPr>
                <w:rFonts w:ascii="Times New Roman" w:eastAsia="Times New Roman" w:hAnsi="Times New Roman" w:cs="Times New Roman"/>
                <w:b/>
                <w:bCs/>
                <w:sz w:val="20"/>
                <w:szCs w:val="20"/>
                <w:lang w:val="sr-Cyrl-RS" w:eastAsia="sr-Latn-RS"/>
              </w:rPr>
              <w:t>2021.</w:t>
            </w:r>
          </w:p>
        </w:tc>
      </w:tr>
      <w:tr w:rsidR="006C3BA5" w:rsidRPr="00236F10" w:rsidTr="00236F10">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433" w:type="dxa"/>
            <w:hideMark/>
          </w:tcPr>
          <w:p w:rsidR="006C3BA5" w:rsidRPr="00236F10" w:rsidRDefault="006C3BA5" w:rsidP="006C3BA5">
            <w:pPr>
              <w:rPr>
                <w:rFonts w:ascii="Times New Roman" w:eastAsia="Times New Roman" w:hAnsi="Times New Roman" w:cs="Times New Roman"/>
                <w:sz w:val="20"/>
                <w:szCs w:val="20"/>
                <w:lang w:val="sr-Cyrl-RS" w:eastAsia="sr-Latn-RS"/>
              </w:rPr>
            </w:pPr>
            <w:r w:rsidRPr="00236F10">
              <w:rPr>
                <w:rFonts w:ascii="Times New Roman" w:eastAsia="Times New Roman" w:hAnsi="Times New Roman" w:cs="Times New Roman"/>
                <w:sz w:val="20"/>
                <w:szCs w:val="20"/>
                <w:lang w:val="sr-Cyrl-RS" w:eastAsia="sr-Latn-RS"/>
              </w:rPr>
              <w:t>Број пријављених лица</w:t>
            </w:r>
            <w:r w:rsidRPr="00236F10">
              <w:rPr>
                <w:rFonts w:ascii="Times New Roman" w:eastAsia="Times New Roman" w:hAnsi="Times New Roman" w:cs="Times New Roman"/>
                <w:sz w:val="20"/>
                <w:szCs w:val="20"/>
                <w:lang w:eastAsia="sr-Latn-RS"/>
              </w:rPr>
              <w:t xml:space="preserve"> </w:t>
            </w:r>
          </w:p>
        </w:tc>
        <w:tc>
          <w:tcPr>
            <w:tcW w:w="920" w:type="dxa"/>
            <w:noWrap/>
          </w:tcPr>
          <w:p w:rsidR="006C3BA5" w:rsidRPr="00236F10" w:rsidRDefault="006C3BA5" w:rsidP="00026C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236F10">
              <w:rPr>
                <w:rFonts w:ascii="Times New Roman" w:eastAsia="Times New Roman" w:hAnsi="Times New Roman" w:cs="Times New Roman"/>
                <w:sz w:val="20"/>
                <w:szCs w:val="20"/>
                <w:lang w:val="sr-Cyrl-RS" w:eastAsia="sr-Latn-RS"/>
              </w:rPr>
              <w:t>11.167</w:t>
            </w:r>
          </w:p>
        </w:tc>
        <w:tc>
          <w:tcPr>
            <w:tcW w:w="1134" w:type="dxa"/>
            <w:noWrap/>
          </w:tcPr>
          <w:p w:rsidR="006C3BA5" w:rsidRPr="00236F10" w:rsidRDefault="006C3BA5" w:rsidP="00026C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10.836</w:t>
            </w:r>
          </w:p>
        </w:tc>
        <w:tc>
          <w:tcPr>
            <w:tcW w:w="851" w:type="dxa"/>
            <w:noWrap/>
          </w:tcPr>
          <w:p w:rsidR="006C3BA5" w:rsidRPr="00236F10" w:rsidRDefault="006C3BA5" w:rsidP="00026C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9.763</w:t>
            </w:r>
          </w:p>
        </w:tc>
        <w:tc>
          <w:tcPr>
            <w:tcW w:w="1134" w:type="dxa"/>
            <w:noWrap/>
          </w:tcPr>
          <w:p w:rsidR="006C3BA5" w:rsidRPr="00236F10" w:rsidRDefault="006C3BA5" w:rsidP="00026C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8.858</w:t>
            </w:r>
          </w:p>
        </w:tc>
        <w:tc>
          <w:tcPr>
            <w:tcW w:w="992" w:type="dxa"/>
            <w:noWrap/>
          </w:tcPr>
          <w:p w:rsidR="006C3BA5" w:rsidRPr="00236F10" w:rsidRDefault="00D55CA3" w:rsidP="00026C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7</w:t>
            </w:r>
            <w:r>
              <w:rPr>
                <w:rFonts w:ascii="Times New Roman" w:eastAsia="Times New Roman" w:hAnsi="Times New Roman" w:cs="Times New Roman"/>
                <w:sz w:val="20"/>
                <w:szCs w:val="20"/>
                <w:lang w:val="sr-Cyrl-RS" w:eastAsia="sr-Latn-RS"/>
              </w:rPr>
              <w:t>.</w:t>
            </w:r>
            <w:r w:rsidRPr="00D55CA3">
              <w:rPr>
                <w:rFonts w:ascii="Times New Roman" w:eastAsia="Times New Roman" w:hAnsi="Times New Roman" w:cs="Times New Roman"/>
                <w:sz w:val="20"/>
                <w:szCs w:val="20"/>
                <w:lang w:eastAsia="sr-Latn-RS"/>
              </w:rPr>
              <w:t>839</w:t>
            </w:r>
          </w:p>
        </w:tc>
      </w:tr>
      <w:tr w:rsidR="006C3BA5" w:rsidRPr="00236F10" w:rsidTr="00236F1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433" w:type="dxa"/>
            <w:hideMark/>
          </w:tcPr>
          <w:p w:rsidR="006C3BA5" w:rsidRPr="00236F10" w:rsidRDefault="006C3BA5" w:rsidP="006C3BA5">
            <w:pPr>
              <w:rPr>
                <w:rFonts w:ascii="Times New Roman" w:eastAsia="Times New Roman" w:hAnsi="Times New Roman" w:cs="Times New Roman"/>
                <w:sz w:val="20"/>
                <w:szCs w:val="20"/>
                <w:lang w:val="sr-Cyrl-RS" w:eastAsia="sr-Latn-RS"/>
              </w:rPr>
            </w:pPr>
            <w:r w:rsidRPr="00236F10">
              <w:rPr>
                <w:rFonts w:ascii="Times New Roman" w:eastAsia="Times New Roman" w:hAnsi="Times New Roman" w:cs="Times New Roman"/>
                <w:sz w:val="20"/>
                <w:szCs w:val="20"/>
                <w:lang w:eastAsia="sr-Latn-RS"/>
              </w:rPr>
              <w:t xml:space="preserve">Број оштећених </w:t>
            </w:r>
            <w:r w:rsidRPr="00236F10">
              <w:rPr>
                <w:rFonts w:ascii="Times New Roman" w:eastAsia="Times New Roman" w:hAnsi="Times New Roman" w:cs="Times New Roman"/>
                <w:sz w:val="20"/>
                <w:szCs w:val="20"/>
                <w:lang w:val="sr-Cyrl-RS" w:eastAsia="sr-Latn-RS"/>
              </w:rPr>
              <w:t>лица</w:t>
            </w:r>
          </w:p>
        </w:tc>
        <w:tc>
          <w:tcPr>
            <w:tcW w:w="920" w:type="dxa"/>
            <w:noWrap/>
          </w:tcPr>
          <w:p w:rsidR="006C3BA5" w:rsidRPr="00236F10" w:rsidRDefault="006C3BA5" w:rsidP="00026C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236F10">
              <w:rPr>
                <w:rFonts w:ascii="Times New Roman" w:eastAsia="Times New Roman" w:hAnsi="Times New Roman" w:cs="Times New Roman"/>
                <w:sz w:val="20"/>
                <w:szCs w:val="20"/>
                <w:lang w:val="sr-Cyrl-RS" w:eastAsia="sr-Latn-RS"/>
              </w:rPr>
              <w:t>8.929</w:t>
            </w:r>
          </w:p>
        </w:tc>
        <w:tc>
          <w:tcPr>
            <w:tcW w:w="1134" w:type="dxa"/>
            <w:noWrap/>
          </w:tcPr>
          <w:p w:rsidR="006C3BA5" w:rsidRPr="00236F10" w:rsidRDefault="006C3BA5" w:rsidP="00026C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7.364</w:t>
            </w:r>
          </w:p>
        </w:tc>
        <w:tc>
          <w:tcPr>
            <w:tcW w:w="851" w:type="dxa"/>
            <w:noWrap/>
          </w:tcPr>
          <w:p w:rsidR="006C3BA5" w:rsidRPr="00236F10" w:rsidRDefault="006C3BA5" w:rsidP="00026C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6.400</w:t>
            </w:r>
          </w:p>
        </w:tc>
        <w:tc>
          <w:tcPr>
            <w:tcW w:w="1134" w:type="dxa"/>
            <w:noWrap/>
          </w:tcPr>
          <w:p w:rsidR="006C3BA5" w:rsidRPr="00236F10" w:rsidRDefault="006C3BA5" w:rsidP="00026C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5.943</w:t>
            </w:r>
          </w:p>
        </w:tc>
        <w:tc>
          <w:tcPr>
            <w:tcW w:w="992" w:type="dxa"/>
            <w:noWrap/>
          </w:tcPr>
          <w:p w:rsidR="006C3BA5" w:rsidRPr="00236F10" w:rsidRDefault="00D55CA3" w:rsidP="00026C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8</w:t>
            </w:r>
            <w:r>
              <w:rPr>
                <w:rFonts w:ascii="Times New Roman" w:eastAsia="Times New Roman" w:hAnsi="Times New Roman" w:cs="Times New Roman"/>
                <w:sz w:val="20"/>
                <w:szCs w:val="20"/>
                <w:lang w:val="sr-Cyrl-RS" w:eastAsia="sr-Latn-RS"/>
              </w:rPr>
              <w:t>.</w:t>
            </w:r>
            <w:r w:rsidRPr="00D55CA3">
              <w:rPr>
                <w:rFonts w:ascii="Times New Roman" w:eastAsia="Times New Roman" w:hAnsi="Times New Roman" w:cs="Times New Roman"/>
                <w:sz w:val="20"/>
                <w:szCs w:val="20"/>
                <w:lang w:eastAsia="sr-Latn-RS"/>
              </w:rPr>
              <w:t>124</w:t>
            </w:r>
          </w:p>
        </w:tc>
      </w:tr>
      <w:tr w:rsidR="006C3BA5" w:rsidRPr="00236F10" w:rsidTr="00236F10">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433" w:type="dxa"/>
          </w:tcPr>
          <w:p w:rsidR="006C3BA5" w:rsidRPr="00236F10" w:rsidRDefault="006C3BA5" w:rsidP="006C3BA5">
            <w:pPr>
              <w:rPr>
                <w:rFonts w:ascii="Times New Roman" w:eastAsia="Times New Roman" w:hAnsi="Times New Roman" w:cs="Times New Roman"/>
                <w:sz w:val="20"/>
                <w:szCs w:val="20"/>
                <w:lang w:val="sr-Cyrl-RS" w:eastAsia="sr-Latn-RS"/>
              </w:rPr>
            </w:pPr>
            <w:r w:rsidRPr="00236F10">
              <w:rPr>
                <w:rFonts w:ascii="Times New Roman" w:eastAsia="Times New Roman" w:hAnsi="Times New Roman" w:cs="Times New Roman"/>
                <w:sz w:val="20"/>
                <w:szCs w:val="20"/>
                <w:lang w:val="sr-Cyrl-RS" w:eastAsia="sr-Latn-RS"/>
              </w:rPr>
              <w:t>Број оштећених малолетних лица од укупног броја оштећених лица</w:t>
            </w:r>
          </w:p>
        </w:tc>
        <w:tc>
          <w:tcPr>
            <w:tcW w:w="920" w:type="dxa"/>
            <w:noWrap/>
          </w:tcPr>
          <w:p w:rsidR="006C3BA5" w:rsidRPr="00236F10" w:rsidRDefault="006C3BA5" w:rsidP="00026C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236F10">
              <w:rPr>
                <w:rFonts w:ascii="Times New Roman" w:eastAsia="Times New Roman" w:hAnsi="Times New Roman" w:cs="Times New Roman"/>
                <w:sz w:val="20"/>
                <w:szCs w:val="20"/>
                <w:lang w:val="sr-Cyrl-RS" w:eastAsia="sr-Latn-RS"/>
              </w:rPr>
              <w:t>350</w:t>
            </w:r>
          </w:p>
        </w:tc>
        <w:tc>
          <w:tcPr>
            <w:tcW w:w="1134" w:type="dxa"/>
            <w:noWrap/>
          </w:tcPr>
          <w:p w:rsidR="006C3BA5" w:rsidRPr="00236F10" w:rsidRDefault="006C3BA5" w:rsidP="00026C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236F10">
              <w:rPr>
                <w:rFonts w:ascii="Times New Roman" w:eastAsia="Times New Roman" w:hAnsi="Times New Roman" w:cs="Times New Roman"/>
                <w:sz w:val="20"/>
                <w:szCs w:val="20"/>
                <w:lang w:val="sr-Cyrl-RS" w:eastAsia="sr-Latn-RS"/>
              </w:rPr>
              <w:t>266</w:t>
            </w:r>
          </w:p>
        </w:tc>
        <w:tc>
          <w:tcPr>
            <w:tcW w:w="851" w:type="dxa"/>
            <w:noWrap/>
          </w:tcPr>
          <w:p w:rsidR="006C3BA5" w:rsidRPr="00236F10" w:rsidRDefault="006C3BA5" w:rsidP="00026C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236F10">
              <w:rPr>
                <w:rFonts w:ascii="Times New Roman" w:eastAsia="Times New Roman" w:hAnsi="Times New Roman" w:cs="Times New Roman"/>
                <w:sz w:val="20"/>
                <w:szCs w:val="20"/>
                <w:lang w:val="sr-Cyrl-RS" w:eastAsia="sr-Latn-RS"/>
              </w:rPr>
              <w:t>521</w:t>
            </w:r>
          </w:p>
        </w:tc>
        <w:tc>
          <w:tcPr>
            <w:tcW w:w="1134" w:type="dxa"/>
            <w:noWrap/>
          </w:tcPr>
          <w:p w:rsidR="006C3BA5" w:rsidRPr="00236F10" w:rsidRDefault="006C3BA5" w:rsidP="00026C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293</w:t>
            </w:r>
          </w:p>
        </w:tc>
        <w:tc>
          <w:tcPr>
            <w:tcW w:w="992" w:type="dxa"/>
            <w:noWrap/>
          </w:tcPr>
          <w:p w:rsidR="006C3BA5" w:rsidRPr="00D55CA3" w:rsidRDefault="00D55CA3" w:rsidP="00026C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Pr>
                <w:rFonts w:ascii="Times New Roman" w:eastAsia="Times New Roman" w:hAnsi="Times New Roman" w:cs="Times New Roman"/>
                <w:sz w:val="20"/>
                <w:szCs w:val="20"/>
                <w:lang w:val="sr-Cyrl-RS" w:eastAsia="sr-Latn-RS"/>
              </w:rPr>
              <w:t>498</w:t>
            </w:r>
          </w:p>
        </w:tc>
      </w:tr>
    </w:tbl>
    <w:p w:rsidR="00236F10" w:rsidRPr="00E05069" w:rsidRDefault="006C3BA5" w:rsidP="00E05069">
      <w:pPr>
        <w:jc w:val="both"/>
        <w:rPr>
          <w:rFonts w:ascii="Times New Roman" w:eastAsia="Times New Roman" w:hAnsi="Times New Roman" w:cs="Times New Roman"/>
          <w:sz w:val="12"/>
          <w:szCs w:val="12"/>
          <w:lang w:val="sr-Cyrl-RS"/>
        </w:rPr>
      </w:pPr>
      <w:r w:rsidRPr="00A91986">
        <w:rPr>
          <w:rFonts w:ascii="Times New Roman" w:eastAsia="Times New Roman" w:hAnsi="Times New Roman" w:cs="Times New Roman"/>
          <w:sz w:val="12"/>
          <w:szCs w:val="12"/>
          <w:lang w:val="sr-Cyrl-RS"/>
        </w:rPr>
        <w:t xml:space="preserve">Табела12, </w:t>
      </w:r>
      <w:r w:rsidR="00236F10">
        <w:rPr>
          <w:rFonts w:ascii="Times New Roman" w:eastAsia="Times New Roman" w:hAnsi="Times New Roman" w:cs="Times New Roman"/>
          <w:sz w:val="12"/>
          <w:szCs w:val="12"/>
          <w:lang w:val="sr-Cyrl-RS"/>
        </w:rPr>
        <w:t>извор Републичко јавно тужилашв</w:t>
      </w:r>
    </w:p>
    <w:p w:rsidR="000412E4" w:rsidRPr="00344C6F" w:rsidRDefault="00456345" w:rsidP="000412E4">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Е4. </w:t>
      </w:r>
      <w:r w:rsidR="00344C6F">
        <w:rPr>
          <w:rFonts w:ascii="Times New Roman" w:hAnsi="Times New Roman" w:cs="Times New Roman"/>
          <w:b/>
          <w:sz w:val="24"/>
          <w:szCs w:val="24"/>
          <w:lang w:val="sr-Cyrl-RS"/>
        </w:rPr>
        <w:t>Штетне праксе</w:t>
      </w:r>
    </w:p>
    <w:p w:rsidR="000412E4" w:rsidRPr="005F61E3" w:rsidRDefault="005F61E3" w:rsidP="000412E4">
      <w:pPr>
        <w:spacing w:after="0" w:line="240" w:lineRule="auto"/>
        <w:rPr>
          <w:rFonts w:ascii="Times New Roman" w:hAnsi="Times New Roman" w:cs="Times New Roman"/>
          <w:b/>
          <w:sz w:val="24"/>
          <w:szCs w:val="24"/>
          <w:lang w:val="sr-Cyrl-RS"/>
        </w:rPr>
      </w:pPr>
      <w:r w:rsidRPr="005F61E3">
        <w:rPr>
          <w:rFonts w:ascii="Times New Roman" w:hAnsi="Times New Roman" w:cs="Times New Roman"/>
          <w:b/>
          <w:sz w:val="24"/>
          <w:szCs w:val="24"/>
          <w:lang w:val="sr-Cyrl-RS"/>
        </w:rPr>
        <w:t>Забрана дечијих бракова</w:t>
      </w:r>
    </w:p>
    <w:p w:rsidR="000412E4" w:rsidRPr="005F61E3" w:rsidRDefault="000412E4" w:rsidP="000412E4">
      <w:pPr>
        <w:spacing w:after="0" w:line="240" w:lineRule="auto"/>
        <w:rPr>
          <w:rFonts w:ascii="Times New Roman" w:hAnsi="Times New Roman" w:cs="Times New Roman"/>
          <w:b/>
          <w:sz w:val="24"/>
          <w:szCs w:val="24"/>
          <w:lang w:val="sr-Cyrl-RS"/>
        </w:rPr>
      </w:pPr>
    </w:p>
    <w:tbl>
      <w:tblPr>
        <w:tblStyle w:val="LightGrid-Accent1"/>
        <w:tblW w:w="9464" w:type="dxa"/>
        <w:tblLook w:val="04A0" w:firstRow="1" w:lastRow="0" w:firstColumn="1" w:lastColumn="0" w:noHBand="0" w:noVBand="1"/>
      </w:tblPr>
      <w:tblGrid>
        <w:gridCol w:w="4415"/>
        <w:gridCol w:w="646"/>
        <w:gridCol w:w="646"/>
        <w:gridCol w:w="646"/>
        <w:gridCol w:w="646"/>
        <w:gridCol w:w="1016"/>
        <w:gridCol w:w="1449"/>
      </w:tblGrid>
      <w:tr w:rsidR="000412E4" w:rsidRPr="005F61E3" w:rsidTr="00236F10">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5F61E3" w:rsidRDefault="000412E4" w:rsidP="00E05069">
            <w:pPr>
              <w:jc w:val="center"/>
              <w:rPr>
                <w:rFonts w:ascii="Times New Roman" w:eastAsia="Times New Roman" w:hAnsi="Times New Roman" w:cs="Times New Roman"/>
                <w:b w:val="0"/>
                <w:bCs w:val="0"/>
                <w:sz w:val="20"/>
                <w:szCs w:val="20"/>
                <w:lang w:eastAsia="sr-Latn-RS"/>
              </w:rPr>
            </w:pPr>
            <w:r w:rsidRPr="005F61E3">
              <w:rPr>
                <w:rFonts w:ascii="Times New Roman" w:eastAsia="Times New Roman" w:hAnsi="Times New Roman" w:cs="Times New Roman"/>
                <w:b w:val="0"/>
                <w:bCs w:val="0"/>
                <w:sz w:val="20"/>
                <w:szCs w:val="20"/>
                <w:lang w:eastAsia="sr-Latn-RS"/>
              </w:rPr>
              <w:t xml:space="preserve">Број кривичних дела </w:t>
            </w:r>
            <w:r w:rsidRPr="005F61E3">
              <w:rPr>
                <w:rFonts w:ascii="Times New Roman" w:eastAsia="Times New Roman" w:hAnsi="Times New Roman" w:cs="Times New Roman"/>
                <w:b w:val="0"/>
                <w:bCs w:val="0"/>
                <w:sz w:val="20"/>
                <w:szCs w:val="20"/>
                <w:lang w:val="sr-Cyrl-RS" w:eastAsia="sr-Latn-RS"/>
              </w:rPr>
              <w:t>ванбрачна заједница са малолетником</w:t>
            </w:r>
            <w:r w:rsidRPr="005F61E3">
              <w:rPr>
                <w:rFonts w:ascii="Times New Roman" w:eastAsia="Times New Roman" w:hAnsi="Times New Roman" w:cs="Times New Roman"/>
                <w:b w:val="0"/>
                <w:bCs w:val="0"/>
                <w:sz w:val="20"/>
                <w:szCs w:val="20"/>
                <w:lang w:eastAsia="sr-Latn-RS"/>
              </w:rPr>
              <w:t xml:space="preserve"> извршен</w:t>
            </w:r>
            <w:r w:rsidRPr="005F61E3">
              <w:rPr>
                <w:rFonts w:ascii="Times New Roman" w:eastAsia="Times New Roman" w:hAnsi="Times New Roman" w:cs="Times New Roman"/>
                <w:b w:val="0"/>
                <w:bCs w:val="0"/>
                <w:sz w:val="20"/>
                <w:szCs w:val="20"/>
                <w:lang w:val="sr-Cyrl-RS" w:eastAsia="sr-Latn-RS"/>
              </w:rPr>
              <w:t>их</w:t>
            </w:r>
            <w:r w:rsidRPr="005F61E3">
              <w:rPr>
                <w:rFonts w:ascii="Times New Roman" w:eastAsia="Times New Roman" w:hAnsi="Times New Roman" w:cs="Times New Roman"/>
                <w:b w:val="0"/>
                <w:bCs w:val="0"/>
                <w:sz w:val="20"/>
                <w:szCs w:val="20"/>
                <w:lang w:eastAsia="sr-Latn-RS"/>
              </w:rPr>
              <w:t xml:space="preserve"> на штету </w:t>
            </w:r>
            <w:r w:rsidRPr="005F61E3">
              <w:rPr>
                <w:rFonts w:ascii="Times New Roman" w:eastAsia="Times New Roman" w:hAnsi="Times New Roman" w:cs="Times New Roman"/>
                <w:b w:val="0"/>
                <w:bCs w:val="0"/>
                <w:sz w:val="20"/>
                <w:szCs w:val="20"/>
                <w:lang w:val="sr-Cyrl-RS" w:eastAsia="sr-Latn-RS"/>
              </w:rPr>
              <w:t xml:space="preserve">малолетних лица </w:t>
            </w:r>
            <w:r w:rsidRPr="005F61E3">
              <w:rPr>
                <w:rFonts w:ascii="Times New Roman" w:eastAsia="Times New Roman" w:hAnsi="Times New Roman" w:cs="Times New Roman"/>
                <w:b w:val="0"/>
                <w:bCs w:val="0"/>
                <w:sz w:val="20"/>
                <w:szCs w:val="20"/>
                <w:lang w:eastAsia="sr-Latn-RS"/>
              </w:rPr>
              <w:t>у Републици Србији</w:t>
            </w:r>
            <w:r w:rsidRPr="005F61E3">
              <w:rPr>
                <w:rFonts w:ascii="Times New Roman" w:eastAsia="Times New Roman" w:hAnsi="Times New Roman" w:cs="Times New Roman"/>
                <w:b w:val="0"/>
                <w:bCs w:val="0"/>
                <w:sz w:val="20"/>
                <w:szCs w:val="20"/>
                <w:lang w:val="sr-Cyrl-RS" w:eastAsia="sr-Latn-RS"/>
              </w:rPr>
              <w:t xml:space="preserve"> </w:t>
            </w:r>
            <w:r w:rsidRPr="005F61E3">
              <w:rPr>
                <w:rFonts w:ascii="Times New Roman" w:eastAsia="Times New Roman" w:hAnsi="Times New Roman" w:cs="Times New Roman"/>
                <w:b w:val="0"/>
                <w:bCs w:val="0"/>
                <w:sz w:val="20"/>
                <w:szCs w:val="20"/>
                <w:lang w:eastAsia="sr-Latn-RS"/>
              </w:rPr>
              <w:t xml:space="preserve">(2017 - 2021) </w:t>
            </w:r>
          </w:p>
        </w:tc>
      </w:tr>
      <w:tr w:rsidR="000412E4" w:rsidRPr="005F61E3" w:rsidTr="00236F1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415" w:type="dxa"/>
            <w:noWrap/>
            <w:hideMark/>
          </w:tcPr>
          <w:p w:rsidR="000412E4" w:rsidRPr="005F61E3" w:rsidRDefault="000412E4" w:rsidP="000412E4">
            <w:pPr>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КРИВИЧНО ДЕЛО</w:t>
            </w:r>
          </w:p>
        </w:tc>
        <w:tc>
          <w:tcPr>
            <w:tcW w:w="646"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2017.</w:t>
            </w:r>
          </w:p>
        </w:tc>
        <w:tc>
          <w:tcPr>
            <w:tcW w:w="646"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2018.</w:t>
            </w:r>
          </w:p>
        </w:tc>
        <w:tc>
          <w:tcPr>
            <w:tcW w:w="646"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2019.</w:t>
            </w:r>
          </w:p>
        </w:tc>
        <w:tc>
          <w:tcPr>
            <w:tcW w:w="646"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2020.</w:t>
            </w:r>
          </w:p>
        </w:tc>
        <w:tc>
          <w:tcPr>
            <w:tcW w:w="1016"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I-XI 2021.</w:t>
            </w:r>
          </w:p>
        </w:tc>
        <w:tc>
          <w:tcPr>
            <w:tcW w:w="1449" w:type="dxa"/>
            <w:noWrap/>
            <w:hideMark/>
          </w:tcPr>
          <w:p w:rsidR="000412E4" w:rsidRPr="005F61E3" w:rsidRDefault="00E05069"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Pr>
                <w:rFonts w:ascii="Times New Roman" w:eastAsia="Times New Roman" w:hAnsi="Times New Roman" w:cs="Times New Roman"/>
                <w:b/>
                <w:bCs/>
                <w:sz w:val="18"/>
                <w:szCs w:val="18"/>
                <w:lang w:eastAsia="sr-Latn-RS"/>
              </w:rPr>
              <w:t>2017-</w:t>
            </w:r>
            <w:r w:rsidR="000412E4" w:rsidRPr="005F61E3">
              <w:rPr>
                <w:rFonts w:ascii="Times New Roman" w:eastAsia="Times New Roman" w:hAnsi="Times New Roman" w:cs="Times New Roman"/>
                <w:b/>
                <w:bCs/>
                <w:sz w:val="18"/>
                <w:szCs w:val="18"/>
                <w:lang w:eastAsia="sr-Latn-RS"/>
              </w:rPr>
              <w:t xml:space="preserve"> 2021</w:t>
            </w:r>
          </w:p>
        </w:tc>
      </w:tr>
      <w:tr w:rsidR="00E05069" w:rsidRPr="005F61E3" w:rsidTr="008A6BB9">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415" w:type="dxa"/>
            <w:hideMark/>
          </w:tcPr>
          <w:p w:rsidR="00E05069" w:rsidRPr="005F61E3" w:rsidRDefault="00E05069" w:rsidP="000412E4">
            <w:pPr>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val="sr-Cyrl-RS" w:eastAsia="sr-Latn-RS"/>
              </w:rPr>
              <w:t>Ванбрачна заједница са малолетником</w:t>
            </w:r>
            <w:r w:rsidRPr="005F61E3">
              <w:rPr>
                <w:rFonts w:ascii="Times New Roman" w:eastAsia="Times New Roman" w:hAnsi="Times New Roman" w:cs="Times New Roman"/>
                <w:sz w:val="18"/>
                <w:szCs w:val="18"/>
                <w:lang w:eastAsia="sr-Latn-RS"/>
              </w:rPr>
              <w:t xml:space="preserve"> (члан 19</w:t>
            </w:r>
            <w:r w:rsidRPr="005F61E3">
              <w:rPr>
                <w:rFonts w:ascii="Times New Roman" w:eastAsia="Times New Roman" w:hAnsi="Times New Roman" w:cs="Times New Roman"/>
                <w:sz w:val="18"/>
                <w:szCs w:val="18"/>
                <w:lang w:val="sr-Cyrl-RS" w:eastAsia="sr-Latn-RS"/>
              </w:rPr>
              <w:t>0</w:t>
            </w:r>
            <w:r w:rsidRPr="005F61E3">
              <w:rPr>
                <w:rFonts w:ascii="Times New Roman" w:eastAsia="Times New Roman" w:hAnsi="Times New Roman" w:cs="Times New Roman"/>
                <w:sz w:val="18"/>
                <w:szCs w:val="18"/>
                <w:lang w:eastAsia="sr-Latn-RS"/>
              </w:rPr>
              <w:t>. КЗ)</w:t>
            </w:r>
          </w:p>
        </w:tc>
        <w:tc>
          <w:tcPr>
            <w:tcW w:w="64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val="sr-Cyrl-RS" w:eastAsia="sr-Latn-RS"/>
              </w:rPr>
              <w:t>109</w:t>
            </w:r>
          </w:p>
        </w:tc>
        <w:tc>
          <w:tcPr>
            <w:tcW w:w="64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88</w:t>
            </w:r>
          </w:p>
        </w:tc>
        <w:tc>
          <w:tcPr>
            <w:tcW w:w="64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118</w:t>
            </w:r>
          </w:p>
        </w:tc>
        <w:tc>
          <w:tcPr>
            <w:tcW w:w="64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94</w:t>
            </w:r>
          </w:p>
        </w:tc>
        <w:tc>
          <w:tcPr>
            <w:tcW w:w="101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75</w:t>
            </w:r>
          </w:p>
        </w:tc>
        <w:tc>
          <w:tcPr>
            <w:tcW w:w="1449"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val="sr-Cyrl-RS" w:eastAsia="sr-Latn-RS"/>
              </w:rPr>
              <w:t>4</w:t>
            </w:r>
            <w:r w:rsidRPr="00E05069">
              <w:rPr>
                <w:rFonts w:ascii="Times New Roman" w:eastAsia="Times New Roman" w:hAnsi="Times New Roman" w:cs="Times New Roman"/>
                <w:sz w:val="20"/>
                <w:szCs w:val="20"/>
                <w:lang w:eastAsia="sr-Latn-RS"/>
              </w:rPr>
              <w:t>84</w:t>
            </w:r>
          </w:p>
        </w:tc>
      </w:tr>
      <w:tr w:rsidR="00E05069" w:rsidRPr="005F61E3" w:rsidTr="008A6BB9">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415" w:type="dxa"/>
            <w:hideMark/>
          </w:tcPr>
          <w:p w:rsidR="00E05069" w:rsidRPr="005F61E3" w:rsidRDefault="00E05069" w:rsidP="000412E4">
            <w:pPr>
              <w:rPr>
                <w:rFonts w:ascii="Times New Roman" w:eastAsia="Times New Roman" w:hAnsi="Times New Roman" w:cs="Times New Roman"/>
                <w:sz w:val="18"/>
                <w:szCs w:val="18"/>
                <w:lang w:val="sr-Cyrl-RS" w:eastAsia="sr-Latn-RS"/>
              </w:rPr>
            </w:pPr>
            <w:r w:rsidRPr="005F61E3">
              <w:rPr>
                <w:rFonts w:ascii="Times New Roman" w:eastAsia="Times New Roman" w:hAnsi="Times New Roman" w:cs="Times New Roman"/>
                <w:sz w:val="18"/>
                <w:szCs w:val="18"/>
                <w:lang w:eastAsia="sr-Latn-RS"/>
              </w:rPr>
              <w:t xml:space="preserve">Број оштећених </w:t>
            </w:r>
            <w:r w:rsidRPr="005F61E3">
              <w:rPr>
                <w:rFonts w:ascii="Times New Roman" w:eastAsia="Times New Roman" w:hAnsi="Times New Roman" w:cs="Times New Roman"/>
                <w:sz w:val="18"/>
                <w:szCs w:val="18"/>
                <w:lang w:val="sr-Cyrl-RS" w:eastAsia="sr-Latn-RS"/>
              </w:rPr>
              <w:t>малолетних лица</w:t>
            </w:r>
          </w:p>
        </w:tc>
        <w:tc>
          <w:tcPr>
            <w:tcW w:w="64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104</w:t>
            </w:r>
          </w:p>
        </w:tc>
        <w:tc>
          <w:tcPr>
            <w:tcW w:w="64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84</w:t>
            </w:r>
          </w:p>
        </w:tc>
        <w:tc>
          <w:tcPr>
            <w:tcW w:w="64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108</w:t>
            </w:r>
          </w:p>
        </w:tc>
        <w:tc>
          <w:tcPr>
            <w:tcW w:w="64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90</w:t>
            </w:r>
          </w:p>
        </w:tc>
        <w:tc>
          <w:tcPr>
            <w:tcW w:w="101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67</w:t>
            </w:r>
          </w:p>
        </w:tc>
        <w:tc>
          <w:tcPr>
            <w:tcW w:w="1449"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453</w:t>
            </w:r>
          </w:p>
        </w:tc>
      </w:tr>
      <w:tr w:rsidR="000412E4" w:rsidRPr="005F61E3" w:rsidTr="00236F10">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9464" w:type="dxa"/>
            <w:gridSpan w:val="7"/>
            <w:noWrap/>
            <w:hideMark/>
          </w:tcPr>
          <w:p w:rsidR="000412E4" w:rsidRPr="005F61E3" w:rsidRDefault="000412E4" w:rsidP="000412E4">
            <w:pPr>
              <w:jc w:val="center"/>
              <w:rPr>
                <w:rFonts w:ascii="Times New Roman" w:eastAsia="Times New Roman" w:hAnsi="Times New Roman" w:cs="Times New Roman"/>
                <w:b w:val="0"/>
                <w:bCs w:val="0"/>
                <w:sz w:val="18"/>
                <w:szCs w:val="18"/>
                <w:lang w:eastAsia="sr-Latn-RS"/>
              </w:rPr>
            </w:pPr>
            <w:r w:rsidRPr="005F61E3">
              <w:rPr>
                <w:rFonts w:ascii="Times New Roman" w:eastAsia="Times New Roman" w:hAnsi="Times New Roman" w:cs="Times New Roman"/>
                <w:b w:val="0"/>
                <w:bCs w:val="0"/>
                <w:sz w:val="18"/>
                <w:szCs w:val="18"/>
                <w:lang w:eastAsia="sr-Latn-RS"/>
              </w:rPr>
              <w:t>СТАРОСНА И ПОЛНА СТРУКТУРА МАЛОЛЕТНИХ ЛИЦА</w:t>
            </w:r>
          </w:p>
        </w:tc>
      </w:tr>
      <w:tr w:rsidR="00E05069" w:rsidRPr="005F61E3" w:rsidTr="008A6BB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415" w:type="dxa"/>
            <w:noWrap/>
            <w:hideMark/>
          </w:tcPr>
          <w:p w:rsidR="00E05069" w:rsidRPr="005F61E3" w:rsidRDefault="00E05069" w:rsidP="000412E4">
            <w:pPr>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деца до 14 година</w:t>
            </w:r>
          </w:p>
        </w:tc>
        <w:tc>
          <w:tcPr>
            <w:tcW w:w="646" w:type="dxa"/>
            <w:noWrap/>
            <w:vAlign w:val="center"/>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8</w:t>
            </w:r>
          </w:p>
        </w:tc>
        <w:tc>
          <w:tcPr>
            <w:tcW w:w="646" w:type="dxa"/>
            <w:noWrap/>
            <w:vAlign w:val="center"/>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7</w:t>
            </w:r>
          </w:p>
        </w:tc>
        <w:tc>
          <w:tcPr>
            <w:tcW w:w="646" w:type="dxa"/>
            <w:noWrap/>
            <w:vAlign w:val="center"/>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4</w:t>
            </w:r>
          </w:p>
        </w:tc>
        <w:tc>
          <w:tcPr>
            <w:tcW w:w="646" w:type="dxa"/>
            <w:noWrap/>
            <w:vAlign w:val="center"/>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7</w:t>
            </w:r>
          </w:p>
        </w:tc>
        <w:tc>
          <w:tcPr>
            <w:tcW w:w="1016" w:type="dxa"/>
            <w:noWrap/>
            <w:vAlign w:val="center"/>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3</w:t>
            </w:r>
          </w:p>
        </w:tc>
        <w:tc>
          <w:tcPr>
            <w:tcW w:w="1449"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eastAsia="sr-Latn-RS"/>
              </w:rPr>
              <w:t>6</w:t>
            </w:r>
            <w:r w:rsidRPr="00E05069">
              <w:rPr>
                <w:rFonts w:ascii="Times New Roman" w:eastAsia="Times New Roman" w:hAnsi="Times New Roman" w:cs="Times New Roman"/>
                <w:sz w:val="20"/>
                <w:szCs w:val="20"/>
                <w:lang w:val="sr-Cyrl-RS" w:eastAsia="sr-Latn-RS"/>
              </w:rPr>
              <w:t>%</w:t>
            </w:r>
          </w:p>
        </w:tc>
      </w:tr>
      <w:tr w:rsidR="00E05069" w:rsidRPr="005F61E3" w:rsidTr="008A6BB9">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415" w:type="dxa"/>
            <w:noWrap/>
            <w:hideMark/>
          </w:tcPr>
          <w:p w:rsidR="00E05069" w:rsidRPr="005F61E3" w:rsidRDefault="00E05069" w:rsidP="000412E4">
            <w:pPr>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малолетници од 14 до 18 година</w:t>
            </w:r>
          </w:p>
        </w:tc>
        <w:tc>
          <w:tcPr>
            <w:tcW w:w="646" w:type="dxa"/>
            <w:noWrap/>
            <w:vAlign w:val="center"/>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96</w:t>
            </w:r>
          </w:p>
        </w:tc>
        <w:tc>
          <w:tcPr>
            <w:tcW w:w="646" w:type="dxa"/>
            <w:noWrap/>
            <w:vAlign w:val="center"/>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77</w:t>
            </w:r>
          </w:p>
        </w:tc>
        <w:tc>
          <w:tcPr>
            <w:tcW w:w="646" w:type="dxa"/>
            <w:noWrap/>
            <w:vAlign w:val="center"/>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104</w:t>
            </w:r>
          </w:p>
        </w:tc>
        <w:tc>
          <w:tcPr>
            <w:tcW w:w="646" w:type="dxa"/>
            <w:noWrap/>
            <w:vAlign w:val="center"/>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83</w:t>
            </w:r>
          </w:p>
        </w:tc>
        <w:tc>
          <w:tcPr>
            <w:tcW w:w="1016" w:type="dxa"/>
            <w:noWrap/>
            <w:vAlign w:val="center"/>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64</w:t>
            </w:r>
          </w:p>
        </w:tc>
        <w:tc>
          <w:tcPr>
            <w:tcW w:w="1449"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eastAsia="sr-Latn-RS"/>
              </w:rPr>
              <w:t> </w:t>
            </w:r>
            <w:r w:rsidRPr="00E05069">
              <w:rPr>
                <w:rFonts w:ascii="Times New Roman" w:eastAsia="Times New Roman" w:hAnsi="Times New Roman" w:cs="Times New Roman"/>
                <w:sz w:val="20"/>
                <w:szCs w:val="20"/>
                <w:lang w:val="sr-Cyrl-RS" w:eastAsia="sr-Latn-RS"/>
              </w:rPr>
              <w:t>9</w:t>
            </w:r>
            <w:r w:rsidRPr="00E05069">
              <w:rPr>
                <w:rFonts w:ascii="Times New Roman" w:eastAsia="Times New Roman" w:hAnsi="Times New Roman" w:cs="Times New Roman"/>
                <w:sz w:val="20"/>
                <w:szCs w:val="20"/>
                <w:lang w:eastAsia="sr-Latn-RS"/>
              </w:rPr>
              <w:t>4</w:t>
            </w:r>
            <w:r w:rsidRPr="00E05069">
              <w:rPr>
                <w:rFonts w:ascii="Times New Roman" w:eastAsia="Times New Roman" w:hAnsi="Times New Roman" w:cs="Times New Roman"/>
                <w:sz w:val="20"/>
                <w:szCs w:val="20"/>
                <w:lang w:val="sr-Cyrl-RS" w:eastAsia="sr-Latn-RS"/>
              </w:rPr>
              <w:t>%</w:t>
            </w:r>
          </w:p>
        </w:tc>
      </w:tr>
      <w:tr w:rsidR="00E05069" w:rsidRPr="005F61E3" w:rsidTr="008A6BB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415" w:type="dxa"/>
            <w:noWrap/>
            <w:hideMark/>
          </w:tcPr>
          <w:p w:rsidR="00E05069" w:rsidRPr="005F61E3" w:rsidRDefault="00E05069" w:rsidP="000412E4">
            <w:pPr>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мушки пол</w:t>
            </w:r>
          </w:p>
        </w:tc>
        <w:tc>
          <w:tcPr>
            <w:tcW w:w="646" w:type="dxa"/>
            <w:noWrap/>
            <w:vAlign w:val="center"/>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3</w:t>
            </w:r>
          </w:p>
        </w:tc>
        <w:tc>
          <w:tcPr>
            <w:tcW w:w="646" w:type="dxa"/>
            <w:noWrap/>
            <w:vAlign w:val="center"/>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1</w:t>
            </w:r>
          </w:p>
        </w:tc>
        <w:tc>
          <w:tcPr>
            <w:tcW w:w="646" w:type="dxa"/>
            <w:noWrap/>
            <w:vAlign w:val="center"/>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3</w:t>
            </w:r>
          </w:p>
        </w:tc>
        <w:tc>
          <w:tcPr>
            <w:tcW w:w="646" w:type="dxa"/>
            <w:noWrap/>
            <w:vAlign w:val="center"/>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1</w:t>
            </w:r>
          </w:p>
        </w:tc>
        <w:tc>
          <w:tcPr>
            <w:tcW w:w="1016" w:type="dxa"/>
            <w:noWrap/>
            <w:vAlign w:val="center"/>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1</w:t>
            </w:r>
          </w:p>
        </w:tc>
        <w:tc>
          <w:tcPr>
            <w:tcW w:w="1449"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2%</w:t>
            </w:r>
          </w:p>
        </w:tc>
      </w:tr>
      <w:tr w:rsidR="00E05069" w:rsidRPr="005F61E3" w:rsidTr="008A6BB9">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415" w:type="dxa"/>
            <w:noWrap/>
            <w:hideMark/>
          </w:tcPr>
          <w:p w:rsidR="00E05069" w:rsidRPr="005F61E3" w:rsidRDefault="00E05069" w:rsidP="000412E4">
            <w:pPr>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женски пол</w:t>
            </w:r>
          </w:p>
        </w:tc>
        <w:tc>
          <w:tcPr>
            <w:tcW w:w="646" w:type="dxa"/>
            <w:noWrap/>
            <w:vAlign w:val="center"/>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101</w:t>
            </w:r>
          </w:p>
        </w:tc>
        <w:tc>
          <w:tcPr>
            <w:tcW w:w="646" w:type="dxa"/>
            <w:noWrap/>
            <w:vAlign w:val="center"/>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83</w:t>
            </w:r>
          </w:p>
        </w:tc>
        <w:tc>
          <w:tcPr>
            <w:tcW w:w="646" w:type="dxa"/>
            <w:noWrap/>
            <w:vAlign w:val="center"/>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105</w:t>
            </w:r>
          </w:p>
        </w:tc>
        <w:tc>
          <w:tcPr>
            <w:tcW w:w="646" w:type="dxa"/>
            <w:noWrap/>
            <w:vAlign w:val="center"/>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89</w:t>
            </w:r>
          </w:p>
        </w:tc>
        <w:tc>
          <w:tcPr>
            <w:tcW w:w="1016" w:type="dxa"/>
            <w:noWrap/>
            <w:vAlign w:val="center"/>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66</w:t>
            </w:r>
          </w:p>
        </w:tc>
        <w:tc>
          <w:tcPr>
            <w:tcW w:w="1449"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Cyrl-RS" w:eastAsia="sr-Latn-RS"/>
              </w:rPr>
            </w:pPr>
            <w:r w:rsidRPr="00E05069">
              <w:rPr>
                <w:rFonts w:ascii="Times New Roman" w:eastAsia="Times New Roman" w:hAnsi="Times New Roman" w:cs="Times New Roman"/>
                <w:sz w:val="20"/>
                <w:szCs w:val="20"/>
                <w:lang w:val="sr-Cyrl-RS" w:eastAsia="sr-Latn-RS"/>
              </w:rPr>
              <w:t>98%</w:t>
            </w:r>
          </w:p>
        </w:tc>
      </w:tr>
    </w:tbl>
    <w:p w:rsidR="005F61E3" w:rsidRPr="005F61E3" w:rsidRDefault="005F61E3" w:rsidP="005F61E3">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1</w:t>
      </w:r>
      <w:r w:rsidR="00A91986">
        <w:rPr>
          <w:rFonts w:ascii="Times New Roman" w:hAnsi="Times New Roman" w:cs="Times New Roman"/>
          <w:sz w:val="12"/>
          <w:lang w:val="sr-Cyrl-RS"/>
        </w:rPr>
        <w:t>3</w:t>
      </w:r>
      <w:r>
        <w:rPr>
          <w:rFonts w:ascii="Times New Roman" w:hAnsi="Times New Roman" w:cs="Times New Roman"/>
          <w:sz w:val="12"/>
          <w:lang w:val="sr-Cyrl-RS"/>
        </w:rPr>
        <w:t>, извор МУП</w:t>
      </w:r>
    </w:p>
    <w:p w:rsidR="000412E4" w:rsidRDefault="000412E4" w:rsidP="000412E4">
      <w:pPr>
        <w:spacing w:after="0" w:line="240" w:lineRule="auto"/>
        <w:rPr>
          <w:rFonts w:ascii="Times New Roman" w:hAnsi="Times New Roman" w:cs="Times New Roman"/>
          <w:b/>
          <w:sz w:val="24"/>
          <w:szCs w:val="24"/>
          <w:lang w:val="sr-Cyrl-RS"/>
        </w:rPr>
      </w:pPr>
    </w:p>
    <w:p w:rsidR="00AC0F3C" w:rsidRPr="00AC0F3C" w:rsidRDefault="00AC0F3C" w:rsidP="00AC0F3C">
      <w:pPr>
        <w:spacing w:after="0" w:line="240" w:lineRule="auto"/>
        <w:rPr>
          <w:rFonts w:ascii="Times New Roman" w:hAnsi="Times New Roman" w:cs="Times New Roman"/>
          <w:b/>
          <w:sz w:val="24"/>
          <w:szCs w:val="24"/>
          <w:lang w:val="sr-Cyrl-RS"/>
        </w:rPr>
      </w:pPr>
      <w:r w:rsidRPr="00E05069">
        <w:rPr>
          <w:rFonts w:ascii="Times New Roman" w:hAnsi="Times New Roman" w:cs="Times New Roman"/>
          <w:b/>
          <w:sz w:val="24"/>
          <w:szCs w:val="24"/>
          <w:lang w:val="sr-Cyrl-RS"/>
        </w:rPr>
        <w:t>Ф6. Деца лишена породичне средине (члан 20.)</w:t>
      </w:r>
      <w:r w:rsidRPr="00AC0F3C">
        <w:rPr>
          <w:rFonts w:ascii="Times New Roman" w:hAnsi="Times New Roman" w:cs="Times New Roman"/>
          <w:b/>
          <w:sz w:val="24"/>
          <w:szCs w:val="24"/>
          <w:lang w:val="sr-Cyrl-RS"/>
        </w:rPr>
        <w:t xml:space="preserve"> </w:t>
      </w:r>
    </w:p>
    <w:p w:rsidR="00AC0F3C" w:rsidRDefault="00AC0F3C" w:rsidP="000412E4">
      <w:pPr>
        <w:spacing w:after="0" w:line="240" w:lineRule="auto"/>
        <w:rPr>
          <w:rFonts w:ascii="Times New Roman" w:hAnsi="Times New Roman" w:cs="Times New Roman"/>
          <w:b/>
          <w:sz w:val="24"/>
          <w:szCs w:val="24"/>
          <w:lang w:val="sr-Cyrl-RS"/>
        </w:rPr>
      </w:pPr>
    </w:p>
    <w:tbl>
      <w:tblPr>
        <w:tblStyle w:val="LightGrid-Accent1"/>
        <w:tblW w:w="9493" w:type="dxa"/>
        <w:tblLook w:val="04A0" w:firstRow="1" w:lastRow="0" w:firstColumn="1" w:lastColumn="0" w:noHBand="0" w:noVBand="1"/>
      </w:tblPr>
      <w:tblGrid>
        <w:gridCol w:w="3683"/>
        <w:gridCol w:w="1427"/>
        <w:gridCol w:w="4383"/>
      </w:tblGrid>
      <w:tr w:rsidR="00AC0F3C" w:rsidRPr="00236F10" w:rsidTr="00AC0F3C">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493" w:type="dxa"/>
            <w:gridSpan w:val="3"/>
            <w:noWrap/>
            <w:hideMark/>
          </w:tcPr>
          <w:p w:rsidR="00AC0F3C" w:rsidRPr="00236F10" w:rsidRDefault="00AC0F3C" w:rsidP="00AC0F3C">
            <w:pPr>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Број покренутих поступака пред судом од стране ЦСР</w:t>
            </w:r>
            <w:r w:rsidRPr="00236F10">
              <w:rPr>
                <w:rFonts w:ascii="Times New Roman" w:eastAsia="Times New Roman" w:hAnsi="Times New Roman" w:cs="Times New Roman"/>
                <w:sz w:val="20"/>
                <w:szCs w:val="20"/>
                <w:lang w:val="sr-Cyrl-RS" w:eastAsia="sr-Latn-RS"/>
              </w:rPr>
              <w:t xml:space="preserve"> у току 2019. године</w:t>
            </w:r>
            <w:r w:rsidRPr="00236F10">
              <w:rPr>
                <w:rFonts w:ascii="Times New Roman" w:eastAsia="Times New Roman" w:hAnsi="Times New Roman" w:cs="Times New Roman"/>
                <w:sz w:val="20"/>
                <w:szCs w:val="20"/>
                <w:lang w:val="sr-Latn-RS" w:eastAsia="sr-Latn-RS"/>
              </w:rPr>
              <w:t xml:space="preserve"> у вези са вршењем родитељског права у току године и број деце према чијим родитељима су покренути поступци пред судом</w:t>
            </w:r>
          </w:p>
        </w:tc>
      </w:tr>
      <w:tr w:rsidR="00AC0F3C" w:rsidRPr="00236F10" w:rsidTr="00AC0F3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83" w:type="dxa"/>
            <w:noWrap/>
            <w:hideMark/>
          </w:tcPr>
          <w:p w:rsidR="00AC0F3C" w:rsidRPr="00236F10" w:rsidRDefault="00AC0F3C" w:rsidP="00AC0F3C">
            <w:pPr>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 xml:space="preserve">Врста поступка </w:t>
            </w:r>
          </w:p>
        </w:tc>
        <w:tc>
          <w:tcPr>
            <w:tcW w:w="1427" w:type="dxa"/>
            <w:noWrap/>
            <w:hideMark/>
          </w:tcPr>
          <w:p w:rsidR="00AC0F3C" w:rsidRPr="00236F10" w:rsidRDefault="00AC0F3C" w:rsidP="00AC0F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 xml:space="preserve">Број поступака </w:t>
            </w:r>
          </w:p>
        </w:tc>
        <w:tc>
          <w:tcPr>
            <w:tcW w:w="4383" w:type="dxa"/>
            <w:noWrap/>
            <w:hideMark/>
          </w:tcPr>
          <w:p w:rsidR="00AC0F3C" w:rsidRPr="00236F10" w:rsidRDefault="00AC0F3C" w:rsidP="00AC0F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 xml:space="preserve">Број деце </w:t>
            </w:r>
          </w:p>
        </w:tc>
      </w:tr>
      <w:tr w:rsidR="00AC0F3C" w:rsidRPr="00236F10" w:rsidTr="00AC0F3C">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83" w:type="dxa"/>
            <w:noWrap/>
            <w:hideMark/>
          </w:tcPr>
          <w:p w:rsidR="00AC0F3C" w:rsidRPr="00236F10" w:rsidRDefault="00AC0F3C" w:rsidP="00AC0F3C">
            <w:pPr>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 xml:space="preserve">Предлог за лишење/вршење родитељског права </w:t>
            </w:r>
          </w:p>
        </w:tc>
        <w:tc>
          <w:tcPr>
            <w:tcW w:w="1427" w:type="dxa"/>
            <w:noWrap/>
            <w:hideMark/>
          </w:tcPr>
          <w:p w:rsidR="00AC0F3C" w:rsidRPr="00236F10" w:rsidRDefault="00AC0F3C" w:rsidP="00AC0F3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339</w:t>
            </w:r>
          </w:p>
        </w:tc>
        <w:tc>
          <w:tcPr>
            <w:tcW w:w="4383" w:type="dxa"/>
            <w:noWrap/>
            <w:hideMark/>
          </w:tcPr>
          <w:p w:rsidR="00AC0F3C" w:rsidRPr="00236F10" w:rsidRDefault="00AC0F3C" w:rsidP="00AC0F3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524</w:t>
            </w:r>
          </w:p>
        </w:tc>
      </w:tr>
      <w:tr w:rsidR="00AC0F3C" w:rsidRPr="00236F10" w:rsidTr="00AC0F3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83" w:type="dxa"/>
            <w:noWrap/>
            <w:hideMark/>
          </w:tcPr>
          <w:p w:rsidR="00AC0F3C" w:rsidRPr="00236F10" w:rsidRDefault="00AC0F3C" w:rsidP="00AC0F3C">
            <w:pPr>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 xml:space="preserve">Предлог привремене мере у споровима за вршење родитељског права </w:t>
            </w:r>
          </w:p>
        </w:tc>
        <w:tc>
          <w:tcPr>
            <w:tcW w:w="1427" w:type="dxa"/>
            <w:noWrap/>
            <w:hideMark/>
          </w:tcPr>
          <w:p w:rsidR="00AC0F3C" w:rsidRPr="00236F10" w:rsidRDefault="00AC0F3C" w:rsidP="00AC0F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128</w:t>
            </w:r>
          </w:p>
        </w:tc>
        <w:tc>
          <w:tcPr>
            <w:tcW w:w="4383" w:type="dxa"/>
            <w:noWrap/>
            <w:hideMark/>
          </w:tcPr>
          <w:p w:rsidR="00AC0F3C" w:rsidRPr="00236F10" w:rsidRDefault="00AC0F3C" w:rsidP="00AC0F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208</w:t>
            </w:r>
          </w:p>
        </w:tc>
      </w:tr>
      <w:tr w:rsidR="00AC0F3C" w:rsidRPr="00236F10" w:rsidTr="00AC0F3C">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83" w:type="dxa"/>
            <w:noWrap/>
            <w:hideMark/>
          </w:tcPr>
          <w:p w:rsidR="00AC0F3C" w:rsidRPr="00236F10" w:rsidRDefault="00AC0F3C" w:rsidP="00AC0F3C">
            <w:pPr>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 xml:space="preserve">Покретање кривичног поступка у случајевима пропуста у вршењу родитељских права </w:t>
            </w:r>
          </w:p>
        </w:tc>
        <w:tc>
          <w:tcPr>
            <w:tcW w:w="1427" w:type="dxa"/>
            <w:noWrap/>
            <w:hideMark/>
          </w:tcPr>
          <w:p w:rsidR="00AC0F3C" w:rsidRPr="00236F10" w:rsidRDefault="00AC0F3C" w:rsidP="00AC0F3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43</w:t>
            </w:r>
          </w:p>
        </w:tc>
        <w:tc>
          <w:tcPr>
            <w:tcW w:w="4383" w:type="dxa"/>
            <w:noWrap/>
            <w:hideMark/>
          </w:tcPr>
          <w:p w:rsidR="00AC0F3C" w:rsidRPr="00236F10" w:rsidRDefault="00AC0F3C" w:rsidP="00AC0F3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67</w:t>
            </w:r>
          </w:p>
        </w:tc>
      </w:tr>
      <w:tr w:rsidR="00AC0F3C" w:rsidRPr="00236F10" w:rsidTr="00AC0F3C">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83" w:type="dxa"/>
            <w:noWrap/>
            <w:hideMark/>
          </w:tcPr>
          <w:p w:rsidR="00AC0F3C" w:rsidRPr="00236F10" w:rsidRDefault="00AC0F3C" w:rsidP="00AC0F3C">
            <w:pPr>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 xml:space="preserve">Покретање поступка за заштиту права детета </w:t>
            </w:r>
          </w:p>
        </w:tc>
        <w:tc>
          <w:tcPr>
            <w:tcW w:w="1427" w:type="dxa"/>
            <w:noWrap/>
            <w:hideMark/>
          </w:tcPr>
          <w:p w:rsidR="00AC0F3C" w:rsidRPr="00236F10" w:rsidRDefault="00AC0F3C" w:rsidP="00AC0F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92</w:t>
            </w:r>
          </w:p>
        </w:tc>
        <w:tc>
          <w:tcPr>
            <w:tcW w:w="4383" w:type="dxa"/>
            <w:noWrap/>
            <w:hideMark/>
          </w:tcPr>
          <w:p w:rsidR="00AC0F3C" w:rsidRPr="00236F10" w:rsidRDefault="00AC0F3C" w:rsidP="00AC0F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121</w:t>
            </w:r>
          </w:p>
        </w:tc>
      </w:tr>
      <w:tr w:rsidR="00AC0F3C" w:rsidRPr="00236F10" w:rsidTr="00AC0F3C">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83" w:type="dxa"/>
            <w:noWrap/>
            <w:hideMark/>
          </w:tcPr>
          <w:p w:rsidR="00AC0F3C" w:rsidRPr="00236F10" w:rsidRDefault="00AC0F3C" w:rsidP="00AC0F3C">
            <w:pPr>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Укупно</w:t>
            </w:r>
          </w:p>
        </w:tc>
        <w:tc>
          <w:tcPr>
            <w:tcW w:w="1427" w:type="dxa"/>
            <w:noWrap/>
            <w:hideMark/>
          </w:tcPr>
          <w:p w:rsidR="00AC0F3C" w:rsidRPr="00236F10" w:rsidRDefault="00AC0F3C" w:rsidP="00AC0F3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602</w:t>
            </w:r>
          </w:p>
        </w:tc>
        <w:tc>
          <w:tcPr>
            <w:tcW w:w="4383" w:type="dxa"/>
            <w:noWrap/>
            <w:hideMark/>
          </w:tcPr>
          <w:p w:rsidR="00AC0F3C" w:rsidRPr="00236F10" w:rsidRDefault="00AC0F3C" w:rsidP="00AC0F3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Latn-RS" w:eastAsia="sr-Latn-RS"/>
              </w:rPr>
            </w:pPr>
            <w:r w:rsidRPr="00236F10">
              <w:rPr>
                <w:rFonts w:ascii="Times New Roman" w:eastAsia="Times New Roman" w:hAnsi="Times New Roman" w:cs="Times New Roman"/>
                <w:sz w:val="20"/>
                <w:szCs w:val="20"/>
                <w:lang w:val="sr-Latn-RS" w:eastAsia="sr-Latn-RS"/>
              </w:rPr>
              <w:t>920</w:t>
            </w:r>
          </w:p>
        </w:tc>
      </w:tr>
    </w:tbl>
    <w:p w:rsidR="00AC0F3C" w:rsidRPr="00236F10" w:rsidRDefault="00AC0F3C" w:rsidP="00AC0F3C">
      <w:pPr>
        <w:jc w:val="both"/>
        <w:rPr>
          <w:rFonts w:ascii="Times New Roman" w:eastAsia="Times New Roman" w:hAnsi="Times New Roman" w:cs="Times New Roman"/>
          <w:sz w:val="12"/>
          <w:szCs w:val="12"/>
          <w:lang w:val="sr-Cyrl-CS"/>
        </w:rPr>
      </w:pPr>
      <w:r w:rsidRPr="00236F10">
        <w:rPr>
          <w:rFonts w:ascii="Times New Roman" w:eastAsia="Times New Roman" w:hAnsi="Times New Roman" w:cs="Times New Roman"/>
          <w:sz w:val="12"/>
          <w:szCs w:val="12"/>
          <w:lang w:val="sr-Cyrl-CS"/>
        </w:rPr>
        <w:t>Табела</w:t>
      </w:r>
      <w:r w:rsidR="00236F10" w:rsidRPr="00236F10">
        <w:rPr>
          <w:rFonts w:ascii="Times New Roman" w:eastAsia="Times New Roman" w:hAnsi="Times New Roman" w:cs="Times New Roman"/>
          <w:sz w:val="12"/>
          <w:szCs w:val="12"/>
          <w:lang w:val="sr-Cyrl-CS"/>
        </w:rPr>
        <w:t xml:space="preserve"> 14</w:t>
      </w:r>
      <w:r w:rsidRPr="00236F10">
        <w:rPr>
          <w:rFonts w:ascii="Times New Roman" w:eastAsia="Times New Roman" w:hAnsi="Times New Roman" w:cs="Times New Roman"/>
          <w:sz w:val="12"/>
          <w:szCs w:val="12"/>
          <w:lang w:val="sr-Cyrl-CS"/>
        </w:rPr>
        <w:t>, извор: Републички завод за социјалну заштиту</w:t>
      </w:r>
    </w:p>
    <w:tbl>
      <w:tblPr>
        <w:tblStyle w:val="LightGrid-Accent1"/>
        <w:tblW w:w="9464" w:type="dxa"/>
        <w:tblLook w:val="04A0" w:firstRow="1" w:lastRow="0" w:firstColumn="1" w:lastColumn="0" w:noHBand="0" w:noVBand="1"/>
      </w:tblPr>
      <w:tblGrid>
        <w:gridCol w:w="3183"/>
        <w:gridCol w:w="1225"/>
        <w:gridCol w:w="5056"/>
      </w:tblGrid>
      <w:tr w:rsidR="00AC0F3C" w:rsidRPr="00AC0F3C" w:rsidTr="00236F10">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464" w:type="dxa"/>
            <w:gridSpan w:val="3"/>
            <w:noWrap/>
            <w:hideMark/>
          </w:tcPr>
          <w:p w:rsidR="00AC0F3C" w:rsidRPr="00AC0F3C" w:rsidRDefault="00AC0F3C" w:rsidP="00AC0F3C">
            <w:pPr>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 xml:space="preserve">Број покренутих поступака пред судом од стране ЦСР </w:t>
            </w:r>
            <w:r w:rsidRPr="00AC0F3C">
              <w:rPr>
                <w:rFonts w:ascii="Times New Roman" w:eastAsia="Times New Roman" w:hAnsi="Times New Roman" w:cs="Times New Roman"/>
                <w:sz w:val="20"/>
                <w:szCs w:val="20"/>
                <w:lang w:val="sr-Cyrl-RS" w:eastAsia="sr-Latn-RS"/>
              </w:rPr>
              <w:t>у току 2021. године</w:t>
            </w:r>
            <w:r w:rsidRPr="00AC0F3C">
              <w:rPr>
                <w:rFonts w:ascii="Times New Roman" w:eastAsia="Times New Roman" w:hAnsi="Times New Roman" w:cs="Times New Roman"/>
                <w:sz w:val="20"/>
                <w:szCs w:val="20"/>
                <w:lang w:val="sr-Latn-RS" w:eastAsia="sr-Latn-RS"/>
              </w:rPr>
              <w:t xml:space="preserve"> у вези са вршењем родитељског права у току године и број деце према чијим родитељима су покренути поступци пред судом</w:t>
            </w:r>
          </w:p>
        </w:tc>
      </w:tr>
      <w:tr w:rsidR="00AC0F3C" w:rsidRPr="00AC0F3C" w:rsidTr="00236F1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183" w:type="dxa"/>
            <w:noWrap/>
            <w:hideMark/>
          </w:tcPr>
          <w:p w:rsidR="00AC0F3C" w:rsidRPr="00AC0F3C" w:rsidRDefault="00AC0F3C" w:rsidP="00AC0F3C">
            <w:pPr>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 xml:space="preserve">Врста поступка </w:t>
            </w:r>
          </w:p>
        </w:tc>
        <w:tc>
          <w:tcPr>
            <w:tcW w:w="1225" w:type="dxa"/>
            <w:noWrap/>
            <w:hideMark/>
          </w:tcPr>
          <w:p w:rsidR="00AC0F3C" w:rsidRPr="00AC0F3C" w:rsidRDefault="00AC0F3C" w:rsidP="00AC0F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 xml:space="preserve">Број поступака </w:t>
            </w:r>
          </w:p>
        </w:tc>
        <w:tc>
          <w:tcPr>
            <w:tcW w:w="5056" w:type="dxa"/>
            <w:noWrap/>
            <w:hideMark/>
          </w:tcPr>
          <w:p w:rsidR="00AC0F3C" w:rsidRPr="00AC0F3C" w:rsidRDefault="00AC0F3C" w:rsidP="00AC0F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 xml:space="preserve">Број деце </w:t>
            </w:r>
          </w:p>
        </w:tc>
      </w:tr>
      <w:tr w:rsidR="00AC0F3C" w:rsidRPr="00AC0F3C" w:rsidTr="00236F10">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183" w:type="dxa"/>
            <w:noWrap/>
            <w:hideMark/>
          </w:tcPr>
          <w:p w:rsidR="00AC0F3C" w:rsidRPr="00AC0F3C" w:rsidRDefault="00AC0F3C" w:rsidP="00AC0F3C">
            <w:pPr>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 xml:space="preserve">Предлог за лишење/вршење родитељског права </w:t>
            </w:r>
          </w:p>
        </w:tc>
        <w:tc>
          <w:tcPr>
            <w:tcW w:w="1225" w:type="dxa"/>
            <w:noWrap/>
            <w:hideMark/>
          </w:tcPr>
          <w:p w:rsidR="00AC0F3C" w:rsidRPr="00AC0F3C" w:rsidRDefault="00AC0F3C" w:rsidP="00AC0F3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367</w:t>
            </w:r>
          </w:p>
        </w:tc>
        <w:tc>
          <w:tcPr>
            <w:tcW w:w="5056" w:type="dxa"/>
            <w:noWrap/>
            <w:hideMark/>
          </w:tcPr>
          <w:p w:rsidR="00AC0F3C" w:rsidRPr="00AC0F3C" w:rsidRDefault="00AC0F3C" w:rsidP="00AC0F3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524</w:t>
            </w:r>
          </w:p>
        </w:tc>
      </w:tr>
      <w:tr w:rsidR="00AC0F3C" w:rsidRPr="00AC0F3C" w:rsidTr="00236F1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183" w:type="dxa"/>
            <w:noWrap/>
            <w:hideMark/>
          </w:tcPr>
          <w:p w:rsidR="00AC0F3C" w:rsidRPr="00AC0F3C" w:rsidRDefault="00AC0F3C" w:rsidP="00AC0F3C">
            <w:pPr>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lastRenderedPageBreak/>
              <w:t xml:space="preserve">Предлог привремене мере у споровима за вршење родитељског права </w:t>
            </w:r>
          </w:p>
        </w:tc>
        <w:tc>
          <w:tcPr>
            <w:tcW w:w="1225" w:type="dxa"/>
            <w:noWrap/>
            <w:hideMark/>
          </w:tcPr>
          <w:p w:rsidR="00AC0F3C" w:rsidRPr="00AC0F3C" w:rsidRDefault="00AC0F3C" w:rsidP="00AC0F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152</w:t>
            </w:r>
          </w:p>
        </w:tc>
        <w:tc>
          <w:tcPr>
            <w:tcW w:w="5056" w:type="dxa"/>
            <w:noWrap/>
            <w:hideMark/>
          </w:tcPr>
          <w:p w:rsidR="00AC0F3C" w:rsidRPr="00AC0F3C" w:rsidRDefault="00AC0F3C" w:rsidP="00AC0F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230</w:t>
            </w:r>
          </w:p>
        </w:tc>
      </w:tr>
      <w:tr w:rsidR="00AC0F3C" w:rsidRPr="00AC0F3C" w:rsidTr="00236F10">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183" w:type="dxa"/>
            <w:noWrap/>
            <w:hideMark/>
          </w:tcPr>
          <w:p w:rsidR="00AC0F3C" w:rsidRPr="00AC0F3C" w:rsidRDefault="00AC0F3C" w:rsidP="00AC0F3C">
            <w:pPr>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 xml:space="preserve">Покретање кривичног поступка у случајевима пропуста у вршењу родитељских права </w:t>
            </w:r>
          </w:p>
        </w:tc>
        <w:tc>
          <w:tcPr>
            <w:tcW w:w="1225" w:type="dxa"/>
            <w:noWrap/>
            <w:hideMark/>
          </w:tcPr>
          <w:p w:rsidR="00AC0F3C" w:rsidRPr="00AC0F3C" w:rsidRDefault="00AC0F3C" w:rsidP="00AC0F3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48</w:t>
            </w:r>
          </w:p>
        </w:tc>
        <w:tc>
          <w:tcPr>
            <w:tcW w:w="5056" w:type="dxa"/>
            <w:noWrap/>
            <w:hideMark/>
          </w:tcPr>
          <w:p w:rsidR="00AC0F3C" w:rsidRPr="00AC0F3C" w:rsidRDefault="00AC0F3C" w:rsidP="00AC0F3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73</w:t>
            </w:r>
          </w:p>
        </w:tc>
      </w:tr>
      <w:tr w:rsidR="00AC0F3C" w:rsidRPr="00AC0F3C" w:rsidTr="00236F1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183" w:type="dxa"/>
            <w:noWrap/>
            <w:hideMark/>
          </w:tcPr>
          <w:p w:rsidR="00AC0F3C" w:rsidRPr="00AC0F3C" w:rsidRDefault="00AC0F3C" w:rsidP="00AC0F3C">
            <w:pPr>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 xml:space="preserve">Покретање поступка за заштиту права детета </w:t>
            </w:r>
          </w:p>
        </w:tc>
        <w:tc>
          <w:tcPr>
            <w:tcW w:w="1225" w:type="dxa"/>
            <w:noWrap/>
            <w:hideMark/>
          </w:tcPr>
          <w:p w:rsidR="00AC0F3C" w:rsidRPr="00AC0F3C" w:rsidRDefault="00AC0F3C" w:rsidP="00AC0F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80</w:t>
            </w:r>
          </w:p>
        </w:tc>
        <w:tc>
          <w:tcPr>
            <w:tcW w:w="5056" w:type="dxa"/>
            <w:noWrap/>
            <w:hideMark/>
          </w:tcPr>
          <w:p w:rsidR="00AC0F3C" w:rsidRPr="00AC0F3C" w:rsidRDefault="00AC0F3C" w:rsidP="00AC0F3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93</w:t>
            </w:r>
          </w:p>
        </w:tc>
      </w:tr>
      <w:tr w:rsidR="00AC0F3C" w:rsidRPr="00AC0F3C" w:rsidTr="00236F10">
        <w:trPr>
          <w:cnfStyle w:val="000000010000" w:firstRow="0" w:lastRow="0" w:firstColumn="0" w:lastColumn="0" w:oddVBand="0" w:evenVBand="0" w:oddHBand="0" w:evenHBand="1"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183" w:type="dxa"/>
            <w:noWrap/>
            <w:hideMark/>
          </w:tcPr>
          <w:p w:rsidR="00AC0F3C" w:rsidRPr="00AC0F3C" w:rsidRDefault="00AC0F3C" w:rsidP="00AC0F3C">
            <w:pPr>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Укупно</w:t>
            </w:r>
          </w:p>
        </w:tc>
        <w:tc>
          <w:tcPr>
            <w:tcW w:w="1225" w:type="dxa"/>
            <w:noWrap/>
            <w:hideMark/>
          </w:tcPr>
          <w:p w:rsidR="00AC0F3C" w:rsidRPr="00AC0F3C" w:rsidRDefault="00AC0F3C" w:rsidP="00AC0F3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647</w:t>
            </w:r>
          </w:p>
        </w:tc>
        <w:tc>
          <w:tcPr>
            <w:tcW w:w="5056" w:type="dxa"/>
            <w:noWrap/>
            <w:hideMark/>
          </w:tcPr>
          <w:p w:rsidR="00AC0F3C" w:rsidRPr="00AC0F3C" w:rsidRDefault="00AC0F3C" w:rsidP="00AC0F3C">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val="sr-Latn-RS" w:eastAsia="sr-Latn-RS"/>
              </w:rPr>
            </w:pPr>
            <w:r w:rsidRPr="00AC0F3C">
              <w:rPr>
                <w:rFonts w:ascii="Times New Roman" w:eastAsia="Times New Roman" w:hAnsi="Times New Roman" w:cs="Times New Roman"/>
                <w:sz w:val="20"/>
                <w:szCs w:val="20"/>
                <w:lang w:val="sr-Latn-RS" w:eastAsia="sr-Latn-RS"/>
              </w:rPr>
              <w:t>920</w:t>
            </w:r>
          </w:p>
        </w:tc>
      </w:tr>
    </w:tbl>
    <w:p w:rsidR="00AC0F3C" w:rsidRPr="00E05069" w:rsidRDefault="00AC0F3C" w:rsidP="00E05069">
      <w:pPr>
        <w:ind w:left="720" w:hanging="720"/>
        <w:jc w:val="both"/>
        <w:rPr>
          <w:rFonts w:ascii="Times New Roman" w:eastAsia="Times New Roman" w:hAnsi="Times New Roman" w:cs="Times New Roman"/>
          <w:sz w:val="12"/>
          <w:szCs w:val="12"/>
          <w:lang w:val="sr-Cyrl-CS"/>
        </w:rPr>
      </w:pPr>
      <w:r w:rsidRPr="00236F10">
        <w:rPr>
          <w:rFonts w:ascii="Times New Roman" w:eastAsia="Times New Roman" w:hAnsi="Times New Roman" w:cs="Times New Roman"/>
          <w:sz w:val="12"/>
          <w:szCs w:val="12"/>
          <w:lang w:val="sr-Cyrl-CS"/>
        </w:rPr>
        <w:t>Табела</w:t>
      </w:r>
      <w:r w:rsidR="00236F10">
        <w:rPr>
          <w:rFonts w:ascii="Times New Roman" w:eastAsia="Times New Roman" w:hAnsi="Times New Roman" w:cs="Times New Roman"/>
          <w:sz w:val="12"/>
          <w:szCs w:val="12"/>
          <w:lang w:val="sr-Cyrl-CS"/>
        </w:rPr>
        <w:t xml:space="preserve"> 15</w:t>
      </w:r>
      <w:r w:rsidRPr="00236F10">
        <w:rPr>
          <w:rFonts w:ascii="Times New Roman" w:eastAsia="Times New Roman" w:hAnsi="Times New Roman" w:cs="Times New Roman"/>
          <w:sz w:val="12"/>
          <w:szCs w:val="12"/>
          <w:lang w:val="sr-Cyrl-CS"/>
        </w:rPr>
        <w:t>, извор: Републ</w:t>
      </w:r>
      <w:r w:rsidR="00E05069">
        <w:rPr>
          <w:rFonts w:ascii="Times New Roman" w:eastAsia="Times New Roman" w:hAnsi="Times New Roman" w:cs="Times New Roman"/>
          <w:sz w:val="12"/>
          <w:szCs w:val="12"/>
          <w:lang w:val="sr-Cyrl-CS"/>
        </w:rPr>
        <w:t>ички завод за социјалну заштиту</w:t>
      </w:r>
    </w:p>
    <w:p w:rsidR="000412E4" w:rsidRPr="00456345" w:rsidRDefault="00456345" w:rsidP="00456345">
      <w:pPr>
        <w:jc w:val="both"/>
        <w:rPr>
          <w:rFonts w:ascii="Times New Roman" w:eastAsia="Times New Roman" w:hAnsi="Times New Roman" w:cs="Times New Roman"/>
          <w:b/>
          <w:sz w:val="24"/>
          <w:szCs w:val="24"/>
          <w:lang w:val="sr-Cyrl-CS"/>
        </w:rPr>
      </w:pPr>
      <w:r w:rsidRPr="00456345">
        <w:rPr>
          <w:rFonts w:ascii="Times New Roman" w:eastAsia="Times New Roman" w:hAnsi="Times New Roman" w:cs="Times New Roman"/>
          <w:b/>
          <w:sz w:val="24"/>
          <w:szCs w:val="24"/>
          <w:lang w:val="sr-Cyrl-CS"/>
        </w:rPr>
        <w:t xml:space="preserve">Г8. Злоупотреба наркотика, дувана, алкохола и других супстанци </w:t>
      </w:r>
    </w:p>
    <w:p w:rsidR="000412E4" w:rsidRPr="005F61E3" w:rsidRDefault="000412E4" w:rsidP="000412E4">
      <w:pPr>
        <w:pStyle w:val="BodyText"/>
        <w:ind w:right="-378"/>
        <w:rPr>
          <w:b/>
          <w:bCs/>
          <w:sz w:val="18"/>
          <w:szCs w:val="24"/>
        </w:rPr>
      </w:pPr>
    </w:p>
    <w:tbl>
      <w:tblPr>
        <w:tblStyle w:val="LightGrid-Accent1"/>
        <w:tblW w:w="9464" w:type="dxa"/>
        <w:tblLook w:val="04A0" w:firstRow="1" w:lastRow="0" w:firstColumn="1" w:lastColumn="0" w:noHBand="0" w:noVBand="1"/>
      </w:tblPr>
      <w:tblGrid>
        <w:gridCol w:w="4163"/>
        <w:gridCol w:w="755"/>
        <w:gridCol w:w="754"/>
        <w:gridCol w:w="773"/>
        <w:gridCol w:w="833"/>
        <w:gridCol w:w="973"/>
        <w:gridCol w:w="1213"/>
      </w:tblGrid>
      <w:tr w:rsidR="000412E4" w:rsidRPr="00236F10" w:rsidTr="00236F10">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236F10" w:rsidRDefault="000412E4" w:rsidP="00E05069">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 xml:space="preserve">Број кривичних дела у вези са опојном дрогом извршених од стране малолетних лица  </w:t>
            </w:r>
            <w:r w:rsidRPr="00236F10">
              <w:rPr>
                <w:rFonts w:ascii="Times New Roman" w:eastAsia="Times New Roman" w:hAnsi="Times New Roman" w:cs="Times New Roman"/>
                <w:b w:val="0"/>
                <w:bCs w:val="0"/>
                <w:sz w:val="20"/>
                <w:szCs w:val="20"/>
                <w:lang w:val="sr-Cyrl-RS" w:eastAsia="sr-Latn-RS"/>
              </w:rPr>
              <w:t xml:space="preserve">                                            </w:t>
            </w:r>
            <w:r w:rsidRPr="00236F10">
              <w:rPr>
                <w:rFonts w:ascii="Times New Roman" w:eastAsia="Times New Roman" w:hAnsi="Times New Roman" w:cs="Times New Roman"/>
                <w:b w:val="0"/>
                <w:bCs w:val="0"/>
                <w:sz w:val="20"/>
                <w:szCs w:val="20"/>
                <w:lang w:eastAsia="sr-Latn-RS"/>
              </w:rPr>
              <w:t xml:space="preserve">у Републици Србији (2017 - 2021) </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163" w:type="dxa"/>
            <w:noWrap/>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КРИВИЧНО ДЕЛО</w:t>
            </w:r>
          </w:p>
        </w:tc>
        <w:tc>
          <w:tcPr>
            <w:tcW w:w="755"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2017.</w:t>
            </w:r>
          </w:p>
        </w:tc>
        <w:tc>
          <w:tcPr>
            <w:tcW w:w="754"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2018.</w:t>
            </w:r>
          </w:p>
        </w:tc>
        <w:tc>
          <w:tcPr>
            <w:tcW w:w="773"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2019.</w:t>
            </w:r>
          </w:p>
        </w:tc>
        <w:tc>
          <w:tcPr>
            <w:tcW w:w="833"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2020.</w:t>
            </w:r>
          </w:p>
        </w:tc>
        <w:tc>
          <w:tcPr>
            <w:tcW w:w="973"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2021.</w:t>
            </w:r>
          </w:p>
        </w:tc>
        <w:tc>
          <w:tcPr>
            <w:tcW w:w="1213" w:type="dxa"/>
            <w:noWrap/>
            <w:hideMark/>
          </w:tcPr>
          <w:p w:rsidR="000412E4" w:rsidRPr="00236F10" w:rsidRDefault="00E05069" w:rsidP="00E050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Pr>
                <w:rFonts w:ascii="Times New Roman" w:eastAsia="Times New Roman" w:hAnsi="Times New Roman" w:cs="Times New Roman"/>
                <w:b/>
                <w:bCs/>
                <w:sz w:val="20"/>
                <w:szCs w:val="20"/>
                <w:lang w:eastAsia="sr-Latn-RS"/>
              </w:rPr>
              <w:t xml:space="preserve">2017- </w:t>
            </w:r>
            <w:r w:rsidR="000412E4" w:rsidRPr="00236F10">
              <w:rPr>
                <w:rFonts w:ascii="Times New Roman" w:eastAsia="Times New Roman" w:hAnsi="Times New Roman" w:cs="Times New Roman"/>
                <w:b/>
                <w:bCs/>
                <w:sz w:val="20"/>
                <w:szCs w:val="20"/>
                <w:lang w:eastAsia="sr-Latn-RS"/>
              </w:rPr>
              <w:t xml:space="preserve"> 2021</w:t>
            </w:r>
          </w:p>
        </w:tc>
      </w:tr>
      <w:tr w:rsidR="00E05069" w:rsidRPr="00236F10" w:rsidTr="008A6BB9">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163" w:type="dxa"/>
            <w:hideMark/>
          </w:tcPr>
          <w:p w:rsidR="00E05069" w:rsidRPr="00236F10" w:rsidRDefault="00E0506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Неовлашћена производња и стављање у промет опојних дрога (члан 246. КЗ)</w:t>
            </w:r>
          </w:p>
        </w:tc>
        <w:tc>
          <w:tcPr>
            <w:tcW w:w="755"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78</w:t>
            </w:r>
          </w:p>
        </w:tc>
        <w:tc>
          <w:tcPr>
            <w:tcW w:w="754"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99</w:t>
            </w:r>
          </w:p>
        </w:tc>
        <w:tc>
          <w:tcPr>
            <w:tcW w:w="77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91</w:t>
            </w:r>
          </w:p>
        </w:tc>
        <w:tc>
          <w:tcPr>
            <w:tcW w:w="83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92</w:t>
            </w:r>
          </w:p>
        </w:tc>
        <w:tc>
          <w:tcPr>
            <w:tcW w:w="97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62</w:t>
            </w:r>
          </w:p>
        </w:tc>
        <w:tc>
          <w:tcPr>
            <w:tcW w:w="121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422</w:t>
            </w:r>
          </w:p>
        </w:tc>
      </w:tr>
      <w:tr w:rsidR="00E05069" w:rsidRPr="00236F10" w:rsidTr="008A6BB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163" w:type="dxa"/>
            <w:hideMark/>
          </w:tcPr>
          <w:p w:rsidR="00E05069" w:rsidRPr="00236F10" w:rsidRDefault="00E0506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Неовлашћено држање опојних дрога (члан 246а КЗ)</w:t>
            </w:r>
          </w:p>
        </w:tc>
        <w:tc>
          <w:tcPr>
            <w:tcW w:w="755"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481</w:t>
            </w:r>
          </w:p>
        </w:tc>
        <w:tc>
          <w:tcPr>
            <w:tcW w:w="754"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647</w:t>
            </w:r>
          </w:p>
        </w:tc>
        <w:tc>
          <w:tcPr>
            <w:tcW w:w="77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690</w:t>
            </w:r>
          </w:p>
        </w:tc>
        <w:tc>
          <w:tcPr>
            <w:tcW w:w="83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567</w:t>
            </w:r>
          </w:p>
        </w:tc>
        <w:tc>
          <w:tcPr>
            <w:tcW w:w="97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419</w:t>
            </w:r>
          </w:p>
        </w:tc>
        <w:tc>
          <w:tcPr>
            <w:tcW w:w="121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2.804</w:t>
            </w:r>
          </w:p>
        </w:tc>
      </w:tr>
      <w:tr w:rsidR="00E05069" w:rsidRPr="00236F10" w:rsidTr="008A6BB9">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4163" w:type="dxa"/>
            <w:noWrap/>
            <w:hideMark/>
          </w:tcPr>
          <w:p w:rsidR="00E05069" w:rsidRPr="00236F10" w:rsidRDefault="00E05069"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УКУПНО КРИВИЧНИХ ДЕЛА</w:t>
            </w:r>
          </w:p>
        </w:tc>
        <w:tc>
          <w:tcPr>
            <w:tcW w:w="755"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559</w:t>
            </w:r>
          </w:p>
        </w:tc>
        <w:tc>
          <w:tcPr>
            <w:tcW w:w="754"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746</w:t>
            </w:r>
          </w:p>
        </w:tc>
        <w:tc>
          <w:tcPr>
            <w:tcW w:w="77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781</w:t>
            </w:r>
          </w:p>
        </w:tc>
        <w:tc>
          <w:tcPr>
            <w:tcW w:w="83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659</w:t>
            </w:r>
          </w:p>
        </w:tc>
        <w:tc>
          <w:tcPr>
            <w:tcW w:w="97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481</w:t>
            </w:r>
          </w:p>
        </w:tc>
        <w:tc>
          <w:tcPr>
            <w:tcW w:w="121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3.226</w:t>
            </w:r>
          </w:p>
        </w:tc>
      </w:tr>
      <w:tr w:rsidR="00E05069" w:rsidRPr="00236F10" w:rsidTr="008A6BB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163" w:type="dxa"/>
            <w:hideMark/>
          </w:tcPr>
          <w:p w:rsidR="00E05069" w:rsidRPr="00236F10" w:rsidRDefault="00E0506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Неовлашћена производња и стављање у промет опојних дрога (члан 246. КЗ)</w:t>
            </w:r>
          </w:p>
        </w:tc>
        <w:tc>
          <w:tcPr>
            <w:tcW w:w="755"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79</w:t>
            </w:r>
          </w:p>
        </w:tc>
        <w:tc>
          <w:tcPr>
            <w:tcW w:w="754"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97</w:t>
            </w:r>
          </w:p>
        </w:tc>
        <w:tc>
          <w:tcPr>
            <w:tcW w:w="77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93</w:t>
            </w:r>
          </w:p>
        </w:tc>
        <w:tc>
          <w:tcPr>
            <w:tcW w:w="83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89</w:t>
            </w:r>
          </w:p>
        </w:tc>
        <w:tc>
          <w:tcPr>
            <w:tcW w:w="97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63</w:t>
            </w:r>
          </w:p>
        </w:tc>
        <w:tc>
          <w:tcPr>
            <w:tcW w:w="121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421</w:t>
            </w:r>
          </w:p>
        </w:tc>
      </w:tr>
      <w:tr w:rsidR="00E05069" w:rsidRPr="00236F10" w:rsidTr="008A6BB9">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163" w:type="dxa"/>
            <w:hideMark/>
          </w:tcPr>
          <w:p w:rsidR="00E05069" w:rsidRPr="00236F10" w:rsidRDefault="00E0506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Неовлашћено држање опојних дрога (члан 246а КЗ)</w:t>
            </w:r>
          </w:p>
        </w:tc>
        <w:tc>
          <w:tcPr>
            <w:tcW w:w="755"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455</w:t>
            </w:r>
          </w:p>
        </w:tc>
        <w:tc>
          <w:tcPr>
            <w:tcW w:w="754"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619</w:t>
            </w:r>
          </w:p>
        </w:tc>
        <w:tc>
          <w:tcPr>
            <w:tcW w:w="77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644</w:t>
            </w:r>
          </w:p>
        </w:tc>
        <w:tc>
          <w:tcPr>
            <w:tcW w:w="83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525</w:t>
            </w:r>
          </w:p>
        </w:tc>
        <w:tc>
          <w:tcPr>
            <w:tcW w:w="97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392</w:t>
            </w:r>
          </w:p>
        </w:tc>
        <w:tc>
          <w:tcPr>
            <w:tcW w:w="121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2.635</w:t>
            </w:r>
          </w:p>
        </w:tc>
      </w:tr>
      <w:tr w:rsidR="00E05069" w:rsidRPr="00236F10" w:rsidTr="008A6BB9">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163" w:type="dxa"/>
            <w:noWrap/>
            <w:hideMark/>
          </w:tcPr>
          <w:p w:rsidR="00E05069" w:rsidRPr="00236F10" w:rsidRDefault="00E05069"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УКУПНО МАЛОЛЕТНИХ ЛИЦА</w:t>
            </w:r>
          </w:p>
        </w:tc>
        <w:tc>
          <w:tcPr>
            <w:tcW w:w="755"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r-Latn-RS"/>
              </w:rPr>
            </w:pPr>
            <w:r w:rsidRPr="00E05069">
              <w:rPr>
                <w:rFonts w:ascii="Times New Roman" w:eastAsia="Times New Roman" w:hAnsi="Times New Roman" w:cs="Times New Roman"/>
                <w:b/>
                <w:sz w:val="20"/>
                <w:szCs w:val="20"/>
                <w:lang w:eastAsia="sr-Latn-RS"/>
              </w:rPr>
              <w:t>534</w:t>
            </w:r>
          </w:p>
        </w:tc>
        <w:tc>
          <w:tcPr>
            <w:tcW w:w="754"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r-Latn-RS"/>
              </w:rPr>
            </w:pPr>
            <w:r w:rsidRPr="00E05069">
              <w:rPr>
                <w:rFonts w:ascii="Times New Roman" w:eastAsia="Times New Roman" w:hAnsi="Times New Roman" w:cs="Times New Roman"/>
                <w:b/>
                <w:sz w:val="20"/>
                <w:szCs w:val="20"/>
                <w:lang w:eastAsia="sr-Latn-RS"/>
              </w:rPr>
              <w:t>716</w:t>
            </w:r>
          </w:p>
        </w:tc>
        <w:tc>
          <w:tcPr>
            <w:tcW w:w="77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r-Latn-RS"/>
              </w:rPr>
            </w:pPr>
            <w:r w:rsidRPr="00E05069">
              <w:rPr>
                <w:rFonts w:ascii="Times New Roman" w:eastAsia="Times New Roman" w:hAnsi="Times New Roman" w:cs="Times New Roman"/>
                <w:b/>
                <w:sz w:val="20"/>
                <w:szCs w:val="20"/>
                <w:lang w:eastAsia="sr-Latn-RS"/>
              </w:rPr>
              <w:t>737</w:t>
            </w:r>
          </w:p>
        </w:tc>
        <w:tc>
          <w:tcPr>
            <w:tcW w:w="83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r-Latn-RS"/>
              </w:rPr>
            </w:pPr>
            <w:r w:rsidRPr="00E05069">
              <w:rPr>
                <w:rFonts w:ascii="Times New Roman" w:eastAsia="Times New Roman" w:hAnsi="Times New Roman" w:cs="Times New Roman"/>
                <w:b/>
                <w:sz w:val="20"/>
                <w:szCs w:val="20"/>
                <w:lang w:eastAsia="sr-Latn-RS"/>
              </w:rPr>
              <w:t>614</w:t>
            </w:r>
          </w:p>
        </w:tc>
        <w:tc>
          <w:tcPr>
            <w:tcW w:w="97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r-Latn-RS"/>
              </w:rPr>
            </w:pPr>
            <w:r w:rsidRPr="00E05069">
              <w:rPr>
                <w:rFonts w:ascii="Times New Roman" w:eastAsia="Times New Roman" w:hAnsi="Times New Roman" w:cs="Times New Roman"/>
                <w:b/>
                <w:sz w:val="20"/>
                <w:szCs w:val="20"/>
                <w:lang w:eastAsia="sr-Latn-RS"/>
              </w:rPr>
              <w:t>455</w:t>
            </w:r>
          </w:p>
        </w:tc>
        <w:tc>
          <w:tcPr>
            <w:tcW w:w="121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r-Latn-RS"/>
              </w:rPr>
            </w:pPr>
            <w:r w:rsidRPr="00E05069">
              <w:rPr>
                <w:rFonts w:ascii="Times New Roman" w:eastAsia="Times New Roman" w:hAnsi="Times New Roman" w:cs="Times New Roman"/>
                <w:b/>
                <w:sz w:val="20"/>
                <w:szCs w:val="20"/>
                <w:lang w:eastAsia="sr-Latn-RS"/>
              </w:rPr>
              <w:t>3.056</w:t>
            </w:r>
          </w:p>
        </w:tc>
      </w:tr>
      <w:tr w:rsidR="000412E4" w:rsidRPr="00236F10" w:rsidTr="00236F10">
        <w:trPr>
          <w:cnfStyle w:val="000000010000" w:firstRow="0" w:lastRow="0" w:firstColumn="0" w:lastColumn="0" w:oddVBand="0" w:evenVBand="0" w:oddHBand="0" w:evenHBand="1"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9464" w:type="dxa"/>
            <w:gridSpan w:val="7"/>
            <w:noWrap/>
            <w:hideMark/>
          </w:tcPr>
          <w:p w:rsidR="000412E4" w:rsidRPr="00236F10" w:rsidRDefault="000412E4" w:rsidP="000412E4">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СТАРОСНА И ПОЛНА СТРУКТУРА МАЛОЛЕТНИХ УЧИНИЛАЦА</w:t>
            </w:r>
          </w:p>
        </w:tc>
      </w:tr>
      <w:tr w:rsidR="00E05069" w:rsidRPr="00236F10" w:rsidTr="008A6BB9">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163" w:type="dxa"/>
            <w:noWrap/>
            <w:hideMark/>
          </w:tcPr>
          <w:p w:rsidR="00E05069" w:rsidRPr="00236F10" w:rsidRDefault="00E0506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деца до 14 година</w:t>
            </w:r>
          </w:p>
        </w:tc>
        <w:tc>
          <w:tcPr>
            <w:tcW w:w="755"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w:t>
            </w:r>
          </w:p>
        </w:tc>
        <w:tc>
          <w:tcPr>
            <w:tcW w:w="754"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w:t>
            </w:r>
          </w:p>
        </w:tc>
        <w:tc>
          <w:tcPr>
            <w:tcW w:w="77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7</w:t>
            </w:r>
          </w:p>
        </w:tc>
        <w:tc>
          <w:tcPr>
            <w:tcW w:w="83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w:t>
            </w:r>
          </w:p>
        </w:tc>
        <w:tc>
          <w:tcPr>
            <w:tcW w:w="97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5</w:t>
            </w:r>
          </w:p>
        </w:tc>
        <w:tc>
          <w:tcPr>
            <w:tcW w:w="121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w:t>
            </w:r>
          </w:p>
        </w:tc>
      </w:tr>
      <w:tr w:rsidR="00E05069" w:rsidRPr="00236F10" w:rsidTr="008A6BB9">
        <w:trPr>
          <w:cnfStyle w:val="000000010000" w:firstRow="0" w:lastRow="0" w:firstColumn="0" w:lastColumn="0" w:oddVBand="0" w:evenVBand="0" w:oddHBand="0" w:evenHBand="1"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163" w:type="dxa"/>
            <w:noWrap/>
            <w:hideMark/>
          </w:tcPr>
          <w:p w:rsidR="00E05069" w:rsidRPr="00236F10" w:rsidRDefault="00E0506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малолетници од 14 до 18 година</w:t>
            </w:r>
          </w:p>
        </w:tc>
        <w:tc>
          <w:tcPr>
            <w:tcW w:w="755"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532</w:t>
            </w:r>
          </w:p>
        </w:tc>
        <w:tc>
          <w:tcPr>
            <w:tcW w:w="754"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710</w:t>
            </w:r>
          </w:p>
        </w:tc>
        <w:tc>
          <w:tcPr>
            <w:tcW w:w="77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730</w:t>
            </w:r>
          </w:p>
        </w:tc>
        <w:tc>
          <w:tcPr>
            <w:tcW w:w="83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610</w:t>
            </w:r>
          </w:p>
        </w:tc>
        <w:tc>
          <w:tcPr>
            <w:tcW w:w="97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450</w:t>
            </w:r>
          </w:p>
        </w:tc>
        <w:tc>
          <w:tcPr>
            <w:tcW w:w="121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99% </w:t>
            </w:r>
          </w:p>
        </w:tc>
      </w:tr>
      <w:tr w:rsidR="00E05069" w:rsidRPr="00236F10" w:rsidTr="008A6BB9">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163" w:type="dxa"/>
            <w:noWrap/>
            <w:hideMark/>
          </w:tcPr>
          <w:p w:rsidR="00E05069" w:rsidRPr="00236F10" w:rsidRDefault="00E0506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мушки пол</w:t>
            </w:r>
          </w:p>
        </w:tc>
        <w:tc>
          <w:tcPr>
            <w:tcW w:w="755"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488</w:t>
            </w:r>
          </w:p>
        </w:tc>
        <w:tc>
          <w:tcPr>
            <w:tcW w:w="754"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674</w:t>
            </w:r>
          </w:p>
        </w:tc>
        <w:tc>
          <w:tcPr>
            <w:tcW w:w="77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677</w:t>
            </w:r>
          </w:p>
        </w:tc>
        <w:tc>
          <w:tcPr>
            <w:tcW w:w="83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546</w:t>
            </w:r>
          </w:p>
        </w:tc>
        <w:tc>
          <w:tcPr>
            <w:tcW w:w="97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414</w:t>
            </w:r>
          </w:p>
        </w:tc>
        <w:tc>
          <w:tcPr>
            <w:tcW w:w="1213"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92% </w:t>
            </w:r>
          </w:p>
        </w:tc>
      </w:tr>
      <w:tr w:rsidR="00E05069" w:rsidRPr="005F61E3" w:rsidTr="008A6BB9">
        <w:trPr>
          <w:cnfStyle w:val="000000010000" w:firstRow="0" w:lastRow="0" w:firstColumn="0" w:lastColumn="0" w:oddVBand="0" w:evenVBand="0" w:oddHBand="0" w:evenHBand="1"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4163" w:type="dxa"/>
            <w:noWrap/>
            <w:hideMark/>
          </w:tcPr>
          <w:p w:rsidR="00E05069" w:rsidRPr="005F61E3" w:rsidRDefault="00E05069" w:rsidP="000412E4">
            <w:pPr>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женски пол</w:t>
            </w:r>
          </w:p>
        </w:tc>
        <w:tc>
          <w:tcPr>
            <w:tcW w:w="755"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46</w:t>
            </w:r>
          </w:p>
        </w:tc>
        <w:tc>
          <w:tcPr>
            <w:tcW w:w="754"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42</w:t>
            </w:r>
          </w:p>
        </w:tc>
        <w:tc>
          <w:tcPr>
            <w:tcW w:w="77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60</w:t>
            </w:r>
          </w:p>
        </w:tc>
        <w:tc>
          <w:tcPr>
            <w:tcW w:w="83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68</w:t>
            </w:r>
          </w:p>
        </w:tc>
        <w:tc>
          <w:tcPr>
            <w:tcW w:w="97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41</w:t>
            </w:r>
          </w:p>
        </w:tc>
        <w:tc>
          <w:tcPr>
            <w:tcW w:w="1213"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8% </w:t>
            </w:r>
          </w:p>
        </w:tc>
      </w:tr>
      <w:tr w:rsidR="000412E4" w:rsidRPr="005F61E3" w:rsidTr="00236F10">
        <w:trPr>
          <w:cnfStyle w:val="000000100000" w:firstRow="0" w:lastRow="0" w:firstColumn="0" w:lastColumn="0" w:oddVBand="0" w:evenVBand="0" w:oddHBand="1"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4B4A31" w:rsidRDefault="00E05069" w:rsidP="000412E4">
            <w:pPr>
              <w:jc w:val="both"/>
              <w:rPr>
                <w:rFonts w:ascii="Times New Roman" w:eastAsia="Times New Roman" w:hAnsi="Times New Roman" w:cs="Times New Roman"/>
                <w:b w:val="0"/>
                <w:sz w:val="18"/>
                <w:szCs w:val="18"/>
                <w:lang w:eastAsia="sr-Latn-RS"/>
              </w:rPr>
            </w:pPr>
            <w:r w:rsidRPr="00E05069">
              <w:rPr>
                <w:rFonts w:ascii="Times New Roman" w:eastAsia="Times New Roman" w:hAnsi="Times New Roman" w:cs="Times New Roman"/>
                <w:b w:val="0"/>
                <w:sz w:val="18"/>
                <w:szCs w:val="18"/>
                <w:lang w:eastAsia="sr-Latn-RS"/>
              </w:rPr>
              <w:t>Лица млађа од 18 година - углавном старији малолетници узраста од 16 до 18 годинa укључени су у неовлашћену производњу и стављање у промет опојних дрога али чине свега 5% од укупно пријављених учинилаца овог кривичног дела, док су нешто више, са око 7% заступљени међу пријављенима за неовлашћено држање опојних дрога. За малолетнике је карактеристично да углавном врше кривично дело неовлашћено држање опојних дрога, када се затичу са мањом количином дроге за сопствене потребе (у погледу врсте дроге у преко 80% случајева заступљена је марихуана).</w:t>
            </w:r>
          </w:p>
        </w:tc>
      </w:tr>
    </w:tbl>
    <w:p w:rsidR="005F61E3" w:rsidRPr="005F61E3" w:rsidRDefault="00236F10" w:rsidP="005F61E3">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16</w:t>
      </w:r>
      <w:r w:rsidR="005F61E3">
        <w:rPr>
          <w:rFonts w:ascii="Times New Roman" w:hAnsi="Times New Roman" w:cs="Times New Roman"/>
          <w:sz w:val="12"/>
          <w:lang w:val="sr-Cyrl-RS"/>
        </w:rPr>
        <w:t>, извор МУП</w:t>
      </w:r>
    </w:p>
    <w:p w:rsidR="000412E4" w:rsidRPr="00E05069" w:rsidRDefault="000412E4" w:rsidP="000412E4">
      <w:pPr>
        <w:pStyle w:val="BodyText"/>
        <w:ind w:right="-378"/>
        <w:rPr>
          <w:b/>
          <w:bCs/>
          <w:sz w:val="14"/>
          <w:szCs w:val="24"/>
          <w:lang w:val="sr-Cyrl-RS"/>
        </w:rPr>
      </w:pPr>
    </w:p>
    <w:tbl>
      <w:tblPr>
        <w:tblStyle w:val="LightGrid-Accent1"/>
        <w:tblW w:w="9464" w:type="dxa"/>
        <w:tblLook w:val="04A0" w:firstRow="1" w:lastRow="0" w:firstColumn="1" w:lastColumn="0" w:noHBand="0" w:noVBand="1"/>
      </w:tblPr>
      <w:tblGrid>
        <w:gridCol w:w="4440"/>
        <w:gridCol w:w="666"/>
        <w:gridCol w:w="666"/>
        <w:gridCol w:w="666"/>
        <w:gridCol w:w="666"/>
        <w:gridCol w:w="1021"/>
        <w:gridCol w:w="1339"/>
      </w:tblGrid>
      <w:tr w:rsidR="000412E4" w:rsidRPr="00236F10" w:rsidTr="00236F10">
        <w:trPr>
          <w:cnfStyle w:val="100000000000" w:firstRow="1" w:lastRow="0" w:firstColumn="0" w:lastColumn="0" w:oddVBand="0" w:evenVBand="0" w:oddHBand="0"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236F10" w:rsidRDefault="000412E4" w:rsidP="000412E4">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 xml:space="preserve">Број кривичних дела и малолетних лица на чију штету је извршено кривично дело омогућавање уживања опојних дрога у Републици Србији (2017 - новембар 2021) </w:t>
            </w:r>
          </w:p>
        </w:tc>
      </w:tr>
      <w:tr w:rsidR="000412E4" w:rsidRPr="00236F10" w:rsidTr="00236F10">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4440" w:type="dxa"/>
            <w:hideMark/>
          </w:tcPr>
          <w:p w:rsidR="000412E4" w:rsidRPr="00236F10" w:rsidRDefault="000412E4"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Омогућавање уживања опојних дрога (члан 247. КЗ)</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2017.</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2018.</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2019.</w:t>
            </w:r>
          </w:p>
        </w:tc>
        <w:tc>
          <w:tcPr>
            <w:tcW w:w="666"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2020.</w:t>
            </w:r>
          </w:p>
        </w:tc>
        <w:tc>
          <w:tcPr>
            <w:tcW w:w="1021" w:type="dxa"/>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2021.</w:t>
            </w:r>
          </w:p>
        </w:tc>
        <w:tc>
          <w:tcPr>
            <w:tcW w:w="1339" w:type="dxa"/>
            <w:noWrap/>
            <w:hideMark/>
          </w:tcPr>
          <w:p w:rsidR="000412E4" w:rsidRPr="00236F10" w:rsidRDefault="000412E4" w:rsidP="00E050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2017- 2021</w:t>
            </w:r>
          </w:p>
        </w:tc>
      </w:tr>
      <w:tr w:rsidR="00E05069" w:rsidRPr="00236F10" w:rsidTr="008A6BB9">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440" w:type="dxa"/>
            <w:hideMark/>
          </w:tcPr>
          <w:p w:rsidR="00E05069" w:rsidRPr="00236F10" w:rsidRDefault="00E05069"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УКУПНО КРИВИЧНИХ ДЕЛА</w:t>
            </w:r>
          </w:p>
        </w:tc>
        <w:tc>
          <w:tcPr>
            <w:tcW w:w="66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17</w:t>
            </w:r>
          </w:p>
        </w:tc>
        <w:tc>
          <w:tcPr>
            <w:tcW w:w="66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27</w:t>
            </w:r>
          </w:p>
        </w:tc>
        <w:tc>
          <w:tcPr>
            <w:tcW w:w="66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22</w:t>
            </w:r>
          </w:p>
        </w:tc>
        <w:tc>
          <w:tcPr>
            <w:tcW w:w="66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23</w:t>
            </w:r>
          </w:p>
        </w:tc>
        <w:tc>
          <w:tcPr>
            <w:tcW w:w="1021"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11</w:t>
            </w:r>
          </w:p>
        </w:tc>
        <w:tc>
          <w:tcPr>
            <w:tcW w:w="1339"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100</w:t>
            </w:r>
          </w:p>
        </w:tc>
      </w:tr>
      <w:tr w:rsidR="00E05069" w:rsidRPr="00236F10" w:rsidTr="008A6BB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440" w:type="dxa"/>
            <w:noWrap/>
            <w:hideMark/>
          </w:tcPr>
          <w:p w:rsidR="00E05069" w:rsidRPr="00236F10" w:rsidRDefault="00E05069"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УКУПНО МАЛОЛЕТНИХ ЛИЦА</w:t>
            </w:r>
          </w:p>
        </w:tc>
        <w:tc>
          <w:tcPr>
            <w:tcW w:w="66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23</w:t>
            </w:r>
          </w:p>
        </w:tc>
        <w:tc>
          <w:tcPr>
            <w:tcW w:w="66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29</w:t>
            </w:r>
          </w:p>
        </w:tc>
        <w:tc>
          <w:tcPr>
            <w:tcW w:w="66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31</w:t>
            </w:r>
          </w:p>
        </w:tc>
        <w:tc>
          <w:tcPr>
            <w:tcW w:w="66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26</w:t>
            </w:r>
          </w:p>
        </w:tc>
        <w:tc>
          <w:tcPr>
            <w:tcW w:w="1021"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12</w:t>
            </w:r>
          </w:p>
        </w:tc>
        <w:tc>
          <w:tcPr>
            <w:tcW w:w="1339"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121</w:t>
            </w:r>
          </w:p>
        </w:tc>
      </w:tr>
      <w:tr w:rsidR="000412E4" w:rsidRPr="00236F10" w:rsidTr="00236F10">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9464" w:type="dxa"/>
            <w:gridSpan w:val="7"/>
            <w:noWrap/>
            <w:hideMark/>
          </w:tcPr>
          <w:p w:rsidR="000412E4" w:rsidRPr="00236F10" w:rsidRDefault="000412E4" w:rsidP="000412E4">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СТАРОСНА И ПОЛНА СТРУКТУРА МАЛОЛЕТНИХ ЛИЦА</w:t>
            </w:r>
          </w:p>
        </w:tc>
      </w:tr>
      <w:tr w:rsidR="00E05069" w:rsidRPr="00236F10" w:rsidTr="008A6BB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440" w:type="dxa"/>
            <w:noWrap/>
            <w:hideMark/>
          </w:tcPr>
          <w:p w:rsidR="00E05069" w:rsidRPr="00236F10" w:rsidRDefault="00E0506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деца до 14 година</w:t>
            </w:r>
          </w:p>
        </w:tc>
        <w:tc>
          <w:tcPr>
            <w:tcW w:w="66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w:t>
            </w:r>
          </w:p>
        </w:tc>
        <w:tc>
          <w:tcPr>
            <w:tcW w:w="66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w:t>
            </w:r>
          </w:p>
        </w:tc>
        <w:tc>
          <w:tcPr>
            <w:tcW w:w="66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w:t>
            </w:r>
          </w:p>
        </w:tc>
        <w:tc>
          <w:tcPr>
            <w:tcW w:w="66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w:t>
            </w:r>
          </w:p>
        </w:tc>
        <w:tc>
          <w:tcPr>
            <w:tcW w:w="1021"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 </w:t>
            </w:r>
          </w:p>
        </w:tc>
        <w:tc>
          <w:tcPr>
            <w:tcW w:w="1339"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w:t>
            </w:r>
          </w:p>
        </w:tc>
      </w:tr>
      <w:tr w:rsidR="00E05069" w:rsidRPr="00236F10" w:rsidTr="008A6BB9">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440" w:type="dxa"/>
            <w:noWrap/>
            <w:hideMark/>
          </w:tcPr>
          <w:p w:rsidR="00E05069" w:rsidRPr="00236F10" w:rsidRDefault="00E0506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малолетници од 14 до 18 година</w:t>
            </w:r>
          </w:p>
        </w:tc>
        <w:tc>
          <w:tcPr>
            <w:tcW w:w="66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22</w:t>
            </w:r>
          </w:p>
        </w:tc>
        <w:tc>
          <w:tcPr>
            <w:tcW w:w="66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27</w:t>
            </w:r>
          </w:p>
        </w:tc>
        <w:tc>
          <w:tcPr>
            <w:tcW w:w="66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29</w:t>
            </w:r>
          </w:p>
        </w:tc>
        <w:tc>
          <w:tcPr>
            <w:tcW w:w="66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24</w:t>
            </w:r>
          </w:p>
        </w:tc>
        <w:tc>
          <w:tcPr>
            <w:tcW w:w="1021"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12</w:t>
            </w:r>
          </w:p>
        </w:tc>
        <w:tc>
          <w:tcPr>
            <w:tcW w:w="1339"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94%</w:t>
            </w:r>
          </w:p>
        </w:tc>
      </w:tr>
      <w:tr w:rsidR="00E05069" w:rsidRPr="00236F10" w:rsidTr="008A6BB9">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440" w:type="dxa"/>
            <w:noWrap/>
            <w:hideMark/>
          </w:tcPr>
          <w:p w:rsidR="00E05069" w:rsidRPr="00236F10" w:rsidRDefault="00E0506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мушки пол</w:t>
            </w:r>
          </w:p>
        </w:tc>
        <w:tc>
          <w:tcPr>
            <w:tcW w:w="66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17</w:t>
            </w:r>
          </w:p>
        </w:tc>
        <w:tc>
          <w:tcPr>
            <w:tcW w:w="66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14</w:t>
            </w:r>
          </w:p>
        </w:tc>
        <w:tc>
          <w:tcPr>
            <w:tcW w:w="66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21</w:t>
            </w:r>
          </w:p>
        </w:tc>
        <w:tc>
          <w:tcPr>
            <w:tcW w:w="666"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15</w:t>
            </w:r>
          </w:p>
        </w:tc>
        <w:tc>
          <w:tcPr>
            <w:tcW w:w="1021"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5</w:t>
            </w:r>
          </w:p>
        </w:tc>
        <w:tc>
          <w:tcPr>
            <w:tcW w:w="1339" w:type="dxa"/>
            <w:noWrap/>
            <w:vAlign w:val="center"/>
            <w:hideMark/>
          </w:tcPr>
          <w:p w:rsidR="00E05069" w:rsidRPr="00E05069" w:rsidRDefault="00E0506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val="sr-Cyrl-RS" w:eastAsia="sr-Latn-RS"/>
              </w:rPr>
              <w:t>60</w:t>
            </w:r>
            <w:r w:rsidRPr="00E05069">
              <w:rPr>
                <w:rFonts w:ascii="Times New Roman" w:eastAsia="Times New Roman" w:hAnsi="Times New Roman" w:cs="Times New Roman"/>
                <w:sz w:val="20"/>
                <w:szCs w:val="20"/>
                <w:lang w:eastAsia="sr-Latn-RS"/>
              </w:rPr>
              <w:t>%</w:t>
            </w:r>
          </w:p>
        </w:tc>
      </w:tr>
      <w:tr w:rsidR="00E05069" w:rsidRPr="00236F10" w:rsidTr="008A6BB9">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4440" w:type="dxa"/>
            <w:noWrap/>
            <w:hideMark/>
          </w:tcPr>
          <w:p w:rsidR="00E05069" w:rsidRPr="00236F10" w:rsidRDefault="00E0506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женски пол</w:t>
            </w:r>
          </w:p>
        </w:tc>
        <w:tc>
          <w:tcPr>
            <w:tcW w:w="66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6</w:t>
            </w:r>
          </w:p>
        </w:tc>
        <w:tc>
          <w:tcPr>
            <w:tcW w:w="66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15</w:t>
            </w:r>
          </w:p>
        </w:tc>
        <w:tc>
          <w:tcPr>
            <w:tcW w:w="66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10</w:t>
            </w:r>
          </w:p>
        </w:tc>
        <w:tc>
          <w:tcPr>
            <w:tcW w:w="666"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11</w:t>
            </w:r>
          </w:p>
        </w:tc>
        <w:tc>
          <w:tcPr>
            <w:tcW w:w="1021"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eastAsia="sr-Latn-RS"/>
              </w:rPr>
              <w:t>7</w:t>
            </w:r>
          </w:p>
        </w:tc>
        <w:tc>
          <w:tcPr>
            <w:tcW w:w="1339" w:type="dxa"/>
            <w:noWrap/>
            <w:vAlign w:val="center"/>
            <w:hideMark/>
          </w:tcPr>
          <w:p w:rsidR="00E05069" w:rsidRPr="00E05069" w:rsidRDefault="00E0506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E05069">
              <w:rPr>
                <w:rFonts w:ascii="Times New Roman" w:eastAsia="Times New Roman" w:hAnsi="Times New Roman" w:cs="Times New Roman"/>
                <w:sz w:val="20"/>
                <w:szCs w:val="20"/>
                <w:lang w:val="sr-Cyrl-RS" w:eastAsia="sr-Latn-RS"/>
              </w:rPr>
              <w:t>40</w:t>
            </w:r>
            <w:r w:rsidRPr="00E05069">
              <w:rPr>
                <w:rFonts w:ascii="Times New Roman" w:eastAsia="Times New Roman" w:hAnsi="Times New Roman" w:cs="Times New Roman"/>
                <w:sz w:val="20"/>
                <w:szCs w:val="20"/>
                <w:lang w:eastAsia="sr-Latn-RS"/>
              </w:rPr>
              <w:t>%</w:t>
            </w:r>
          </w:p>
        </w:tc>
      </w:tr>
      <w:tr w:rsidR="000412E4" w:rsidRPr="005F61E3" w:rsidTr="00236F10">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4B4A31" w:rsidRDefault="00E05069" w:rsidP="000412E4">
            <w:pPr>
              <w:jc w:val="both"/>
              <w:rPr>
                <w:rFonts w:ascii="Times New Roman" w:eastAsia="Times New Roman" w:hAnsi="Times New Roman" w:cs="Times New Roman"/>
                <w:b w:val="0"/>
                <w:sz w:val="18"/>
                <w:szCs w:val="18"/>
                <w:lang w:eastAsia="sr-Latn-RS"/>
              </w:rPr>
            </w:pPr>
            <w:r w:rsidRPr="00E05069">
              <w:rPr>
                <w:rFonts w:ascii="Times New Roman" w:eastAsia="Times New Roman" w:hAnsi="Times New Roman" w:cs="Times New Roman"/>
                <w:b w:val="0"/>
                <w:sz w:val="18"/>
                <w:szCs w:val="18"/>
                <w:lang w:eastAsia="sr-Latn-RS"/>
              </w:rPr>
              <w:t>У извештајном периоду на штету 121 малолетног лица извршено је 100 (или око 20 на годишњем нивоу) кривичних дела омогућавање уживања опојних дрога (што је 20% од укупног броја ових дела). У случају два кривична дела наступила је смртна последица код две малолетнице. Због уступања просторија или навођења и давања малолетном лицу опојних дрога ради коришћења, поднете су кривичне пријаве против 100 учинилаца (од овог броја, петоро лица је и ухапшено).</w:t>
            </w:r>
          </w:p>
        </w:tc>
      </w:tr>
    </w:tbl>
    <w:p w:rsidR="005F61E3" w:rsidRPr="005F61E3" w:rsidRDefault="00236F10" w:rsidP="005F61E3">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17</w:t>
      </w:r>
      <w:r w:rsidR="005F61E3">
        <w:rPr>
          <w:rFonts w:ascii="Times New Roman" w:hAnsi="Times New Roman" w:cs="Times New Roman"/>
          <w:sz w:val="12"/>
          <w:lang w:val="sr-Cyrl-RS"/>
        </w:rPr>
        <w:t>, извор МУП</w:t>
      </w:r>
    </w:p>
    <w:p w:rsidR="000412E4" w:rsidRPr="005F61E3" w:rsidRDefault="00456345" w:rsidP="000412E4">
      <w:pPr>
        <w:pStyle w:val="BodyText"/>
        <w:ind w:right="-378"/>
        <w:rPr>
          <w:b/>
          <w:bCs/>
          <w:szCs w:val="24"/>
          <w:lang w:val="sr-Cyrl-RS"/>
        </w:rPr>
      </w:pPr>
      <w:r>
        <w:rPr>
          <w:b/>
          <w:bCs/>
          <w:szCs w:val="24"/>
          <w:lang w:val="sr-Cyrl-RS"/>
        </w:rPr>
        <w:lastRenderedPageBreak/>
        <w:t xml:space="preserve">И4. </w:t>
      </w:r>
      <w:r w:rsidR="000412E4" w:rsidRPr="005F61E3">
        <w:rPr>
          <w:b/>
          <w:bCs/>
          <w:szCs w:val="24"/>
          <w:lang w:val="sr-Cyrl-RS"/>
        </w:rPr>
        <w:t>Отмице малолетних лица</w:t>
      </w:r>
    </w:p>
    <w:p w:rsidR="000412E4" w:rsidRPr="005F61E3" w:rsidRDefault="000412E4" w:rsidP="000412E4">
      <w:pPr>
        <w:pStyle w:val="BodyText"/>
        <w:ind w:right="-378"/>
        <w:rPr>
          <w:b/>
          <w:bCs/>
          <w:szCs w:val="24"/>
        </w:rPr>
      </w:pPr>
    </w:p>
    <w:tbl>
      <w:tblPr>
        <w:tblStyle w:val="LightGrid-Accent1"/>
        <w:tblW w:w="9504" w:type="dxa"/>
        <w:tblLook w:val="04A0" w:firstRow="1" w:lastRow="0" w:firstColumn="1" w:lastColumn="0" w:noHBand="0" w:noVBand="1"/>
      </w:tblPr>
      <w:tblGrid>
        <w:gridCol w:w="1819"/>
        <w:gridCol w:w="851"/>
        <w:gridCol w:w="405"/>
        <w:gridCol w:w="427"/>
        <w:gridCol w:w="556"/>
        <w:gridCol w:w="427"/>
        <w:gridCol w:w="427"/>
        <w:gridCol w:w="557"/>
        <w:gridCol w:w="427"/>
        <w:gridCol w:w="427"/>
        <w:gridCol w:w="557"/>
        <w:gridCol w:w="427"/>
        <w:gridCol w:w="427"/>
        <w:gridCol w:w="557"/>
        <w:gridCol w:w="427"/>
        <w:gridCol w:w="427"/>
        <w:gridCol w:w="359"/>
      </w:tblGrid>
      <w:tr w:rsidR="000412E4" w:rsidRPr="00236F10" w:rsidTr="008A6BB9">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9504" w:type="dxa"/>
            <w:gridSpan w:val="17"/>
            <w:hideMark/>
          </w:tcPr>
          <w:p w:rsidR="000412E4" w:rsidRPr="00236F10" w:rsidRDefault="000412E4" w:rsidP="008A6BB9">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Број малолетних лица на чију штету је извршено кривично дело отмица у Републици Србији                    (2017 - 2021)</w:t>
            </w:r>
          </w:p>
        </w:tc>
      </w:tr>
      <w:tr w:rsidR="000412E4" w:rsidRPr="00236F10" w:rsidTr="008A6BB9">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819" w:type="dxa"/>
            <w:vMerge w:val="restart"/>
            <w:noWrap/>
            <w:hideMark/>
          </w:tcPr>
          <w:p w:rsidR="000412E4" w:rsidRPr="00236F10" w:rsidRDefault="000412E4"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кривично дело</w:t>
            </w:r>
          </w:p>
        </w:tc>
        <w:tc>
          <w:tcPr>
            <w:tcW w:w="851" w:type="dxa"/>
            <w:vMerge w:val="restart"/>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узраст/ пол</w:t>
            </w:r>
          </w:p>
        </w:tc>
        <w:tc>
          <w:tcPr>
            <w:tcW w:w="1388" w:type="dxa"/>
            <w:gridSpan w:val="3"/>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2017.</w:t>
            </w:r>
          </w:p>
        </w:tc>
        <w:tc>
          <w:tcPr>
            <w:tcW w:w="1411" w:type="dxa"/>
            <w:gridSpan w:val="3"/>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2018.</w:t>
            </w:r>
          </w:p>
        </w:tc>
        <w:tc>
          <w:tcPr>
            <w:tcW w:w="1411" w:type="dxa"/>
            <w:gridSpan w:val="3"/>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2019.</w:t>
            </w:r>
          </w:p>
        </w:tc>
        <w:tc>
          <w:tcPr>
            <w:tcW w:w="1411" w:type="dxa"/>
            <w:gridSpan w:val="3"/>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2020.</w:t>
            </w:r>
          </w:p>
        </w:tc>
        <w:tc>
          <w:tcPr>
            <w:tcW w:w="1213" w:type="dxa"/>
            <w:gridSpan w:val="3"/>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2021.</w:t>
            </w:r>
          </w:p>
        </w:tc>
      </w:tr>
      <w:tr w:rsidR="000412E4" w:rsidRPr="00236F10" w:rsidTr="008A6BB9">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819" w:type="dxa"/>
            <w:vMerge/>
            <w:hideMark/>
          </w:tcPr>
          <w:p w:rsidR="000412E4" w:rsidRPr="00236F10" w:rsidRDefault="000412E4" w:rsidP="000412E4">
            <w:pPr>
              <w:rPr>
                <w:rFonts w:ascii="Times New Roman" w:eastAsia="Times New Roman" w:hAnsi="Times New Roman" w:cs="Times New Roman"/>
                <w:b w:val="0"/>
                <w:bCs w:val="0"/>
                <w:sz w:val="20"/>
                <w:szCs w:val="20"/>
                <w:lang w:eastAsia="sr-Latn-RS"/>
              </w:rPr>
            </w:pPr>
          </w:p>
        </w:tc>
        <w:tc>
          <w:tcPr>
            <w:tcW w:w="851" w:type="dxa"/>
            <w:vMerge/>
            <w:hideMark/>
          </w:tcPr>
          <w:p w:rsidR="000412E4" w:rsidRPr="00236F10"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05"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М</w:t>
            </w:r>
          </w:p>
        </w:tc>
        <w:tc>
          <w:tcPr>
            <w:tcW w:w="427"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Ж</w:t>
            </w:r>
          </w:p>
        </w:tc>
        <w:tc>
          <w:tcPr>
            <w:tcW w:w="556"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w:t>
            </w:r>
          </w:p>
        </w:tc>
        <w:tc>
          <w:tcPr>
            <w:tcW w:w="427"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М</w:t>
            </w:r>
          </w:p>
        </w:tc>
        <w:tc>
          <w:tcPr>
            <w:tcW w:w="427"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Ж</w:t>
            </w:r>
          </w:p>
        </w:tc>
        <w:tc>
          <w:tcPr>
            <w:tcW w:w="557"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w:t>
            </w:r>
          </w:p>
        </w:tc>
        <w:tc>
          <w:tcPr>
            <w:tcW w:w="427"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М</w:t>
            </w:r>
          </w:p>
        </w:tc>
        <w:tc>
          <w:tcPr>
            <w:tcW w:w="427"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Ж</w:t>
            </w:r>
          </w:p>
        </w:tc>
        <w:tc>
          <w:tcPr>
            <w:tcW w:w="557"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w:t>
            </w:r>
          </w:p>
        </w:tc>
        <w:tc>
          <w:tcPr>
            <w:tcW w:w="427"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М</w:t>
            </w:r>
          </w:p>
        </w:tc>
        <w:tc>
          <w:tcPr>
            <w:tcW w:w="427"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Ж</w:t>
            </w:r>
          </w:p>
        </w:tc>
        <w:tc>
          <w:tcPr>
            <w:tcW w:w="557"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w:t>
            </w:r>
          </w:p>
        </w:tc>
        <w:tc>
          <w:tcPr>
            <w:tcW w:w="427"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М</w:t>
            </w:r>
          </w:p>
        </w:tc>
        <w:tc>
          <w:tcPr>
            <w:tcW w:w="427"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Ж</w:t>
            </w:r>
          </w:p>
        </w:tc>
        <w:tc>
          <w:tcPr>
            <w:tcW w:w="359"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w:t>
            </w:r>
          </w:p>
        </w:tc>
      </w:tr>
      <w:tr w:rsidR="008A6BB9" w:rsidRPr="00236F10" w:rsidTr="008A6BB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19" w:type="dxa"/>
            <w:vMerge w:val="restart"/>
            <w:hideMark/>
          </w:tcPr>
          <w:p w:rsidR="008A6BB9" w:rsidRPr="00236F10" w:rsidRDefault="008A6BB9" w:rsidP="000412E4">
            <w:pPr>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Отмица (члан 134. КЗ)</w:t>
            </w:r>
          </w:p>
        </w:tc>
        <w:tc>
          <w:tcPr>
            <w:tcW w:w="851"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proofErr w:type="gramStart"/>
            <w:r w:rsidRPr="008A6BB9">
              <w:rPr>
                <w:rFonts w:ascii="Times New Roman" w:eastAsia="Times New Roman" w:hAnsi="Times New Roman" w:cs="Times New Roman"/>
                <w:sz w:val="20"/>
                <w:szCs w:val="20"/>
                <w:lang w:eastAsia="sr-Latn-RS"/>
              </w:rPr>
              <w:t>до</w:t>
            </w:r>
            <w:proofErr w:type="gramEnd"/>
            <w:r w:rsidRPr="008A6BB9">
              <w:rPr>
                <w:rFonts w:ascii="Times New Roman" w:eastAsia="Times New Roman" w:hAnsi="Times New Roman" w:cs="Times New Roman"/>
                <w:sz w:val="20"/>
                <w:szCs w:val="20"/>
                <w:lang w:eastAsia="sr-Latn-RS"/>
              </w:rPr>
              <w:t xml:space="preserve"> 14 год.</w:t>
            </w:r>
          </w:p>
        </w:tc>
        <w:tc>
          <w:tcPr>
            <w:tcW w:w="405"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556"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 </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2</w:t>
            </w:r>
          </w:p>
        </w:tc>
        <w:tc>
          <w:tcPr>
            <w:tcW w:w="55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2</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2</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2</w:t>
            </w:r>
          </w:p>
        </w:tc>
        <w:tc>
          <w:tcPr>
            <w:tcW w:w="55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4</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55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 </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359"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 </w:t>
            </w:r>
          </w:p>
        </w:tc>
      </w:tr>
      <w:tr w:rsidR="008A6BB9" w:rsidRPr="00236F10" w:rsidTr="008A6BB9">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19" w:type="dxa"/>
            <w:vMerge/>
            <w:hideMark/>
          </w:tcPr>
          <w:p w:rsidR="008A6BB9" w:rsidRPr="00236F10" w:rsidRDefault="008A6BB9" w:rsidP="000412E4">
            <w:pPr>
              <w:rPr>
                <w:rFonts w:ascii="Times New Roman" w:eastAsia="Times New Roman" w:hAnsi="Times New Roman" w:cs="Times New Roman"/>
                <w:sz w:val="20"/>
                <w:szCs w:val="20"/>
                <w:lang w:eastAsia="sr-Latn-RS"/>
              </w:rPr>
            </w:pPr>
          </w:p>
        </w:tc>
        <w:tc>
          <w:tcPr>
            <w:tcW w:w="851"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05"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56"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5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5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5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359"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r>
      <w:tr w:rsidR="008A6BB9" w:rsidRPr="00236F10" w:rsidTr="008A6BB9">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19" w:type="dxa"/>
            <w:vMerge/>
            <w:hideMark/>
          </w:tcPr>
          <w:p w:rsidR="008A6BB9" w:rsidRPr="00236F10" w:rsidRDefault="008A6BB9" w:rsidP="000412E4">
            <w:pPr>
              <w:rPr>
                <w:rFonts w:ascii="Times New Roman" w:eastAsia="Times New Roman" w:hAnsi="Times New Roman" w:cs="Times New Roman"/>
                <w:sz w:val="20"/>
                <w:szCs w:val="20"/>
                <w:lang w:eastAsia="sr-Latn-RS"/>
              </w:rPr>
            </w:pPr>
          </w:p>
        </w:tc>
        <w:tc>
          <w:tcPr>
            <w:tcW w:w="851"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14 до 18</w:t>
            </w:r>
          </w:p>
        </w:tc>
        <w:tc>
          <w:tcPr>
            <w:tcW w:w="405"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1</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556"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1</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1</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55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1</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55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 </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55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 </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427"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1</w:t>
            </w:r>
          </w:p>
        </w:tc>
        <w:tc>
          <w:tcPr>
            <w:tcW w:w="359" w:type="dxa"/>
            <w:vMerge w:val="restart"/>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1</w:t>
            </w:r>
          </w:p>
        </w:tc>
      </w:tr>
      <w:tr w:rsidR="008A6BB9" w:rsidRPr="00236F10" w:rsidTr="008A6BB9">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19" w:type="dxa"/>
            <w:vMerge/>
            <w:hideMark/>
          </w:tcPr>
          <w:p w:rsidR="008A6BB9" w:rsidRPr="00236F10" w:rsidRDefault="008A6BB9" w:rsidP="000412E4">
            <w:pPr>
              <w:rPr>
                <w:rFonts w:ascii="Times New Roman" w:eastAsia="Times New Roman" w:hAnsi="Times New Roman" w:cs="Times New Roman"/>
                <w:sz w:val="20"/>
                <w:szCs w:val="20"/>
                <w:lang w:eastAsia="sr-Latn-RS"/>
              </w:rPr>
            </w:pPr>
          </w:p>
        </w:tc>
        <w:tc>
          <w:tcPr>
            <w:tcW w:w="851"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05"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56"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5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5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5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7"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359" w:type="dxa"/>
            <w:vMerge/>
            <w:vAlign w:val="center"/>
            <w:hideMark/>
          </w:tcPr>
          <w:p w:rsidR="008A6BB9" w:rsidRPr="008A6BB9" w:rsidRDefault="008A6BB9"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r>
      <w:tr w:rsidR="008A6BB9" w:rsidRPr="00236F10" w:rsidTr="008A6BB9">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819" w:type="dxa"/>
            <w:vMerge/>
            <w:hideMark/>
          </w:tcPr>
          <w:p w:rsidR="008A6BB9" w:rsidRPr="00236F10" w:rsidRDefault="008A6BB9" w:rsidP="000412E4">
            <w:pPr>
              <w:rPr>
                <w:rFonts w:ascii="Times New Roman" w:eastAsia="Times New Roman" w:hAnsi="Times New Roman" w:cs="Times New Roman"/>
                <w:sz w:val="20"/>
                <w:szCs w:val="20"/>
                <w:lang w:eastAsia="sr-Latn-RS"/>
              </w:rPr>
            </w:pPr>
          </w:p>
        </w:tc>
        <w:tc>
          <w:tcPr>
            <w:tcW w:w="851" w:type="dxa"/>
            <w:noWrap/>
            <w:vAlign w:val="bottom"/>
            <w:hideMark/>
          </w:tcPr>
          <w:p w:rsidR="008A6BB9" w:rsidRPr="008A6BB9" w:rsidRDefault="008A6BB9" w:rsidP="008A6BB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xml:space="preserve">укупно </w:t>
            </w:r>
          </w:p>
        </w:tc>
        <w:tc>
          <w:tcPr>
            <w:tcW w:w="405"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1</w:t>
            </w:r>
          </w:p>
        </w:tc>
        <w:tc>
          <w:tcPr>
            <w:tcW w:w="427"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 </w:t>
            </w:r>
          </w:p>
        </w:tc>
        <w:tc>
          <w:tcPr>
            <w:tcW w:w="556"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1</w:t>
            </w:r>
          </w:p>
        </w:tc>
        <w:tc>
          <w:tcPr>
            <w:tcW w:w="427"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1</w:t>
            </w:r>
          </w:p>
        </w:tc>
        <w:tc>
          <w:tcPr>
            <w:tcW w:w="427"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2</w:t>
            </w:r>
          </w:p>
        </w:tc>
        <w:tc>
          <w:tcPr>
            <w:tcW w:w="557"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3</w:t>
            </w:r>
          </w:p>
        </w:tc>
        <w:tc>
          <w:tcPr>
            <w:tcW w:w="427"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2</w:t>
            </w:r>
          </w:p>
        </w:tc>
        <w:tc>
          <w:tcPr>
            <w:tcW w:w="427"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2</w:t>
            </w:r>
          </w:p>
        </w:tc>
        <w:tc>
          <w:tcPr>
            <w:tcW w:w="557"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4</w:t>
            </w:r>
          </w:p>
        </w:tc>
        <w:tc>
          <w:tcPr>
            <w:tcW w:w="427"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 </w:t>
            </w:r>
          </w:p>
        </w:tc>
        <w:tc>
          <w:tcPr>
            <w:tcW w:w="427"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 </w:t>
            </w:r>
          </w:p>
        </w:tc>
        <w:tc>
          <w:tcPr>
            <w:tcW w:w="557"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 </w:t>
            </w:r>
          </w:p>
        </w:tc>
        <w:tc>
          <w:tcPr>
            <w:tcW w:w="427"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 </w:t>
            </w:r>
          </w:p>
        </w:tc>
        <w:tc>
          <w:tcPr>
            <w:tcW w:w="427"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1</w:t>
            </w:r>
          </w:p>
        </w:tc>
        <w:tc>
          <w:tcPr>
            <w:tcW w:w="359" w:type="dxa"/>
            <w:noWrap/>
            <w:vAlign w:val="bottom"/>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8A6BB9">
              <w:rPr>
                <w:rFonts w:ascii="Times New Roman" w:eastAsia="Times New Roman" w:hAnsi="Times New Roman" w:cs="Times New Roman"/>
                <w:b/>
                <w:bCs/>
                <w:sz w:val="20"/>
                <w:szCs w:val="20"/>
                <w:lang w:eastAsia="sr-Latn-RS"/>
              </w:rPr>
              <w:t>1</w:t>
            </w:r>
          </w:p>
        </w:tc>
      </w:tr>
      <w:tr w:rsidR="000412E4" w:rsidRPr="00236F10" w:rsidTr="008A6BB9">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819" w:type="dxa"/>
            <w:noWrap/>
            <w:hideMark/>
          </w:tcPr>
          <w:p w:rsidR="000412E4" w:rsidRPr="008A6BB9" w:rsidRDefault="000412E4" w:rsidP="000412E4">
            <w:pPr>
              <w:rPr>
                <w:rFonts w:ascii="Times New Roman" w:eastAsia="Times New Roman" w:hAnsi="Times New Roman" w:cs="Times New Roman"/>
                <w:bCs w:val="0"/>
                <w:sz w:val="20"/>
                <w:szCs w:val="20"/>
                <w:lang w:eastAsia="sr-Latn-RS"/>
              </w:rPr>
            </w:pPr>
            <w:r w:rsidRPr="008A6BB9">
              <w:rPr>
                <w:rFonts w:ascii="Times New Roman" w:eastAsia="Times New Roman" w:hAnsi="Times New Roman" w:cs="Times New Roman"/>
                <w:bCs w:val="0"/>
                <w:sz w:val="20"/>
                <w:szCs w:val="20"/>
                <w:lang w:eastAsia="sr-Latn-RS"/>
              </w:rPr>
              <w:t>разлог отмице</w:t>
            </w:r>
          </w:p>
        </w:tc>
        <w:tc>
          <w:tcPr>
            <w:tcW w:w="7685" w:type="dxa"/>
            <w:gridSpan w:val="16"/>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r>
      <w:tr w:rsidR="008A6BB9" w:rsidRPr="00236F10" w:rsidTr="008A6BB9">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19" w:type="dxa"/>
            <w:hideMark/>
          </w:tcPr>
          <w:p w:rsidR="008A6BB9" w:rsidRPr="008A6BB9" w:rsidRDefault="008A6BB9" w:rsidP="000412E4">
            <w:pPr>
              <w:rPr>
                <w:rFonts w:ascii="Times New Roman" w:eastAsia="Times New Roman" w:hAnsi="Times New Roman" w:cs="Times New Roman"/>
                <w:b w:val="0"/>
                <w:sz w:val="20"/>
                <w:szCs w:val="20"/>
                <w:lang w:eastAsia="sr-Latn-RS"/>
              </w:rPr>
            </w:pPr>
            <w:r w:rsidRPr="008A6BB9">
              <w:rPr>
                <w:rFonts w:ascii="Times New Roman" w:eastAsia="Times New Roman" w:hAnsi="Times New Roman" w:cs="Times New Roman"/>
                <w:b w:val="0"/>
                <w:sz w:val="20"/>
                <w:szCs w:val="20"/>
                <w:lang w:eastAsia="sr-Latn-RS"/>
              </w:rPr>
              <w:t>сексуално искоришћавање</w:t>
            </w:r>
          </w:p>
        </w:tc>
        <w:tc>
          <w:tcPr>
            <w:tcW w:w="2239" w:type="dxa"/>
            <w:gridSpan w:val="4"/>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1411" w:type="dxa"/>
            <w:gridSpan w:val="3"/>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1411" w:type="dxa"/>
            <w:gridSpan w:val="3"/>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1</w:t>
            </w:r>
          </w:p>
        </w:tc>
        <w:tc>
          <w:tcPr>
            <w:tcW w:w="1411" w:type="dxa"/>
            <w:gridSpan w:val="3"/>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1213" w:type="dxa"/>
            <w:gridSpan w:val="3"/>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1</w:t>
            </w:r>
          </w:p>
        </w:tc>
      </w:tr>
      <w:tr w:rsidR="008A6BB9" w:rsidRPr="00236F10" w:rsidTr="008A6BB9">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819" w:type="dxa"/>
            <w:noWrap/>
            <w:hideMark/>
          </w:tcPr>
          <w:p w:rsidR="008A6BB9" w:rsidRPr="008A6BB9" w:rsidRDefault="008A6BB9" w:rsidP="000412E4">
            <w:pPr>
              <w:rPr>
                <w:rFonts w:ascii="Times New Roman" w:eastAsia="Times New Roman" w:hAnsi="Times New Roman" w:cs="Times New Roman"/>
                <w:b w:val="0"/>
                <w:sz w:val="20"/>
                <w:szCs w:val="20"/>
                <w:lang w:eastAsia="sr-Latn-RS"/>
              </w:rPr>
            </w:pPr>
            <w:r w:rsidRPr="008A6BB9">
              <w:rPr>
                <w:rFonts w:ascii="Times New Roman" w:eastAsia="Times New Roman" w:hAnsi="Times New Roman" w:cs="Times New Roman"/>
                <w:b w:val="0"/>
                <w:sz w:val="20"/>
                <w:szCs w:val="20"/>
                <w:lang w:eastAsia="sr-Latn-RS"/>
              </w:rPr>
              <w:t>новчани дугови</w:t>
            </w:r>
          </w:p>
        </w:tc>
        <w:tc>
          <w:tcPr>
            <w:tcW w:w="2239" w:type="dxa"/>
            <w:gridSpan w:val="4"/>
            <w:noWrap/>
            <w:vAlign w:val="center"/>
            <w:hideMark/>
          </w:tcPr>
          <w:p w:rsidR="008A6BB9" w:rsidRPr="008A6BB9" w:rsidRDefault="008A6BB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1411" w:type="dxa"/>
            <w:gridSpan w:val="3"/>
            <w:noWrap/>
            <w:vAlign w:val="center"/>
            <w:hideMark/>
          </w:tcPr>
          <w:p w:rsidR="008A6BB9" w:rsidRPr="008A6BB9" w:rsidRDefault="008A6BB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1</w:t>
            </w:r>
          </w:p>
        </w:tc>
        <w:tc>
          <w:tcPr>
            <w:tcW w:w="1411" w:type="dxa"/>
            <w:gridSpan w:val="3"/>
            <w:noWrap/>
            <w:vAlign w:val="center"/>
            <w:hideMark/>
          </w:tcPr>
          <w:p w:rsidR="008A6BB9" w:rsidRPr="008A6BB9" w:rsidRDefault="008A6BB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2</w:t>
            </w:r>
          </w:p>
        </w:tc>
        <w:tc>
          <w:tcPr>
            <w:tcW w:w="1411" w:type="dxa"/>
            <w:gridSpan w:val="3"/>
            <w:noWrap/>
            <w:vAlign w:val="center"/>
            <w:hideMark/>
          </w:tcPr>
          <w:p w:rsidR="008A6BB9" w:rsidRPr="008A6BB9" w:rsidRDefault="008A6BB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1213" w:type="dxa"/>
            <w:gridSpan w:val="3"/>
            <w:noWrap/>
            <w:vAlign w:val="center"/>
            <w:hideMark/>
          </w:tcPr>
          <w:p w:rsidR="008A6BB9" w:rsidRPr="008A6BB9" w:rsidRDefault="008A6BB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r>
      <w:tr w:rsidR="008A6BB9" w:rsidRPr="00236F10" w:rsidTr="008A6BB9">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819" w:type="dxa"/>
            <w:noWrap/>
            <w:hideMark/>
          </w:tcPr>
          <w:p w:rsidR="008A6BB9" w:rsidRPr="008A6BB9" w:rsidRDefault="008A6BB9" w:rsidP="000412E4">
            <w:pPr>
              <w:rPr>
                <w:rFonts w:ascii="Times New Roman" w:eastAsia="Times New Roman" w:hAnsi="Times New Roman" w:cs="Times New Roman"/>
                <w:b w:val="0"/>
                <w:sz w:val="20"/>
                <w:szCs w:val="20"/>
                <w:lang w:eastAsia="sr-Latn-RS"/>
              </w:rPr>
            </w:pPr>
            <w:r w:rsidRPr="008A6BB9">
              <w:rPr>
                <w:rFonts w:ascii="Times New Roman" w:eastAsia="Times New Roman" w:hAnsi="Times New Roman" w:cs="Times New Roman"/>
                <w:b w:val="0"/>
                <w:sz w:val="20"/>
                <w:szCs w:val="20"/>
                <w:lang w:eastAsia="sr-Latn-RS"/>
              </w:rPr>
              <w:t>изнуда новца</w:t>
            </w:r>
          </w:p>
        </w:tc>
        <w:tc>
          <w:tcPr>
            <w:tcW w:w="2239" w:type="dxa"/>
            <w:gridSpan w:val="4"/>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1</w:t>
            </w:r>
          </w:p>
        </w:tc>
        <w:tc>
          <w:tcPr>
            <w:tcW w:w="1411" w:type="dxa"/>
            <w:gridSpan w:val="3"/>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1411" w:type="dxa"/>
            <w:gridSpan w:val="3"/>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1</w:t>
            </w:r>
          </w:p>
        </w:tc>
        <w:tc>
          <w:tcPr>
            <w:tcW w:w="1411" w:type="dxa"/>
            <w:gridSpan w:val="3"/>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1213" w:type="dxa"/>
            <w:gridSpan w:val="3"/>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r>
      <w:tr w:rsidR="008A6BB9" w:rsidRPr="00236F10" w:rsidTr="008A6BB9">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819" w:type="dxa"/>
            <w:hideMark/>
          </w:tcPr>
          <w:p w:rsidR="008A6BB9" w:rsidRPr="008A6BB9" w:rsidRDefault="008A6BB9" w:rsidP="000412E4">
            <w:pPr>
              <w:rPr>
                <w:rFonts w:ascii="Times New Roman" w:eastAsia="Times New Roman" w:hAnsi="Times New Roman" w:cs="Times New Roman"/>
                <w:b w:val="0"/>
                <w:sz w:val="20"/>
                <w:szCs w:val="20"/>
                <w:lang w:eastAsia="sr-Latn-RS"/>
              </w:rPr>
            </w:pPr>
            <w:r w:rsidRPr="008A6BB9">
              <w:rPr>
                <w:rFonts w:ascii="Times New Roman" w:eastAsia="Times New Roman" w:hAnsi="Times New Roman" w:cs="Times New Roman"/>
                <w:b w:val="0"/>
                <w:sz w:val="20"/>
                <w:szCs w:val="20"/>
                <w:lang w:eastAsia="sr-Latn-RS"/>
              </w:rPr>
              <w:t>изнуда нематеријалне користи</w:t>
            </w:r>
          </w:p>
        </w:tc>
        <w:tc>
          <w:tcPr>
            <w:tcW w:w="2239" w:type="dxa"/>
            <w:gridSpan w:val="4"/>
            <w:noWrap/>
            <w:vAlign w:val="center"/>
            <w:hideMark/>
          </w:tcPr>
          <w:p w:rsidR="008A6BB9" w:rsidRPr="008A6BB9" w:rsidRDefault="008A6BB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1411" w:type="dxa"/>
            <w:gridSpan w:val="3"/>
            <w:noWrap/>
            <w:vAlign w:val="center"/>
            <w:hideMark/>
          </w:tcPr>
          <w:p w:rsidR="008A6BB9" w:rsidRPr="008A6BB9" w:rsidRDefault="008A6BB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1</w:t>
            </w:r>
          </w:p>
        </w:tc>
        <w:tc>
          <w:tcPr>
            <w:tcW w:w="1411" w:type="dxa"/>
            <w:gridSpan w:val="3"/>
            <w:noWrap/>
            <w:vAlign w:val="center"/>
            <w:hideMark/>
          </w:tcPr>
          <w:p w:rsidR="008A6BB9" w:rsidRPr="008A6BB9" w:rsidRDefault="008A6BB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1411" w:type="dxa"/>
            <w:gridSpan w:val="3"/>
            <w:noWrap/>
            <w:vAlign w:val="center"/>
            <w:hideMark/>
          </w:tcPr>
          <w:p w:rsidR="008A6BB9" w:rsidRPr="008A6BB9" w:rsidRDefault="008A6BB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1213" w:type="dxa"/>
            <w:gridSpan w:val="3"/>
            <w:noWrap/>
            <w:vAlign w:val="center"/>
            <w:hideMark/>
          </w:tcPr>
          <w:p w:rsidR="008A6BB9" w:rsidRPr="008A6BB9" w:rsidRDefault="008A6BB9" w:rsidP="008A6BB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r>
      <w:tr w:rsidR="008A6BB9" w:rsidRPr="005F61E3" w:rsidTr="008A6BB9">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819" w:type="dxa"/>
            <w:noWrap/>
            <w:hideMark/>
          </w:tcPr>
          <w:p w:rsidR="008A6BB9" w:rsidRPr="008A6BB9" w:rsidRDefault="008A6BB9" w:rsidP="000412E4">
            <w:pPr>
              <w:rPr>
                <w:rFonts w:ascii="Times New Roman" w:eastAsia="Times New Roman" w:hAnsi="Times New Roman" w:cs="Times New Roman"/>
                <w:b w:val="0"/>
                <w:sz w:val="18"/>
                <w:szCs w:val="18"/>
                <w:lang w:eastAsia="sr-Latn-RS"/>
              </w:rPr>
            </w:pPr>
            <w:r w:rsidRPr="008A6BB9">
              <w:rPr>
                <w:rFonts w:ascii="Times New Roman" w:eastAsia="Times New Roman" w:hAnsi="Times New Roman" w:cs="Times New Roman"/>
                <w:b w:val="0"/>
                <w:sz w:val="18"/>
                <w:szCs w:val="18"/>
                <w:lang w:eastAsia="sr-Latn-RS"/>
              </w:rPr>
              <w:t>непознато</w:t>
            </w:r>
          </w:p>
        </w:tc>
        <w:tc>
          <w:tcPr>
            <w:tcW w:w="2239" w:type="dxa"/>
            <w:gridSpan w:val="4"/>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1411" w:type="dxa"/>
            <w:gridSpan w:val="3"/>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1</w:t>
            </w:r>
          </w:p>
        </w:tc>
        <w:tc>
          <w:tcPr>
            <w:tcW w:w="1411" w:type="dxa"/>
            <w:gridSpan w:val="3"/>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1411" w:type="dxa"/>
            <w:gridSpan w:val="3"/>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c>
          <w:tcPr>
            <w:tcW w:w="1213" w:type="dxa"/>
            <w:gridSpan w:val="3"/>
            <w:noWrap/>
            <w:vAlign w:val="center"/>
            <w:hideMark/>
          </w:tcPr>
          <w:p w:rsidR="008A6BB9" w:rsidRPr="008A6BB9" w:rsidRDefault="008A6BB9" w:rsidP="008A6BB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8A6BB9">
              <w:rPr>
                <w:rFonts w:ascii="Times New Roman" w:eastAsia="Times New Roman" w:hAnsi="Times New Roman" w:cs="Times New Roman"/>
                <w:sz w:val="20"/>
                <w:szCs w:val="20"/>
                <w:lang w:eastAsia="sr-Latn-RS"/>
              </w:rPr>
              <w:t> </w:t>
            </w:r>
          </w:p>
        </w:tc>
      </w:tr>
      <w:tr w:rsidR="000412E4" w:rsidRPr="005F61E3" w:rsidTr="008A6BB9">
        <w:trPr>
          <w:cnfStyle w:val="000000010000" w:firstRow="0" w:lastRow="0" w:firstColumn="0" w:lastColumn="0" w:oddVBand="0" w:evenVBand="0" w:oddHBand="0" w:evenHBand="1"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9504" w:type="dxa"/>
            <w:gridSpan w:val="17"/>
            <w:hideMark/>
          </w:tcPr>
          <w:p w:rsidR="000412E4" w:rsidRPr="004B4A31" w:rsidRDefault="008A6BB9" w:rsidP="000412E4">
            <w:pPr>
              <w:jc w:val="both"/>
              <w:rPr>
                <w:rFonts w:ascii="Times New Roman" w:eastAsia="Times New Roman" w:hAnsi="Times New Roman" w:cs="Times New Roman"/>
                <w:b w:val="0"/>
                <w:color w:val="FF0000"/>
                <w:sz w:val="18"/>
                <w:szCs w:val="18"/>
                <w:lang w:eastAsia="sr-Latn-RS"/>
              </w:rPr>
            </w:pPr>
            <w:r w:rsidRPr="008A6BB9">
              <w:rPr>
                <w:rFonts w:ascii="Times New Roman" w:eastAsia="Times New Roman" w:hAnsi="Times New Roman" w:cs="Times New Roman"/>
                <w:b w:val="0"/>
                <w:sz w:val="18"/>
                <w:szCs w:val="18"/>
                <w:lang w:eastAsia="sr-Latn-RS"/>
              </w:rPr>
              <w:t>Малолетна лица чине око 15% у укупном броју лица оштећених извршењем КД Отмице у Р. Србији. Регистровано је девет малолетних лица (пет или 56% женског и четири или 44% мушког пола), старости од 3 до 17 година, која су била жртве осам отмица (две су извршене уз претњу ватреним оружјем). У извештајном периоду, отмице малолетних лица су вршене ради стицања противправне материјалне користи у око 56% случајева (34% због новчаних дуговања, 22% ради изнуде новца), у циљу сексуалног искоришћавања - 22%, а у спорадичним случајевима постојала је изнуда друге нематеријалне користи (остварење емотивне везе са мајком детета) али и недовољно познати разлози.</w:t>
            </w:r>
          </w:p>
        </w:tc>
      </w:tr>
    </w:tbl>
    <w:p w:rsidR="005F61E3" w:rsidRPr="005F61E3" w:rsidRDefault="005F61E3" w:rsidP="005F61E3">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1</w:t>
      </w:r>
      <w:r w:rsidR="00236F10">
        <w:rPr>
          <w:rFonts w:ascii="Times New Roman" w:hAnsi="Times New Roman" w:cs="Times New Roman"/>
          <w:sz w:val="12"/>
          <w:lang w:val="sr-Cyrl-RS"/>
        </w:rPr>
        <w:t>8</w:t>
      </w:r>
      <w:r>
        <w:rPr>
          <w:rFonts w:ascii="Times New Roman" w:hAnsi="Times New Roman" w:cs="Times New Roman"/>
          <w:sz w:val="12"/>
          <w:lang w:val="sr-Cyrl-RS"/>
        </w:rPr>
        <w:t>, извор МУП</w:t>
      </w:r>
    </w:p>
    <w:p w:rsidR="000412E4" w:rsidRPr="00456345" w:rsidRDefault="000412E4" w:rsidP="000412E4">
      <w:pPr>
        <w:pStyle w:val="BodyText"/>
        <w:ind w:right="-378"/>
        <w:rPr>
          <w:b/>
          <w:bCs/>
          <w:szCs w:val="24"/>
          <w:lang w:val="sr-Cyrl-RS"/>
        </w:rPr>
      </w:pPr>
    </w:p>
    <w:p w:rsidR="000412E4" w:rsidRPr="005F61E3" w:rsidRDefault="00456345" w:rsidP="000412E4">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И4. </w:t>
      </w:r>
      <w:r w:rsidR="005F61E3" w:rsidRPr="005F61E3">
        <w:rPr>
          <w:rFonts w:ascii="Times New Roman" w:hAnsi="Times New Roman" w:cs="Times New Roman"/>
          <w:b/>
          <w:sz w:val="24"/>
          <w:szCs w:val="24"/>
          <w:lang w:val="sr-Cyrl-RS"/>
        </w:rPr>
        <w:t>Сексуална експлоатација и трговина људима</w:t>
      </w:r>
      <w:r w:rsidR="000412E4" w:rsidRPr="005F61E3">
        <w:rPr>
          <w:rFonts w:ascii="Times New Roman" w:hAnsi="Times New Roman" w:cs="Times New Roman"/>
          <w:b/>
          <w:sz w:val="24"/>
          <w:szCs w:val="24"/>
          <w:lang w:val="sr-Cyrl-RS"/>
        </w:rPr>
        <w:t xml:space="preserve"> </w:t>
      </w:r>
    </w:p>
    <w:p w:rsidR="000412E4" w:rsidRPr="005F61E3" w:rsidRDefault="000412E4" w:rsidP="000412E4">
      <w:pPr>
        <w:pStyle w:val="BodyText"/>
        <w:ind w:right="-378"/>
        <w:rPr>
          <w:b/>
          <w:bCs/>
          <w:szCs w:val="24"/>
        </w:rPr>
      </w:pPr>
    </w:p>
    <w:tbl>
      <w:tblPr>
        <w:tblStyle w:val="LightGrid-Accent1"/>
        <w:tblW w:w="9464" w:type="dxa"/>
        <w:tblLook w:val="04A0" w:firstRow="1" w:lastRow="0" w:firstColumn="1" w:lastColumn="0" w:noHBand="0" w:noVBand="1"/>
      </w:tblPr>
      <w:tblGrid>
        <w:gridCol w:w="4810"/>
        <w:gridCol w:w="627"/>
        <w:gridCol w:w="627"/>
        <w:gridCol w:w="627"/>
        <w:gridCol w:w="627"/>
        <w:gridCol w:w="978"/>
        <w:gridCol w:w="1168"/>
      </w:tblGrid>
      <w:tr w:rsidR="000412E4" w:rsidRPr="005F61E3" w:rsidTr="00236F10">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9464" w:type="dxa"/>
            <w:gridSpan w:val="7"/>
            <w:hideMark/>
          </w:tcPr>
          <w:p w:rsidR="000412E4" w:rsidRPr="005F61E3" w:rsidRDefault="000412E4" w:rsidP="000412E4">
            <w:pPr>
              <w:jc w:val="center"/>
              <w:rPr>
                <w:rFonts w:ascii="Times New Roman" w:eastAsia="Times New Roman" w:hAnsi="Times New Roman" w:cs="Times New Roman"/>
                <w:b w:val="0"/>
                <w:bCs w:val="0"/>
                <w:sz w:val="18"/>
                <w:szCs w:val="18"/>
                <w:lang w:eastAsia="sr-Latn-RS"/>
              </w:rPr>
            </w:pPr>
            <w:r w:rsidRPr="005F61E3">
              <w:rPr>
                <w:rFonts w:ascii="Times New Roman" w:eastAsia="Times New Roman" w:hAnsi="Times New Roman" w:cs="Times New Roman"/>
                <w:b w:val="0"/>
                <w:bCs w:val="0"/>
                <w:sz w:val="18"/>
                <w:szCs w:val="18"/>
                <w:lang w:eastAsia="sr-Latn-RS"/>
              </w:rPr>
              <w:t>Број кривичних дела трговина људима и отмица извршених на штету малолетних лица у Републици Србији</w:t>
            </w:r>
          </w:p>
          <w:p w:rsidR="000412E4" w:rsidRPr="005F61E3" w:rsidRDefault="000412E4" w:rsidP="00D55CA3">
            <w:pPr>
              <w:jc w:val="center"/>
              <w:rPr>
                <w:rFonts w:ascii="Times New Roman" w:eastAsia="Times New Roman" w:hAnsi="Times New Roman" w:cs="Times New Roman"/>
                <w:b w:val="0"/>
                <w:bCs w:val="0"/>
                <w:sz w:val="18"/>
                <w:szCs w:val="18"/>
                <w:lang w:eastAsia="sr-Latn-RS"/>
              </w:rPr>
            </w:pPr>
            <w:r w:rsidRPr="005F61E3">
              <w:rPr>
                <w:rFonts w:ascii="Times New Roman" w:eastAsia="Times New Roman" w:hAnsi="Times New Roman" w:cs="Times New Roman"/>
                <w:b w:val="0"/>
                <w:bCs w:val="0"/>
                <w:sz w:val="18"/>
                <w:szCs w:val="18"/>
                <w:lang w:eastAsia="sr-Latn-RS"/>
              </w:rPr>
              <w:t>(2017 - 2021)</w:t>
            </w:r>
          </w:p>
        </w:tc>
      </w:tr>
      <w:tr w:rsidR="000412E4" w:rsidRPr="005F61E3" w:rsidTr="00236F10">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810" w:type="dxa"/>
            <w:noWrap/>
            <w:hideMark/>
          </w:tcPr>
          <w:p w:rsidR="000412E4" w:rsidRPr="005F61E3" w:rsidRDefault="000412E4" w:rsidP="000412E4">
            <w:pPr>
              <w:jc w:val="center"/>
              <w:rPr>
                <w:rFonts w:ascii="Times New Roman" w:eastAsia="Times New Roman" w:hAnsi="Times New Roman" w:cs="Times New Roman"/>
                <w:b w:val="0"/>
                <w:bCs w:val="0"/>
                <w:sz w:val="18"/>
                <w:szCs w:val="18"/>
                <w:lang w:eastAsia="sr-Latn-RS"/>
              </w:rPr>
            </w:pPr>
            <w:r w:rsidRPr="005F61E3">
              <w:rPr>
                <w:rFonts w:ascii="Times New Roman" w:eastAsia="Times New Roman" w:hAnsi="Times New Roman" w:cs="Times New Roman"/>
                <w:b w:val="0"/>
                <w:bCs w:val="0"/>
                <w:sz w:val="18"/>
                <w:szCs w:val="18"/>
                <w:lang w:eastAsia="sr-Latn-RS"/>
              </w:rPr>
              <w:t>КРИВИЧНО ДЕЛО</w:t>
            </w:r>
          </w:p>
        </w:tc>
        <w:tc>
          <w:tcPr>
            <w:tcW w:w="627"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sr-Latn-RS"/>
              </w:rPr>
            </w:pPr>
            <w:r w:rsidRPr="005F61E3">
              <w:rPr>
                <w:rFonts w:ascii="Times New Roman" w:eastAsia="Times New Roman" w:hAnsi="Times New Roman" w:cs="Times New Roman"/>
                <w:b/>
                <w:sz w:val="18"/>
                <w:szCs w:val="18"/>
                <w:lang w:eastAsia="sr-Latn-RS"/>
              </w:rPr>
              <w:t>2017.</w:t>
            </w:r>
          </w:p>
        </w:tc>
        <w:tc>
          <w:tcPr>
            <w:tcW w:w="627"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sr-Latn-RS"/>
              </w:rPr>
            </w:pPr>
            <w:r w:rsidRPr="005F61E3">
              <w:rPr>
                <w:rFonts w:ascii="Times New Roman" w:eastAsia="Times New Roman" w:hAnsi="Times New Roman" w:cs="Times New Roman"/>
                <w:b/>
                <w:sz w:val="18"/>
                <w:szCs w:val="18"/>
                <w:lang w:eastAsia="sr-Latn-RS"/>
              </w:rPr>
              <w:t>2018.</w:t>
            </w:r>
          </w:p>
        </w:tc>
        <w:tc>
          <w:tcPr>
            <w:tcW w:w="627"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sr-Latn-RS"/>
              </w:rPr>
            </w:pPr>
            <w:r w:rsidRPr="005F61E3">
              <w:rPr>
                <w:rFonts w:ascii="Times New Roman" w:eastAsia="Times New Roman" w:hAnsi="Times New Roman" w:cs="Times New Roman"/>
                <w:b/>
                <w:sz w:val="18"/>
                <w:szCs w:val="18"/>
                <w:lang w:eastAsia="sr-Latn-RS"/>
              </w:rPr>
              <w:t>2019.</w:t>
            </w:r>
          </w:p>
        </w:tc>
        <w:tc>
          <w:tcPr>
            <w:tcW w:w="627"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sr-Latn-RS"/>
              </w:rPr>
            </w:pPr>
            <w:r w:rsidRPr="005F61E3">
              <w:rPr>
                <w:rFonts w:ascii="Times New Roman" w:eastAsia="Times New Roman" w:hAnsi="Times New Roman" w:cs="Times New Roman"/>
                <w:b/>
                <w:sz w:val="18"/>
                <w:szCs w:val="18"/>
                <w:lang w:eastAsia="sr-Latn-RS"/>
              </w:rPr>
              <w:t>2020.</w:t>
            </w:r>
          </w:p>
        </w:tc>
        <w:tc>
          <w:tcPr>
            <w:tcW w:w="978"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sr-Latn-RS"/>
              </w:rPr>
            </w:pPr>
            <w:r w:rsidRPr="005F61E3">
              <w:rPr>
                <w:rFonts w:ascii="Times New Roman" w:eastAsia="Times New Roman" w:hAnsi="Times New Roman" w:cs="Times New Roman"/>
                <w:b/>
                <w:sz w:val="18"/>
                <w:szCs w:val="18"/>
                <w:lang w:eastAsia="sr-Latn-RS"/>
              </w:rPr>
              <w:t>2021.</w:t>
            </w:r>
          </w:p>
        </w:tc>
        <w:tc>
          <w:tcPr>
            <w:tcW w:w="1168" w:type="dxa"/>
            <w:noWrap/>
            <w:hideMark/>
          </w:tcPr>
          <w:p w:rsidR="000412E4" w:rsidRPr="005F61E3" w:rsidRDefault="000412E4" w:rsidP="00D55C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lang w:eastAsia="sr-Latn-RS"/>
              </w:rPr>
            </w:pPr>
            <w:r w:rsidRPr="005F61E3">
              <w:rPr>
                <w:rFonts w:ascii="Times New Roman" w:eastAsia="Times New Roman" w:hAnsi="Times New Roman" w:cs="Times New Roman"/>
                <w:b/>
                <w:sz w:val="18"/>
                <w:szCs w:val="18"/>
                <w:lang w:eastAsia="sr-Latn-RS"/>
              </w:rPr>
              <w:t xml:space="preserve">2017- 2021. </w:t>
            </w:r>
          </w:p>
        </w:tc>
      </w:tr>
      <w:tr w:rsidR="00D55CA3" w:rsidRPr="005F61E3" w:rsidTr="00C31197">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810" w:type="dxa"/>
            <w:noWrap/>
            <w:hideMark/>
          </w:tcPr>
          <w:p w:rsidR="00D55CA3" w:rsidRPr="005F61E3" w:rsidRDefault="00D55CA3" w:rsidP="000412E4">
            <w:pPr>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Трговина људима (члан 388. КЗ)</w:t>
            </w:r>
          </w:p>
        </w:tc>
        <w:tc>
          <w:tcPr>
            <w:tcW w:w="627"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13</w:t>
            </w:r>
          </w:p>
        </w:tc>
        <w:tc>
          <w:tcPr>
            <w:tcW w:w="627"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20</w:t>
            </w:r>
          </w:p>
        </w:tc>
        <w:tc>
          <w:tcPr>
            <w:tcW w:w="627"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17</w:t>
            </w:r>
          </w:p>
        </w:tc>
        <w:tc>
          <w:tcPr>
            <w:tcW w:w="627"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13</w:t>
            </w:r>
          </w:p>
        </w:tc>
        <w:tc>
          <w:tcPr>
            <w:tcW w:w="978"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8</w:t>
            </w:r>
          </w:p>
        </w:tc>
        <w:tc>
          <w:tcPr>
            <w:tcW w:w="1168"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D55CA3">
              <w:rPr>
                <w:rFonts w:ascii="Times New Roman" w:eastAsia="Times New Roman" w:hAnsi="Times New Roman" w:cs="Times New Roman"/>
                <w:b/>
                <w:sz w:val="20"/>
                <w:szCs w:val="20"/>
                <w:lang w:eastAsia="sr-Latn-RS"/>
              </w:rPr>
              <w:t>71</w:t>
            </w:r>
          </w:p>
        </w:tc>
      </w:tr>
      <w:tr w:rsidR="00D55CA3" w:rsidRPr="005F61E3" w:rsidTr="00C31197">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810" w:type="dxa"/>
            <w:hideMark/>
          </w:tcPr>
          <w:p w:rsidR="00D55CA3" w:rsidRPr="005F61E3" w:rsidRDefault="00D55CA3" w:rsidP="000412E4">
            <w:pPr>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Трговина малолетним лицима ради усвојења (члан 389. КЗ)</w:t>
            </w:r>
          </w:p>
        </w:tc>
        <w:tc>
          <w:tcPr>
            <w:tcW w:w="627"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627"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627"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w:t>
            </w:r>
          </w:p>
        </w:tc>
        <w:tc>
          <w:tcPr>
            <w:tcW w:w="627"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978"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1168"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eastAsia="sr-Latn-RS"/>
              </w:rPr>
            </w:pPr>
            <w:r w:rsidRPr="00D55CA3">
              <w:rPr>
                <w:rFonts w:ascii="Times New Roman" w:eastAsia="Times New Roman" w:hAnsi="Times New Roman" w:cs="Times New Roman"/>
                <w:b/>
                <w:sz w:val="20"/>
                <w:szCs w:val="20"/>
                <w:lang w:eastAsia="sr-Latn-RS"/>
              </w:rPr>
              <w:t>1 </w:t>
            </w:r>
          </w:p>
        </w:tc>
      </w:tr>
      <w:tr w:rsidR="00D55CA3" w:rsidRPr="005F61E3" w:rsidTr="00C31197">
        <w:trPr>
          <w:cnfStyle w:val="000000010000" w:firstRow="0" w:lastRow="0" w:firstColumn="0" w:lastColumn="0" w:oddVBand="0" w:evenVBand="0" w:oddHBand="0" w:evenHBand="1"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4810" w:type="dxa"/>
            <w:noWrap/>
            <w:hideMark/>
          </w:tcPr>
          <w:p w:rsidR="00D55CA3" w:rsidRPr="005F61E3" w:rsidRDefault="00D55CA3" w:rsidP="000412E4">
            <w:pPr>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Отмица (члан 134. КЗ)</w:t>
            </w:r>
          </w:p>
        </w:tc>
        <w:tc>
          <w:tcPr>
            <w:tcW w:w="627"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w:t>
            </w:r>
          </w:p>
        </w:tc>
        <w:tc>
          <w:tcPr>
            <w:tcW w:w="627"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3</w:t>
            </w:r>
          </w:p>
        </w:tc>
        <w:tc>
          <w:tcPr>
            <w:tcW w:w="627"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3</w:t>
            </w:r>
          </w:p>
        </w:tc>
        <w:tc>
          <w:tcPr>
            <w:tcW w:w="627"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978"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w:t>
            </w:r>
          </w:p>
        </w:tc>
        <w:tc>
          <w:tcPr>
            <w:tcW w:w="1168"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0"/>
                <w:szCs w:val="20"/>
                <w:lang w:eastAsia="sr-Latn-RS"/>
              </w:rPr>
            </w:pPr>
            <w:r w:rsidRPr="00D55CA3">
              <w:rPr>
                <w:rFonts w:ascii="Times New Roman" w:eastAsia="Times New Roman" w:hAnsi="Times New Roman" w:cs="Times New Roman"/>
                <w:b/>
                <w:sz w:val="20"/>
                <w:szCs w:val="20"/>
                <w:lang w:eastAsia="sr-Latn-RS"/>
              </w:rPr>
              <w:t>8</w:t>
            </w:r>
          </w:p>
        </w:tc>
      </w:tr>
    </w:tbl>
    <w:p w:rsidR="005F61E3" w:rsidRPr="005F61E3" w:rsidRDefault="00236F10" w:rsidP="005F61E3">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19</w:t>
      </w:r>
      <w:r w:rsidR="005F61E3">
        <w:rPr>
          <w:rFonts w:ascii="Times New Roman" w:hAnsi="Times New Roman" w:cs="Times New Roman"/>
          <w:sz w:val="12"/>
          <w:lang w:val="sr-Cyrl-RS"/>
        </w:rPr>
        <w:t>, извор МУП</w:t>
      </w:r>
    </w:p>
    <w:p w:rsidR="000412E4" w:rsidRPr="005F61E3" w:rsidRDefault="000412E4" w:rsidP="000412E4">
      <w:pPr>
        <w:spacing w:after="0" w:line="240" w:lineRule="auto"/>
        <w:rPr>
          <w:rFonts w:ascii="Times New Roman" w:hAnsi="Times New Roman" w:cs="Times New Roman"/>
          <w:b/>
          <w:sz w:val="24"/>
          <w:szCs w:val="24"/>
          <w:lang w:val="sr-Cyrl-RS"/>
        </w:rPr>
      </w:pPr>
    </w:p>
    <w:tbl>
      <w:tblPr>
        <w:tblStyle w:val="LightGrid-Accent1"/>
        <w:tblW w:w="9568" w:type="dxa"/>
        <w:tblLook w:val="04A0" w:firstRow="1" w:lastRow="0" w:firstColumn="1" w:lastColumn="0" w:noHBand="0" w:noVBand="1"/>
      </w:tblPr>
      <w:tblGrid>
        <w:gridCol w:w="1822"/>
        <w:gridCol w:w="851"/>
        <w:gridCol w:w="405"/>
        <w:gridCol w:w="424"/>
        <w:gridCol w:w="560"/>
        <w:gridCol w:w="424"/>
        <w:gridCol w:w="424"/>
        <w:gridCol w:w="564"/>
        <w:gridCol w:w="424"/>
        <w:gridCol w:w="424"/>
        <w:gridCol w:w="567"/>
        <w:gridCol w:w="426"/>
        <w:gridCol w:w="424"/>
        <w:gridCol w:w="565"/>
        <w:gridCol w:w="424"/>
        <w:gridCol w:w="424"/>
        <w:gridCol w:w="416"/>
      </w:tblGrid>
      <w:tr w:rsidR="000412E4" w:rsidRPr="00236F10" w:rsidTr="00D55CA3">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9568" w:type="dxa"/>
            <w:gridSpan w:val="17"/>
            <w:hideMark/>
          </w:tcPr>
          <w:p w:rsidR="000412E4" w:rsidRPr="00236F10" w:rsidRDefault="000412E4" w:rsidP="000412E4">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 xml:space="preserve">Број малолетних лица на чију штету je извршенo кривичнo делo трговинa људима у Републици Србији </w:t>
            </w:r>
          </w:p>
          <w:p w:rsidR="000412E4" w:rsidRPr="00236F10" w:rsidRDefault="000412E4" w:rsidP="00D55CA3">
            <w:pPr>
              <w:jc w:val="cente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 xml:space="preserve">(2017- 2021)  </w:t>
            </w:r>
          </w:p>
        </w:tc>
      </w:tr>
      <w:tr w:rsidR="000412E4" w:rsidRPr="00236F10" w:rsidTr="00D55CA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22" w:type="dxa"/>
            <w:vMerge w:val="restart"/>
            <w:shd w:val="clear" w:color="auto" w:fill="EEECE1" w:themeFill="background2"/>
            <w:noWrap/>
            <w:hideMark/>
          </w:tcPr>
          <w:p w:rsidR="000412E4" w:rsidRPr="00236F10" w:rsidRDefault="000412E4" w:rsidP="000412E4">
            <w:pPr>
              <w:rPr>
                <w:rFonts w:ascii="Times New Roman" w:eastAsia="Times New Roman" w:hAnsi="Times New Roman" w:cs="Times New Roman"/>
                <w:b w:val="0"/>
                <w:bCs w:val="0"/>
                <w:sz w:val="20"/>
                <w:szCs w:val="20"/>
                <w:lang w:eastAsia="sr-Latn-RS"/>
              </w:rPr>
            </w:pPr>
            <w:r w:rsidRPr="00236F10">
              <w:rPr>
                <w:rFonts w:ascii="Times New Roman" w:eastAsia="Times New Roman" w:hAnsi="Times New Roman" w:cs="Times New Roman"/>
                <w:b w:val="0"/>
                <w:bCs w:val="0"/>
                <w:sz w:val="20"/>
                <w:szCs w:val="20"/>
                <w:lang w:eastAsia="sr-Latn-RS"/>
              </w:rPr>
              <w:t>кривично дело</w:t>
            </w:r>
          </w:p>
        </w:tc>
        <w:tc>
          <w:tcPr>
            <w:tcW w:w="851" w:type="dxa"/>
            <w:vMerge w:val="restart"/>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узраст/ пол</w:t>
            </w:r>
          </w:p>
        </w:tc>
        <w:tc>
          <w:tcPr>
            <w:tcW w:w="1389" w:type="dxa"/>
            <w:gridSpan w:val="3"/>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2017.</w:t>
            </w:r>
          </w:p>
        </w:tc>
        <w:tc>
          <w:tcPr>
            <w:tcW w:w="1412" w:type="dxa"/>
            <w:gridSpan w:val="3"/>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2018.</w:t>
            </w:r>
          </w:p>
        </w:tc>
        <w:tc>
          <w:tcPr>
            <w:tcW w:w="1415" w:type="dxa"/>
            <w:gridSpan w:val="3"/>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2019.</w:t>
            </w:r>
          </w:p>
        </w:tc>
        <w:tc>
          <w:tcPr>
            <w:tcW w:w="1415" w:type="dxa"/>
            <w:gridSpan w:val="3"/>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2020.</w:t>
            </w:r>
          </w:p>
        </w:tc>
        <w:tc>
          <w:tcPr>
            <w:tcW w:w="1264" w:type="dxa"/>
            <w:gridSpan w:val="3"/>
            <w:noWrap/>
            <w:hideMark/>
          </w:tcPr>
          <w:p w:rsidR="000412E4" w:rsidRPr="00236F10"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color w:val="000000"/>
                <w:sz w:val="20"/>
                <w:szCs w:val="20"/>
                <w:lang w:eastAsia="sr-Latn-RS"/>
              </w:rPr>
              <w:t xml:space="preserve"> </w:t>
            </w:r>
            <w:r w:rsidRPr="00236F10">
              <w:rPr>
                <w:rFonts w:ascii="Times New Roman" w:eastAsia="Times New Roman" w:hAnsi="Times New Roman" w:cs="Times New Roman"/>
                <w:b/>
                <w:bCs/>
                <w:sz w:val="20"/>
                <w:szCs w:val="20"/>
                <w:lang w:eastAsia="sr-Latn-RS"/>
              </w:rPr>
              <w:t>2021.</w:t>
            </w:r>
          </w:p>
        </w:tc>
      </w:tr>
      <w:tr w:rsidR="000412E4" w:rsidRPr="00236F10" w:rsidTr="00D55CA3">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822" w:type="dxa"/>
            <w:vMerge/>
            <w:shd w:val="clear" w:color="auto" w:fill="EEECE1" w:themeFill="background2"/>
            <w:hideMark/>
          </w:tcPr>
          <w:p w:rsidR="000412E4" w:rsidRPr="00236F10" w:rsidRDefault="000412E4" w:rsidP="000412E4">
            <w:pPr>
              <w:rPr>
                <w:rFonts w:ascii="Times New Roman" w:eastAsia="Times New Roman" w:hAnsi="Times New Roman" w:cs="Times New Roman"/>
                <w:b w:val="0"/>
                <w:bCs w:val="0"/>
                <w:sz w:val="20"/>
                <w:szCs w:val="20"/>
                <w:lang w:eastAsia="sr-Latn-RS"/>
              </w:rPr>
            </w:pPr>
          </w:p>
        </w:tc>
        <w:tc>
          <w:tcPr>
            <w:tcW w:w="851" w:type="dxa"/>
            <w:vMerge/>
            <w:hideMark/>
          </w:tcPr>
          <w:p w:rsidR="000412E4" w:rsidRPr="00236F10"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05" w:type="dxa"/>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М</w:t>
            </w:r>
          </w:p>
        </w:tc>
        <w:tc>
          <w:tcPr>
            <w:tcW w:w="424"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Ж</w:t>
            </w:r>
          </w:p>
        </w:tc>
        <w:tc>
          <w:tcPr>
            <w:tcW w:w="560"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w:t>
            </w:r>
          </w:p>
        </w:tc>
        <w:tc>
          <w:tcPr>
            <w:tcW w:w="424"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М</w:t>
            </w:r>
          </w:p>
        </w:tc>
        <w:tc>
          <w:tcPr>
            <w:tcW w:w="424"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Ж</w:t>
            </w:r>
          </w:p>
        </w:tc>
        <w:tc>
          <w:tcPr>
            <w:tcW w:w="564"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w:t>
            </w:r>
          </w:p>
        </w:tc>
        <w:tc>
          <w:tcPr>
            <w:tcW w:w="424"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М</w:t>
            </w:r>
          </w:p>
        </w:tc>
        <w:tc>
          <w:tcPr>
            <w:tcW w:w="424"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Ж</w:t>
            </w:r>
          </w:p>
        </w:tc>
        <w:tc>
          <w:tcPr>
            <w:tcW w:w="567"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w:t>
            </w:r>
          </w:p>
        </w:tc>
        <w:tc>
          <w:tcPr>
            <w:tcW w:w="426"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М</w:t>
            </w:r>
          </w:p>
        </w:tc>
        <w:tc>
          <w:tcPr>
            <w:tcW w:w="424"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Ж</w:t>
            </w:r>
          </w:p>
        </w:tc>
        <w:tc>
          <w:tcPr>
            <w:tcW w:w="565"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w:t>
            </w:r>
          </w:p>
        </w:tc>
        <w:tc>
          <w:tcPr>
            <w:tcW w:w="424"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М</w:t>
            </w:r>
          </w:p>
        </w:tc>
        <w:tc>
          <w:tcPr>
            <w:tcW w:w="424"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Ж</w:t>
            </w:r>
          </w:p>
        </w:tc>
        <w:tc>
          <w:tcPr>
            <w:tcW w:w="416" w:type="dxa"/>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r w:rsidRPr="00236F10">
              <w:rPr>
                <w:rFonts w:ascii="Times New Roman" w:eastAsia="Times New Roman" w:hAnsi="Times New Roman" w:cs="Times New Roman"/>
                <w:b/>
                <w:bCs/>
                <w:sz w:val="20"/>
                <w:szCs w:val="20"/>
                <w:lang w:eastAsia="sr-Latn-RS"/>
              </w:rPr>
              <w:t>∑</w:t>
            </w:r>
          </w:p>
        </w:tc>
      </w:tr>
      <w:tr w:rsidR="00D55CA3" w:rsidRPr="00236F10" w:rsidTr="00D55CA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22" w:type="dxa"/>
            <w:vMerge w:val="restart"/>
            <w:shd w:val="clear" w:color="auto" w:fill="EEECE1" w:themeFill="background2"/>
            <w:hideMark/>
          </w:tcPr>
          <w:p w:rsidR="00D55CA3" w:rsidRPr="00236F10" w:rsidRDefault="00D55CA3" w:rsidP="000412E4">
            <w:pPr>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xml:space="preserve">Трговина </w:t>
            </w:r>
            <w:r w:rsidRPr="00D55CA3">
              <w:rPr>
                <w:rFonts w:ascii="Times New Roman" w:eastAsia="Times New Roman" w:hAnsi="Times New Roman" w:cs="Times New Roman"/>
                <w:sz w:val="20"/>
                <w:szCs w:val="20"/>
                <w:shd w:val="clear" w:color="auto" w:fill="F2F2F2" w:themeFill="background1" w:themeFillShade="F2"/>
                <w:lang w:eastAsia="sr-Latn-RS"/>
              </w:rPr>
              <w:t>људима (члан 388. КЗ)</w:t>
            </w:r>
          </w:p>
        </w:tc>
        <w:tc>
          <w:tcPr>
            <w:tcW w:w="851"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proofErr w:type="gramStart"/>
            <w:r w:rsidRPr="00D55CA3">
              <w:rPr>
                <w:rFonts w:ascii="Times New Roman" w:eastAsia="Times New Roman" w:hAnsi="Times New Roman" w:cs="Times New Roman"/>
                <w:sz w:val="20"/>
                <w:szCs w:val="20"/>
                <w:lang w:eastAsia="sr-Latn-RS"/>
              </w:rPr>
              <w:t>до</w:t>
            </w:r>
            <w:proofErr w:type="gramEnd"/>
            <w:r w:rsidRPr="00D55CA3">
              <w:rPr>
                <w:rFonts w:ascii="Times New Roman" w:eastAsia="Times New Roman" w:hAnsi="Times New Roman" w:cs="Times New Roman"/>
                <w:sz w:val="20"/>
                <w:szCs w:val="20"/>
                <w:lang w:eastAsia="sr-Latn-RS"/>
              </w:rPr>
              <w:t xml:space="preserve"> 14 год.</w:t>
            </w:r>
          </w:p>
        </w:tc>
        <w:tc>
          <w:tcPr>
            <w:tcW w:w="405"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9</w:t>
            </w:r>
          </w:p>
        </w:tc>
        <w:tc>
          <w:tcPr>
            <w:tcW w:w="560"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9</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2</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8</w:t>
            </w:r>
          </w:p>
        </w:tc>
        <w:tc>
          <w:tcPr>
            <w:tcW w:w="56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10</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2</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2</w:t>
            </w:r>
          </w:p>
        </w:tc>
        <w:tc>
          <w:tcPr>
            <w:tcW w:w="567"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4</w:t>
            </w:r>
          </w:p>
        </w:tc>
        <w:tc>
          <w:tcPr>
            <w:tcW w:w="426"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4</w:t>
            </w:r>
          </w:p>
        </w:tc>
        <w:tc>
          <w:tcPr>
            <w:tcW w:w="565"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5</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3</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3</w:t>
            </w:r>
          </w:p>
        </w:tc>
        <w:tc>
          <w:tcPr>
            <w:tcW w:w="416"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6</w:t>
            </w:r>
          </w:p>
        </w:tc>
      </w:tr>
      <w:tr w:rsidR="00D55CA3" w:rsidRPr="00236F10" w:rsidTr="00D55CA3">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22" w:type="dxa"/>
            <w:vMerge/>
            <w:shd w:val="clear" w:color="auto" w:fill="EEECE1" w:themeFill="background2"/>
            <w:hideMark/>
          </w:tcPr>
          <w:p w:rsidR="00D55CA3" w:rsidRPr="00236F10" w:rsidRDefault="00D55CA3" w:rsidP="000412E4">
            <w:pPr>
              <w:rPr>
                <w:rFonts w:ascii="Times New Roman" w:eastAsia="Times New Roman" w:hAnsi="Times New Roman" w:cs="Times New Roman"/>
                <w:sz w:val="20"/>
                <w:szCs w:val="20"/>
                <w:lang w:eastAsia="sr-Latn-RS"/>
              </w:rPr>
            </w:pPr>
          </w:p>
        </w:tc>
        <w:tc>
          <w:tcPr>
            <w:tcW w:w="851"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05"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60"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6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67"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6"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65"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16"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r>
      <w:tr w:rsidR="00D55CA3" w:rsidRPr="00236F10" w:rsidTr="00D55CA3">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22" w:type="dxa"/>
            <w:vMerge/>
            <w:shd w:val="clear" w:color="auto" w:fill="EEECE1" w:themeFill="background2"/>
            <w:hideMark/>
          </w:tcPr>
          <w:p w:rsidR="00D55CA3" w:rsidRPr="00236F10" w:rsidRDefault="00D55CA3" w:rsidP="000412E4">
            <w:pPr>
              <w:rPr>
                <w:rFonts w:ascii="Times New Roman" w:eastAsia="Times New Roman" w:hAnsi="Times New Roman" w:cs="Times New Roman"/>
                <w:sz w:val="20"/>
                <w:szCs w:val="20"/>
                <w:lang w:eastAsia="sr-Latn-RS"/>
              </w:rPr>
            </w:pPr>
          </w:p>
        </w:tc>
        <w:tc>
          <w:tcPr>
            <w:tcW w:w="851"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14 до 18</w:t>
            </w:r>
          </w:p>
        </w:tc>
        <w:tc>
          <w:tcPr>
            <w:tcW w:w="405"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4</w:t>
            </w:r>
          </w:p>
        </w:tc>
        <w:tc>
          <w:tcPr>
            <w:tcW w:w="560"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4</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13</w:t>
            </w:r>
          </w:p>
        </w:tc>
        <w:tc>
          <w:tcPr>
            <w:tcW w:w="56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13</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10</w:t>
            </w:r>
          </w:p>
        </w:tc>
        <w:tc>
          <w:tcPr>
            <w:tcW w:w="567"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10</w:t>
            </w:r>
          </w:p>
        </w:tc>
        <w:tc>
          <w:tcPr>
            <w:tcW w:w="426"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3</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5</w:t>
            </w:r>
          </w:p>
        </w:tc>
        <w:tc>
          <w:tcPr>
            <w:tcW w:w="565"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8</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w:t>
            </w:r>
          </w:p>
        </w:tc>
        <w:tc>
          <w:tcPr>
            <w:tcW w:w="424"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5</w:t>
            </w:r>
          </w:p>
        </w:tc>
        <w:tc>
          <w:tcPr>
            <w:tcW w:w="416" w:type="dxa"/>
            <w:vMerge w:val="restart"/>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6</w:t>
            </w:r>
          </w:p>
        </w:tc>
      </w:tr>
      <w:tr w:rsidR="00D55CA3" w:rsidRPr="00236F10" w:rsidTr="00D55CA3">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22" w:type="dxa"/>
            <w:vMerge/>
            <w:shd w:val="clear" w:color="auto" w:fill="EEECE1" w:themeFill="background2"/>
            <w:hideMark/>
          </w:tcPr>
          <w:p w:rsidR="00D55CA3" w:rsidRPr="00236F10" w:rsidRDefault="00D55CA3" w:rsidP="000412E4">
            <w:pPr>
              <w:rPr>
                <w:rFonts w:ascii="Times New Roman" w:eastAsia="Times New Roman" w:hAnsi="Times New Roman" w:cs="Times New Roman"/>
                <w:sz w:val="20"/>
                <w:szCs w:val="20"/>
                <w:lang w:eastAsia="sr-Latn-RS"/>
              </w:rPr>
            </w:pPr>
          </w:p>
        </w:tc>
        <w:tc>
          <w:tcPr>
            <w:tcW w:w="851"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05"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60"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6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67"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6"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565"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24"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p>
        </w:tc>
        <w:tc>
          <w:tcPr>
            <w:tcW w:w="416" w:type="dxa"/>
            <w:vMerge/>
            <w:vAlign w:val="center"/>
            <w:hideMark/>
          </w:tcPr>
          <w:p w:rsidR="00D55CA3" w:rsidRPr="00D55CA3" w:rsidRDefault="00D55CA3"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20"/>
                <w:szCs w:val="20"/>
                <w:lang w:eastAsia="sr-Latn-RS"/>
              </w:rPr>
            </w:pPr>
          </w:p>
        </w:tc>
      </w:tr>
      <w:tr w:rsidR="00D55CA3" w:rsidRPr="00236F10" w:rsidTr="00D55CA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22" w:type="dxa"/>
            <w:vMerge/>
            <w:shd w:val="clear" w:color="auto" w:fill="EEECE1" w:themeFill="background2"/>
            <w:hideMark/>
          </w:tcPr>
          <w:p w:rsidR="00D55CA3" w:rsidRPr="00236F10" w:rsidRDefault="00D55CA3" w:rsidP="000412E4">
            <w:pPr>
              <w:rPr>
                <w:rFonts w:ascii="Times New Roman" w:eastAsia="Times New Roman" w:hAnsi="Times New Roman" w:cs="Times New Roman"/>
                <w:sz w:val="20"/>
                <w:szCs w:val="20"/>
                <w:lang w:eastAsia="sr-Latn-RS"/>
              </w:rPr>
            </w:pPr>
          </w:p>
        </w:tc>
        <w:tc>
          <w:tcPr>
            <w:tcW w:w="851" w:type="dxa"/>
            <w:noWrap/>
            <w:vAlign w:val="bottom"/>
            <w:hideMark/>
          </w:tcPr>
          <w:p w:rsidR="00D55CA3" w:rsidRPr="00D55CA3" w:rsidRDefault="00D55CA3" w:rsidP="00A70F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xml:space="preserve">укупно </w:t>
            </w:r>
          </w:p>
        </w:tc>
        <w:tc>
          <w:tcPr>
            <w:tcW w:w="405"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 </w:t>
            </w:r>
          </w:p>
        </w:tc>
        <w:tc>
          <w:tcPr>
            <w:tcW w:w="424"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13</w:t>
            </w:r>
          </w:p>
        </w:tc>
        <w:tc>
          <w:tcPr>
            <w:tcW w:w="560"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13</w:t>
            </w:r>
          </w:p>
        </w:tc>
        <w:tc>
          <w:tcPr>
            <w:tcW w:w="424"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2</w:t>
            </w:r>
          </w:p>
        </w:tc>
        <w:tc>
          <w:tcPr>
            <w:tcW w:w="424"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21</w:t>
            </w:r>
          </w:p>
        </w:tc>
        <w:tc>
          <w:tcPr>
            <w:tcW w:w="564"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23</w:t>
            </w:r>
          </w:p>
        </w:tc>
        <w:tc>
          <w:tcPr>
            <w:tcW w:w="424"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2</w:t>
            </w:r>
          </w:p>
        </w:tc>
        <w:tc>
          <w:tcPr>
            <w:tcW w:w="424"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12</w:t>
            </w:r>
          </w:p>
        </w:tc>
        <w:tc>
          <w:tcPr>
            <w:tcW w:w="567"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14</w:t>
            </w:r>
          </w:p>
        </w:tc>
        <w:tc>
          <w:tcPr>
            <w:tcW w:w="426"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4</w:t>
            </w:r>
          </w:p>
        </w:tc>
        <w:tc>
          <w:tcPr>
            <w:tcW w:w="424"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9</w:t>
            </w:r>
          </w:p>
        </w:tc>
        <w:tc>
          <w:tcPr>
            <w:tcW w:w="565"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13</w:t>
            </w:r>
          </w:p>
        </w:tc>
        <w:tc>
          <w:tcPr>
            <w:tcW w:w="424"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4</w:t>
            </w:r>
          </w:p>
        </w:tc>
        <w:tc>
          <w:tcPr>
            <w:tcW w:w="424"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8</w:t>
            </w:r>
          </w:p>
        </w:tc>
        <w:tc>
          <w:tcPr>
            <w:tcW w:w="416" w:type="dxa"/>
            <w:noWrap/>
            <w:vAlign w:val="bottom"/>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sr-Latn-RS"/>
              </w:rPr>
            </w:pPr>
            <w:r w:rsidRPr="00D55CA3">
              <w:rPr>
                <w:rFonts w:ascii="Times New Roman" w:eastAsia="Times New Roman" w:hAnsi="Times New Roman" w:cs="Times New Roman"/>
                <w:b/>
                <w:bCs/>
                <w:sz w:val="20"/>
                <w:szCs w:val="20"/>
                <w:lang w:eastAsia="sr-Latn-RS"/>
              </w:rPr>
              <w:t>12</w:t>
            </w:r>
          </w:p>
        </w:tc>
      </w:tr>
      <w:tr w:rsidR="000412E4" w:rsidRPr="00236F10" w:rsidTr="00D55CA3">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22" w:type="dxa"/>
            <w:noWrap/>
            <w:hideMark/>
          </w:tcPr>
          <w:p w:rsidR="000412E4" w:rsidRPr="00D55CA3" w:rsidRDefault="000412E4" w:rsidP="000412E4">
            <w:pPr>
              <w:rPr>
                <w:rFonts w:ascii="Times New Roman" w:eastAsia="Times New Roman" w:hAnsi="Times New Roman" w:cs="Times New Roman"/>
                <w:bCs w:val="0"/>
                <w:sz w:val="20"/>
                <w:szCs w:val="20"/>
                <w:lang w:eastAsia="sr-Latn-RS"/>
              </w:rPr>
            </w:pPr>
            <w:r w:rsidRPr="00D55CA3">
              <w:rPr>
                <w:rFonts w:ascii="Times New Roman" w:eastAsia="Times New Roman" w:hAnsi="Times New Roman" w:cs="Times New Roman"/>
                <w:bCs w:val="0"/>
                <w:sz w:val="20"/>
                <w:szCs w:val="20"/>
                <w:lang w:eastAsia="sr-Latn-RS"/>
              </w:rPr>
              <w:t>врста експлоатације</w:t>
            </w:r>
          </w:p>
        </w:tc>
        <w:tc>
          <w:tcPr>
            <w:tcW w:w="7746" w:type="dxa"/>
            <w:gridSpan w:val="16"/>
            <w:noWrap/>
            <w:hideMark/>
          </w:tcPr>
          <w:p w:rsidR="000412E4" w:rsidRPr="00236F10"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236F10">
              <w:rPr>
                <w:rFonts w:ascii="Times New Roman" w:eastAsia="Times New Roman" w:hAnsi="Times New Roman" w:cs="Times New Roman"/>
                <w:sz w:val="20"/>
                <w:szCs w:val="20"/>
                <w:lang w:eastAsia="sr-Latn-RS"/>
              </w:rPr>
              <w:t> </w:t>
            </w:r>
          </w:p>
        </w:tc>
      </w:tr>
      <w:tr w:rsidR="00D55CA3" w:rsidRPr="00236F10" w:rsidTr="00D55CA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22" w:type="dxa"/>
            <w:shd w:val="clear" w:color="auto" w:fill="EEECE1" w:themeFill="background2"/>
            <w:noWrap/>
            <w:hideMark/>
          </w:tcPr>
          <w:p w:rsidR="00D55CA3" w:rsidRPr="00D55CA3" w:rsidRDefault="00D55CA3" w:rsidP="000412E4">
            <w:pPr>
              <w:rPr>
                <w:rFonts w:ascii="Times New Roman" w:eastAsia="Times New Roman" w:hAnsi="Times New Roman" w:cs="Times New Roman"/>
                <w:b w:val="0"/>
                <w:sz w:val="20"/>
                <w:szCs w:val="20"/>
                <w:lang w:val="sr-Cyrl-RS" w:eastAsia="sr-Latn-RS"/>
              </w:rPr>
            </w:pPr>
            <w:r w:rsidRPr="00D55CA3">
              <w:rPr>
                <w:rFonts w:ascii="Times New Roman" w:eastAsia="Times New Roman" w:hAnsi="Times New Roman" w:cs="Times New Roman"/>
                <w:b w:val="0"/>
                <w:sz w:val="20"/>
                <w:szCs w:val="20"/>
                <w:lang w:val="sr-Cyrl-RS" w:eastAsia="sr-Latn-RS"/>
              </w:rPr>
              <w:t>проституција</w:t>
            </w:r>
          </w:p>
        </w:tc>
        <w:tc>
          <w:tcPr>
            <w:tcW w:w="2240" w:type="dxa"/>
            <w:gridSpan w:val="4"/>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2</w:t>
            </w:r>
          </w:p>
        </w:tc>
        <w:tc>
          <w:tcPr>
            <w:tcW w:w="1412" w:type="dxa"/>
            <w:gridSpan w:val="3"/>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13</w:t>
            </w:r>
          </w:p>
        </w:tc>
        <w:tc>
          <w:tcPr>
            <w:tcW w:w="1415" w:type="dxa"/>
            <w:gridSpan w:val="3"/>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8</w:t>
            </w:r>
          </w:p>
        </w:tc>
        <w:tc>
          <w:tcPr>
            <w:tcW w:w="1415" w:type="dxa"/>
            <w:gridSpan w:val="3"/>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7</w:t>
            </w:r>
          </w:p>
        </w:tc>
        <w:tc>
          <w:tcPr>
            <w:tcW w:w="1264" w:type="dxa"/>
            <w:gridSpan w:val="3"/>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5</w:t>
            </w:r>
          </w:p>
        </w:tc>
      </w:tr>
      <w:tr w:rsidR="00D55CA3" w:rsidRPr="00236F10" w:rsidTr="00D55CA3">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22" w:type="dxa"/>
            <w:noWrap/>
            <w:hideMark/>
          </w:tcPr>
          <w:p w:rsidR="00D55CA3" w:rsidRPr="00D55CA3" w:rsidRDefault="00D55CA3" w:rsidP="000412E4">
            <w:pPr>
              <w:rPr>
                <w:rFonts w:ascii="Times New Roman" w:eastAsia="Times New Roman" w:hAnsi="Times New Roman" w:cs="Times New Roman"/>
                <w:b w:val="0"/>
                <w:sz w:val="20"/>
                <w:szCs w:val="20"/>
                <w:lang w:eastAsia="sr-Latn-RS"/>
              </w:rPr>
            </w:pPr>
            <w:r w:rsidRPr="00D55CA3">
              <w:rPr>
                <w:rFonts w:ascii="Times New Roman" w:eastAsia="Times New Roman" w:hAnsi="Times New Roman" w:cs="Times New Roman"/>
                <w:b w:val="0"/>
                <w:sz w:val="20"/>
                <w:szCs w:val="20"/>
                <w:lang w:eastAsia="sr-Latn-RS"/>
              </w:rPr>
              <w:t>принудна удаја</w:t>
            </w:r>
          </w:p>
        </w:tc>
        <w:tc>
          <w:tcPr>
            <w:tcW w:w="2240" w:type="dxa"/>
            <w:gridSpan w:val="4"/>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3</w:t>
            </w:r>
          </w:p>
        </w:tc>
        <w:tc>
          <w:tcPr>
            <w:tcW w:w="1412"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2</w:t>
            </w:r>
          </w:p>
        </w:tc>
        <w:tc>
          <w:tcPr>
            <w:tcW w:w="1415"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2</w:t>
            </w:r>
          </w:p>
        </w:tc>
        <w:tc>
          <w:tcPr>
            <w:tcW w:w="1415"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w:t>
            </w:r>
          </w:p>
        </w:tc>
        <w:tc>
          <w:tcPr>
            <w:tcW w:w="1264"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r>
      <w:tr w:rsidR="00D55CA3" w:rsidRPr="00236F10" w:rsidTr="00D55CA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22" w:type="dxa"/>
            <w:shd w:val="clear" w:color="auto" w:fill="EEECE1" w:themeFill="background2"/>
            <w:noWrap/>
          </w:tcPr>
          <w:p w:rsidR="00D55CA3" w:rsidRPr="00D55CA3" w:rsidRDefault="00D55CA3" w:rsidP="000412E4">
            <w:pPr>
              <w:rPr>
                <w:rFonts w:ascii="Times New Roman" w:eastAsia="Times New Roman" w:hAnsi="Times New Roman" w:cs="Times New Roman"/>
                <w:b w:val="0"/>
                <w:sz w:val="20"/>
                <w:szCs w:val="20"/>
                <w:lang w:eastAsia="sr-Latn-RS"/>
              </w:rPr>
            </w:pPr>
            <w:r w:rsidRPr="00D55CA3">
              <w:rPr>
                <w:rFonts w:ascii="Times New Roman" w:eastAsia="Times New Roman" w:hAnsi="Times New Roman" w:cs="Times New Roman"/>
                <w:b w:val="0"/>
                <w:sz w:val="20"/>
                <w:szCs w:val="20"/>
                <w:lang w:eastAsia="sr-Latn-RS"/>
              </w:rPr>
              <w:t>порнографија</w:t>
            </w:r>
          </w:p>
        </w:tc>
        <w:tc>
          <w:tcPr>
            <w:tcW w:w="2240" w:type="dxa"/>
            <w:gridSpan w:val="4"/>
            <w:noWrap/>
            <w:vAlign w:val="center"/>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8</w:t>
            </w:r>
          </w:p>
        </w:tc>
        <w:tc>
          <w:tcPr>
            <w:tcW w:w="1412" w:type="dxa"/>
            <w:gridSpan w:val="3"/>
            <w:noWrap/>
            <w:vAlign w:val="center"/>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p>
        </w:tc>
        <w:tc>
          <w:tcPr>
            <w:tcW w:w="1415" w:type="dxa"/>
            <w:gridSpan w:val="3"/>
            <w:noWrap/>
            <w:vAlign w:val="center"/>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p>
        </w:tc>
        <w:tc>
          <w:tcPr>
            <w:tcW w:w="1415" w:type="dxa"/>
            <w:gridSpan w:val="3"/>
            <w:noWrap/>
            <w:vAlign w:val="center"/>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p>
        </w:tc>
        <w:tc>
          <w:tcPr>
            <w:tcW w:w="1264" w:type="dxa"/>
            <w:gridSpan w:val="3"/>
            <w:noWrap/>
            <w:vAlign w:val="center"/>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p>
        </w:tc>
      </w:tr>
      <w:tr w:rsidR="00D55CA3" w:rsidRPr="00236F10" w:rsidTr="00D55CA3">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22" w:type="dxa"/>
            <w:noWrap/>
            <w:hideMark/>
          </w:tcPr>
          <w:p w:rsidR="00D55CA3" w:rsidRPr="00D55CA3" w:rsidRDefault="00D55CA3" w:rsidP="000412E4">
            <w:pPr>
              <w:rPr>
                <w:rFonts w:ascii="Times New Roman" w:eastAsia="Times New Roman" w:hAnsi="Times New Roman" w:cs="Times New Roman"/>
                <w:b w:val="0"/>
                <w:sz w:val="20"/>
                <w:szCs w:val="20"/>
                <w:lang w:eastAsia="sr-Latn-RS"/>
              </w:rPr>
            </w:pPr>
            <w:r w:rsidRPr="00D55CA3">
              <w:rPr>
                <w:rFonts w:ascii="Times New Roman" w:eastAsia="Times New Roman" w:hAnsi="Times New Roman" w:cs="Times New Roman"/>
                <w:b w:val="0"/>
                <w:sz w:val="20"/>
                <w:szCs w:val="20"/>
                <w:lang w:eastAsia="sr-Latn-RS"/>
              </w:rPr>
              <w:t>просјачење</w:t>
            </w:r>
          </w:p>
        </w:tc>
        <w:tc>
          <w:tcPr>
            <w:tcW w:w="2240" w:type="dxa"/>
            <w:gridSpan w:val="4"/>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1412"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2</w:t>
            </w:r>
          </w:p>
        </w:tc>
        <w:tc>
          <w:tcPr>
            <w:tcW w:w="1415"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3</w:t>
            </w:r>
          </w:p>
        </w:tc>
        <w:tc>
          <w:tcPr>
            <w:tcW w:w="1415"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2</w:t>
            </w:r>
          </w:p>
        </w:tc>
        <w:tc>
          <w:tcPr>
            <w:tcW w:w="1264"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3</w:t>
            </w:r>
          </w:p>
        </w:tc>
      </w:tr>
      <w:tr w:rsidR="00D55CA3" w:rsidRPr="00236F10" w:rsidTr="00D55CA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22" w:type="dxa"/>
            <w:shd w:val="clear" w:color="auto" w:fill="EEECE1" w:themeFill="background2"/>
            <w:noWrap/>
            <w:hideMark/>
          </w:tcPr>
          <w:p w:rsidR="00D55CA3" w:rsidRPr="00D55CA3" w:rsidRDefault="00D55CA3" w:rsidP="000412E4">
            <w:pPr>
              <w:rPr>
                <w:rFonts w:ascii="Times New Roman" w:eastAsia="Times New Roman" w:hAnsi="Times New Roman" w:cs="Times New Roman"/>
                <w:b w:val="0"/>
                <w:sz w:val="20"/>
                <w:szCs w:val="20"/>
                <w:lang w:eastAsia="sr-Latn-RS"/>
              </w:rPr>
            </w:pPr>
            <w:r w:rsidRPr="00D55CA3">
              <w:rPr>
                <w:rFonts w:ascii="Times New Roman" w:eastAsia="Times New Roman" w:hAnsi="Times New Roman" w:cs="Times New Roman"/>
                <w:b w:val="0"/>
                <w:sz w:val="20"/>
                <w:szCs w:val="20"/>
                <w:lang w:eastAsia="sr-Latn-RS"/>
              </w:rPr>
              <w:t>принудни рад</w:t>
            </w:r>
          </w:p>
        </w:tc>
        <w:tc>
          <w:tcPr>
            <w:tcW w:w="2240" w:type="dxa"/>
            <w:gridSpan w:val="4"/>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1412" w:type="dxa"/>
            <w:gridSpan w:val="3"/>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4</w:t>
            </w:r>
          </w:p>
        </w:tc>
        <w:tc>
          <w:tcPr>
            <w:tcW w:w="1415" w:type="dxa"/>
            <w:gridSpan w:val="3"/>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w:t>
            </w:r>
          </w:p>
        </w:tc>
        <w:tc>
          <w:tcPr>
            <w:tcW w:w="1415" w:type="dxa"/>
            <w:gridSpan w:val="3"/>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2</w:t>
            </w:r>
          </w:p>
        </w:tc>
        <w:tc>
          <w:tcPr>
            <w:tcW w:w="1264" w:type="dxa"/>
            <w:gridSpan w:val="3"/>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r>
      <w:tr w:rsidR="00D55CA3" w:rsidRPr="00236F10" w:rsidTr="00D55CA3">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822" w:type="dxa"/>
            <w:noWrap/>
            <w:hideMark/>
          </w:tcPr>
          <w:p w:rsidR="00D55CA3" w:rsidRPr="00D55CA3" w:rsidRDefault="00D55CA3" w:rsidP="000412E4">
            <w:pPr>
              <w:rPr>
                <w:rFonts w:ascii="Times New Roman" w:eastAsia="Times New Roman" w:hAnsi="Times New Roman" w:cs="Times New Roman"/>
                <w:b w:val="0"/>
                <w:sz w:val="20"/>
                <w:szCs w:val="20"/>
                <w:lang w:eastAsia="sr-Latn-RS"/>
              </w:rPr>
            </w:pPr>
            <w:proofErr w:type="gramStart"/>
            <w:r w:rsidRPr="00D55CA3">
              <w:rPr>
                <w:rFonts w:ascii="Times New Roman" w:eastAsia="Times New Roman" w:hAnsi="Times New Roman" w:cs="Times New Roman"/>
                <w:b w:val="0"/>
                <w:sz w:val="20"/>
                <w:szCs w:val="20"/>
                <w:lang w:eastAsia="sr-Latn-RS"/>
              </w:rPr>
              <w:t>вршење</w:t>
            </w:r>
            <w:proofErr w:type="gramEnd"/>
            <w:r w:rsidRPr="00D55CA3">
              <w:rPr>
                <w:rFonts w:ascii="Times New Roman" w:eastAsia="Times New Roman" w:hAnsi="Times New Roman" w:cs="Times New Roman"/>
                <w:b w:val="0"/>
                <w:sz w:val="20"/>
                <w:szCs w:val="20"/>
                <w:lang w:eastAsia="sr-Latn-RS"/>
              </w:rPr>
              <w:t xml:space="preserve"> крив. дела</w:t>
            </w:r>
          </w:p>
        </w:tc>
        <w:tc>
          <w:tcPr>
            <w:tcW w:w="2240" w:type="dxa"/>
            <w:gridSpan w:val="4"/>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1412"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1415"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1415"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w:t>
            </w:r>
          </w:p>
        </w:tc>
        <w:tc>
          <w:tcPr>
            <w:tcW w:w="1264"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r>
      <w:tr w:rsidR="00D55CA3" w:rsidRPr="00236F10" w:rsidTr="00D55CA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822" w:type="dxa"/>
            <w:shd w:val="clear" w:color="auto" w:fill="EEECE1" w:themeFill="background2"/>
            <w:hideMark/>
          </w:tcPr>
          <w:p w:rsidR="00D55CA3" w:rsidRPr="00D55CA3" w:rsidRDefault="00D55CA3" w:rsidP="000412E4">
            <w:pPr>
              <w:rPr>
                <w:rFonts w:ascii="Times New Roman" w:eastAsia="Times New Roman" w:hAnsi="Times New Roman" w:cs="Times New Roman"/>
                <w:b w:val="0"/>
                <w:sz w:val="20"/>
                <w:szCs w:val="20"/>
                <w:lang w:eastAsia="sr-Latn-RS"/>
              </w:rPr>
            </w:pPr>
            <w:r w:rsidRPr="00D55CA3">
              <w:rPr>
                <w:rFonts w:ascii="Times New Roman" w:eastAsia="Times New Roman" w:hAnsi="Times New Roman" w:cs="Times New Roman"/>
                <w:b w:val="0"/>
                <w:sz w:val="20"/>
                <w:szCs w:val="20"/>
                <w:lang w:eastAsia="sr-Latn-RS"/>
              </w:rPr>
              <w:lastRenderedPageBreak/>
              <w:t>ропски или њену сличан однос</w:t>
            </w:r>
          </w:p>
        </w:tc>
        <w:tc>
          <w:tcPr>
            <w:tcW w:w="2240" w:type="dxa"/>
            <w:gridSpan w:val="4"/>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1412" w:type="dxa"/>
            <w:gridSpan w:val="3"/>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w:t>
            </w:r>
          </w:p>
        </w:tc>
        <w:tc>
          <w:tcPr>
            <w:tcW w:w="1415" w:type="dxa"/>
            <w:gridSpan w:val="3"/>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1415" w:type="dxa"/>
            <w:gridSpan w:val="3"/>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1264" w:type="dxa"/>
            <w:gridSpan w:val="3"/>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r>
      <w:tr w:rsidR="00D55CA3" w:rsidRPr="00236F10" w:rsidTr="00D55CA3">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22" w:type="dxa"/>
            <w:noWrap/>
            <w:hideMark/>
          </w:tcPr>
          <w:p w:rsidR="00D55CA3" w:rsidRPr="00D55CA3" w:rsidRDefault="00D55CA3" w:rsidP="000412E4">
            <w:pPr>
              <w:rPr>
                <w:rFonts w:ascii="Times New Roman" w:eastAsia="Times New Roman" w:hAnsi="Times New Roman" w:cs="Times New Roman"/>
                <w:b w:val="0"/>
                <w:sz w:val="20"/>
                <w:szCs w:val="20"/>
                <w:lang w:eastAsia="sr-Latn-RS"/>
              </w:rPr>
            </w:pPr>
            <w:r w:rsidRPr="00D55CA3">
              <w:rPr>
                <w:rFonts w:ascii="Times New Roman" w:eastAsia="Times New Roman" w:hAnsi="Times New Roman" w:cs="Times New Roman"/>
                <w:b w:val="0"/>
                <w:sz w:val="20"/>
                <w:szCs w:val="20"/>
                <w:lang w:eastAsia="sr-Latn-RS"/>
              </w:rPr>
              <w:t>непознато</w:t>
            </w:r>
          </w:p>
        </w:tc>
        <w:tc>
          <w:tcPr>
            <w:tcW w:w="2240" w:type="dxa"/>
            <w:gridSpan w:val="4"/>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1412"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1</w:t>
            </w:r>
          </w:p>
        </w:tc>
        <w:tc>
          <w:tcPr>
            <w:tcW w:w="1415"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1415"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 </w:t>
            </w:r>
          </w:p>
        </w:tc>
        <w:tc>
          <w:tcPr>
            <w:tcW w:w="1264" w:type="dxa"/>
            <w:gridSpan w:val="3"/>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sr-Latn-RS"/>
              </w:rPr>
            </w:pPr>
            <w:r w:rsidRPr="00D55CA3">
              <w:rPr>
                <w:rFonts w:ascii="Times New Roman" w:eastAsia="Times New Roman" w:hAnsi="Times New Roman" w:cs="Times New Roman"/>
                <w:sz w:val="20"/>
                <w:szCs w:val="20"/>
                <w:lang w:eastAsia="sr-Latn-RS"/>
              </w:rPr>
              <w:t>4</w:t>
            </w:r>
          </w:p>
        </w:tc>
      </w:tr>
      <w:tr w:rsidR="000412E4" w:rsidRPr="005F61E3" w:rsidTr="00D55CA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568" w:type="dxa"/>
            <w:gridSpan w:val="17"/>
            <w:hideMark/>
          </w:tcPr>
          <w:p w:rsidR="000412E4" w:rsidRPr="004B4A31" w:rsidRDefault="00D55CA3" w:rsidP="00D55CA3">
            <w:pPr>
              <w:jc w:val="both"/>
              <w:rPr>
                <w:rFonts w:ascii="Times New Roman" w:eastAsia="Times New Roman" w:hAnsi="Times New Roman" w:cs="Times New Roman"/>
                <w:b w:val="0"/>
                <w:color w:val="FF0000"/>
                <w:sz w:val="18"/>
                <w:szCs w:val="18"/>
                <w:lang w:eastAsia="sr-Latn-RS"/>
              </w:rPr>
            </w:pPr>
            <w:r w:rsidRPr="00D55CA3">
              <w:rPr>
                <w:rFonts w:ascii="Times New Roman" w:eastAsia="Times New Roman" w:hAnsi="Times New Roman" w:cs="Times New Roman"/>
                <w:b w:val="0"/>
                <w:sz w:val="18"/>
                <w:szCs w:val="18"/>
                <w:lang w:eastAsia="sr-Latn-RS"/>
              </w:rPr>
              <w:t>Малолетна лица (63 или 84% женског и 12 или 16% мушког пола) чине око 43% у укупном броју лица оштећених извршењем КД Трговине људима у Р. Србији (међу малолетним жртвама најбројнија су женска лица старости 14 до 18 година). У извештајном периоду, од укупно 75 оштећених малолетних лица, једна малолетница и два детета женског пола изведена су из Р</w:t>
            </w:r>
            <w:r>
              <w:rPr>
                <w:rFonts w:ascii="Times New Roman" w:eastAsia="Times New Roman" w:hAnsi="Times New Roman" w:cs="Times New Roman"/>
                <w:b w:val="0"/>
                <w:sz w:val="18"/>
                <w:szCs w:val="18"/>
                <w:lang w:val="sr-Cyrl-RS" w:eastAsia="sr-Latn-RS"/>
              </w:rPr>
              <w:t>епублике</w:t>
            </w:r>
            <w:r w:rsidRPr="00D55CA3">
              <w:rPr>
                <w:rFonts w:ascii="Times New Roman" w:eastAsia="Times New Roman" w:hAnsi="Times New Roman" w:cs="Times New Roman"/>
                <w:b w:val="0"/>
                <w:sz w:val="18"/>
                <w:szCs w:val="18"/>
                <w:lang w:eastAsia="sr-Latn-RS"/>
              </w:rPr>
              <w:t xml:space="preserve"> Србије и сексуално експлоатисана у Белгији, Аустрији у Швајцарској. Активностима полиције, спречено је одвођење четири детета (два мушког и два женског пола) и малолетнице у иностранство (Мађарска, Немачка), врбованих за сексуалну и друге облике експлоатације. У једном случају жртва је било дете - мигрант без пратње.</w:t>
            </w:r>
          </w:p>
        </w:tc>
      </w:tr>
    </w:tbl>
    <w:p w:rsidR="005F61E3" w:rsidRPr="005F61E3" w:rsidRDefault="00236F10" w:rsidP="005F61E3">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20</w:t>
      </w:r>
      <w:r w:rsidR="005F61E3">
        <w:rPr>
          <w:rFonts w:ascii="Times New Roman" w:hAnsi="Times New Roman" w:cs="Times New Roman"/>
          <w:sz w:val="12"/>
          <w:lang w:val="sr-Cyrl-RS"/>
        </w:rPr>
        <w:t>, извор МУП</w:t>
      </w:r>
    </w:p>
    <w:p w:rsidR="000412E4" w:rsidRPr="00D55CA3" w:rsidRDefault="000412E4" w:rsidP="000412E4">
      <w:pPr>
        <w:spacing w:after="0" w:line="240" w:lineRule="auto"/>
        <w:rPr>
          <w:rFonts w:ascii="Times New Roman" w:hAnsi="Times New Roman" w:cs="Times New Roman"/>
          <w:color w:val="FF0000"/>
          <w:lang w:val="sr-Cyrl-RS"/>
        </w:rPr>
      </w:pPr>
    </w:p>
    <w:tbl>
      <w:tblPr>
        <w:tblStyle w:val="LightGrid-Accent1"/>
        <w:tblW w:w="9464" w:type="dxa"/>
        <w:tblLook w:val="04A0" w:firstRow="1" w:lastRow="0" w:firstColumn="1" w:lastColumn="0" w:noHBand="0" w:noVBand="1"/>
      </w:tblPr>
      <w:tblGrid>
        <w:gridCol w:w="1815"/>
        <w:gridCol w:w="787"/>
        <w:gridCol w:w="386"/>
        <w:gridCol w:w="424"/>
        <w:gridCol w:w="555"/>
        <w:gridCol w:w="424"/>
        <w:gridCol w:w="424"/>
        <w:gridCol w:w="560"/>
        <w:gridCol w:w="424"/>
        <w:gridCol w:w="424"/>
        <w:gridCol w:w="560"/>
        <w:gridCol w:w="424"/>
        <w:gridCol w:w="424"/>
        <w:gridCol w:w="563"/>
        <w:gridCol w:w="424"/>
        <w:gridCol w:w="424"/>
        <w:gridCol w:w="422"/>
      </w:tblGrid>
      <w:tr w:rsidR="000412E4" w:rsidRPr="005F61E3" w:rsidTr="00236F10">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9464" w:type="dxa"/>
            <w:gridSpan w:val="17"/>
            <w:hideMark/>
          </w:tcPr>
          <w:p w:rsidR="000412E4" w:rsidRPr="005F61E3" w:rsidRDefault="000412E4" w:rsidP="00D55CA3">
            <w:pPr>
              <w:jc w:val="center"/>
              <w:rPr>
                <w:rFonts w:ascii="Times New Roman" w:eastAsia="Times New Roman" w:hAnsi="Times New Roman" w:cs="Times New Roman"/>
                <w:b w:val="0"/>
                <w:bCs w:val="0"/>
                <w:sz w:val="20"/>
                <w:szCs w:val="20"/>
                <w:lang w:eastAsia="sr-Latn-RS"/>
              </w:rPr>
            </w:pPr>
            <w:r w:rsidRPr="005F61E3">
              <w:rPr>
                <w:rFonts w:ascii="Times New Roman" w:eastAsia="Times New Roman" w:hAnsi="Times New Roman" w:cs="Times New Roman"/>
                <w:b w:val="0"/>
                <w:bCs w:val="0"/>
                <w:sz w:val="20"/>
                <w:szCs w:val="20"/>
                <w:lang w:eastAsia="sr-Latn-RS"/>
              </w:rPr>
              <w:t xml:space="preserve">Број малолетних лица на чију штету je извршенo кривичнo делo трговинa малолетним лицима ради усвојења у Републици Србији (2017 - 2021)  </w:t>
            </w:r>
          </w:p>
        </w:tc>
      </w:tr>
      <w:tr w:rsidR="000412E4" w:rsidRPr="005F61E3" w:rsidTr="00D55CA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15" w:type="dxa"/>
            <w:vMerge w:val="restart"/>
            <w:shd w:val="clear" w:color="auto" w:fill="EEECE1" w:themeFill="background2"/>
            <w:noWrap/>
            <w:hideMark/>
          </w:tcPr>
          <w:p w:rsidR="000412E4" w:rsidRPr="005F61E3" w:rsidRDefault="000412E4" w:rsidP="000412E4">
            <w:pPr>
              <w:rPr>
                <w:rFonts w:ascii="Times New Roman" w:eastAsia="Times New Roman" w:hAnsi="Times New Roman" w:cs="Times New Roman"/>
                <w:b w:val="0"/>
                <w:bCs w:val="0"/>
                <w:sz w:val="18"/>
                <w:szCs w:val="18"/>
                <w:lang w:eastAsia="sr-Latn-RS"/>
              </w:rPr>
            </w:pPr>
            <w:r w:rsidRPr="005F61E3">
              <w:rPr>
                <w:rFonts w:ascii="Times New Roman" w:eastAsia="Times New Roman" w:hAnsi="Times New Roman" w:cs="Times New Roman"/>
                <w:b w:val="0"/>
                <w:bCs w:val="0"/>
                <w:sz w:val="18"/>
                <w:szCs w:val="18"/>
                <w:lang w:eastAsia="sr-Latn-RS"/>
              </w:rPr>
              <w:t>кривично дело</w:t>
            </w:r>
          </w:p>
        </w:tc>
        <w:tc>
          <w:tcPr>
            <w:tcW w:w="787" w:type="dxa"/>
            <w:vMerge w:val="restart"/>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узраст/ пол</w:t>
            </w:r>
          </w:p>
        </w:tc>
        <w:tc>
          <w:tcPr>
            <w:tcW w:w="1365" w:type="dxa"/>
            <w:gridSpan w:val="3"/>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2017.</w:t>
            </w:r>
          </w:p>
        </w:tc>
        <w:tc>
          <w:tcPr>
            <w:tcW w:w="1408" w:type="dxa"/>
            <w:gridSpan w:val="3"/>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2018.</w:t>
            </w:r>
          </w:p>
        </w:tc>
        <w:tc>
          <w:tcPr>
            <w:tcW w:w="1408" w:type="dxa"/>
            <w:gridSpan w:val="3"/>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2019.</w:t>
            </w:r>
          </w:p>
        </w:tc>
        <w:tc>
          <w:tcPr>
            <w:tcW w:w="1411" w:type="dxa"/>
            <w:gridSpan w:val="3"/>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2020.</w:t>
            </w:r>
          </w:p>
        </w:tc>
        <w:tc>
          <w:tcPr>
            <w:tcW w:w="1270" w:type="dxa"/>
            <w:gridSpan w:val="3"/>
            <w:noWrap/>
            <w:hideMark/>
          </w:tcPr>
          <w:p w:rsidR="000412E4" w:rsidRPr="005F61E3" w:rsidRDefault="000412E4" w:rsidP="00D55C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color w:val="000000"/>
                <w:sz w:val="18"/>
                <w:szCs w:val="18"/>
                <w:lang w:eastAsia="sr-Latn-RS"/>
              </w:rPr>
              <w:t xml:space="preserve"> </w:t>
            </w:r>
            <w:r w:rsidRPr="005F61E3">
              <w:rPr>
                <w:rFonts w:ascii="Times New Roman" w:eastAsia="Times New Roman" w:hAnsi="Times New Roman" w:cs="Times New Roman"/>
                <w:b/>
                <w:bCs/>
                <w:sz w:val="18"/>
                <w:szCs w:val="18"/>
                <w:lang w:eastAsia="sr-Latn-RS"/>
              </w:rPr>
              <w:t>2021.</w:t>
            </w:r>
          </w:p>
        </w:tc>
      </w:tr>
      <w:tr w:rsidR="000412E4" w:rsidRPr="005F61E3" w:rsidTr="00D55CA3">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815" w:type="dxa"/>
            <w:vMerge/>
            <w:shd w:val="clear" w:color="auto" w:fill="EEECE1" w:themeFill="background2"/>
            <w:hideMark/>
          </w:tcPr>
          <w:p w:rsidR="000412E4" w:rsidRPr="005F61E3" w:rsidRDefault="000412E4" w:rsidP="000412E4">
            <w:pPr>
              <w:rPr>
                <w:rFonts w:ascii="Times New Roman" w:eastAsia="Times New Roman" w:hAnsi="Times New Roman" w:cs="Times New Roman"/>
                <w:b w:val="0"/>
                <w:bCs w:val="0"/>
                <w:sz w:val="18"/>
                <w:szCs w:val="18"/>
                <w:lang w:eastAsia="sr-Latn-RS"/>
              </w:rPr>
            </w:pPr>
          </w:p>
        </w:tc>
        <w:tc>
          <w:tcPr>
            <w:tcW w:w="787"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p>
        </w:tc>
        <w:tc>
          <w:tcPr>
            <w:tcW w:w="386" w:type="dxa"/>
            <w:noWrap/>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М</w:t>
            </w:r>
          </w:p>
        </w:tc>
        <w:tc>
          <w:tcPr>
            <w:tcW w:w="424"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Ж</w:t>
            </w:r>
          </w:p>
        </w:tc>
        <w:tc>
          <w:tcPr>
            <w:tcW w:w="555"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w:t>
            </w:r>
          </w:p>
        </w:tc>
        <w:tc>
          <w:tcPr>
            <w:tcW w:w="424"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М</w:t>
            </w:r>
          </w:p>
        </w:tc>
        <w:tc>
          <w:tcPr>
            <w:tcW w:w="424"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Ж</w:t>
            </w:r>
          </w:p>
        </w:tc>
        <w:tc>
          <w:tcPr>
            <w:tcW w:w="560"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w:t>
            </w:r>
          </w:p>
        </w:tc>
        <w:tc>
          <w:tcPr>
            <w:tcW w:w="424"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М</w:t>
            </w:r>
          </w:p>
        </w:tc>
        <w:tc>
          <w:tcPr>
            <w:tcW w:w="424"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Ж</w:t>
            </w:r>
          </w:p>
        </w:tc>
        <w:tc>
          <w:tcPr>
            <w:tcW w:w="560"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w:t>
            </w:r>
          </w:p>
        </w:tc>
        <w:tc>
          <w:tcPr>
            <w:tcW w:w="424"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М</w:t>
            </w:r>
          </w:p>
        </w:tc>
        <w:tc>
          <w:tcPr>
            <w:tcW w:w="424"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Ж</w:t>
            </w:r>
          </w:p>
        </w:tc>
        <w:tc>
          <w:tcPr>
            <w:tcW w:w="563"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w:t>
            </w:r>
          </w:p>
        </w:tc>
        <w:tc>
          <w:tcPr>
            <w:tcW w:w="424"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М</w:t>
            </w:r>
          </w:p>
        </w:tc>
        <w:tc>
          <w:tcPr>
            <w:tcW w:w="424"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Ж</w:t>
            </w:r>
          </w:p>
        </w:tc>
        <w:tc>
          <w:tcPr>
            <w:tcW w:w="422" w:type="dxa"/>
            <w:hideMark/>
          </w:tcPr>
          <w:p w:rsidR="000412E4" w:rsidRPr="005F61E3" w:rsidRDefault="000412E4" w:rsidP="000412E4">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w:t>
            </w:r>
          </w:p>
        </w:tc>
      </w:tr>
      <w:tr w:rsidR="000412E4" w:rsidRPr="005F61E3" w:rsidTr="00D55CA3">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815" w:type="dxa"/>
            <w:vMerge w:val="restart"/>
            <w:shd w:val="clear" w:color="auto" w:fill="EEECE1" w:themeFill="background2"/>
            <w:hideMark/>
          </w:tcPr>
          <w:p w:rsidR="000412E4" w:rsidRPr="00344C6F" w:rsidRDefault="000412E4" w:rsidP="000412E4">
            <w:pPr>
              <w:rPr>
                <w:rFonts w:ascii="Times New Roman" w:eastAsia="Times New Roman" w:hAnsi="Times New Roman" w:cs="Times New Roman"/>
                <w:sz w:val="18"/>
                <w:szCs w:val="18"/>
                <w:lang w:eastAsia="sr-Latn-RS"/>
              </w:rPr>
            </w:pPr>
            <w:r w:rsidRPr="00344C6F">
              <w:rPr>
                <w:rFonts w:ascii="Times New Roman" w:eastAsia="Times New Roman" w:hAnsi="Times New Roman" w:cs="Times New Roman"/>
                <w:sz w:val="18"/>
                <w:szCs w:val="18"/>
                <w:lang w:eastAsia="sr-Latn-RS"/>
              </w:rPr>
              <w:t xml:space="preserve">Трговина </w:t>
            </w:r>
            <w:r w:rsidRPr="00344C6F">
              <w:rPr>
                <w:rFonts w:ascii="Times New Roman" w:eastAsia="Times New Roman" w:hAnsi="Times New Roman" w:cs="Times New Roman"/>
                <w:sz w:val="18"/>
                <w:szCs w:val="18"/>
                <w:shd w:val="clear" w:color="auto" w:fill="F2F2F2" w:themeFill="background1" w:themeFillShade="F2"/>
                <w:lang w:eastAsia="sr-Latn-RS"/>
              </w:rPr>
              <w:t>малолетним лицима ради усвојења (члан 389. КЗ)</w:t>
            </w:r>
          </w:p>
        </w:tc>
        <w:tc>
          <w:tcPr>
            <w:tcW w:w="787" w:type="dxa"/>
            <w:vMerge w:val="restart"/>
            <w:noWrap/>
            <w:hideMark/>
          </w:tcPr>
          <w:p w:rsidR="000412E4" w:rsidRPr="00344C6F"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val="sr-Cyrl-RS" w:eastAsia="sr-Latn-RS"/>
              </w:rPr>
            </w:pPr>
            <w:r w:rsidRPr="00344C6F">
              <w:rPr>
                <w:rFonts w:ascii="Times New Roman" w:eastAsia="Times New Roman" w:hAnsi="Times New Roman" w:cs="Times New Roman"/>
                <w:sz w:val="18"/>
                <w:szCs w:val="18"/>
                <w:lang w:eastAsia="sr-Latn-RS"/>
              </w:rPr>
              <w:t>до 1 мес</w:t>
            </w:r>
            <w:r w:rsidRPr="00344C6F">
              <w:rPr>
                <w:rFonts w:ascii="Times New Roman" w:eastAsia="Times New Roman" w:hAnsi="Times New Roman" w:cs="Times New Roman"/>
                <w:sz w:val="18"/>
                <w:szCs w:val="18"/>
                <w:lang w:val="sr-Cyrl-RS" w:eastAsia="sr-Latn-RS"/>
              </w:rPr>
              <w:t>ец</w:t>
            </w:r>
          </w:p>
        </w:tc>
        <w:tc>
          <w:tcPr>
            <w:tcW w:w="386" w:type="dxa"/>
            <w:vMerge w:val="restart"/>
            <w:noWrap/>
            <w:hideMark/>
          </w:tcPr>
          <w:p w:rsidR="000412E4" w:rsidRPr="00344C6F"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344C6F">
              <w:rPr>
                <w:rFonts w:ascii="Times New Roman" w:eastAsia="Times New Roman" w:hAnsi="Times New Roman" w:cs="Times New Roman"/>
                <w:sz w:val="18"/>
                <w:szCs w:val="18"/>
                <w:lang w:eastAsia="sr-Latn-RS"/>
              </w:rPr>
              <w:t> </w:t>
            </w:r>
          </w:p>
        </w:tc>
        <w:tc>
          <w:tcPr>
            <w:tcW w:w="424"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 </w:t>
            </w:r>
          </w:p>
        </w:tc>
        <w:tc>
          <w:tcPr>
            <w:tcW w:w="555"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424"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 </w:t>
            </w:r>
          </w:p>
        </w:tc>
        <w:tc>
          <w:tcPr>
            <w:tcW w:w="424"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 </w:t>
            </w:r>
          </w:p>
        </w:tc>
        <w:tc>
          <w:tcPr>
            <w:tcW w:w="560"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424"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 </w:t>
            </w:r>
          </w:p>
        </w:tc>
        <w:tc>
          <w:tcPr>
            <w:tcW w:w="424"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1</w:t>
            </w:r>
          </w:p>
        </w:tc>
        <w:tc>
          <w:tcPr>
            <w:tcW w:w="560"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1</w:t>
            </w:r>
          </w:p>
        </w:tc>
        <w:tc>
          <w:tcPr>
            <w:tcW w:w="424"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424"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563"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424"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 </w:t>
            </w:r>
          </w:p>
        </w:tc>
        <w:tc>
          <w:tcPr>
            <w:tcW w:w="424"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5F61E3">
              <w:rPr>
                <w:rFonts w:ascii="Times New Roman" w:eastAsia="Times New Roman" w:hAnsi="Times New Roman" w:cs="Times New Roman"/>
                <w:sz w:val="18"/>
                <w:szCs w:val="18"/>
                <w:lang w:eastAsia="sr-Latn-RS"/>
              </w:rPr>
              <w:t> </w:t>
            </w:r>
          </w:p>
        </w:tc>
        <w:tc>
          <w:tcPr>
            <w:tcW w:w="422" w:type="dxa"/>
            <w:vMerge w:val="restart"/>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r>
      <w:tr w:rsidR="000412E4" w:rsidRPr="005F61E3" w:rsidTr="00D55CA3">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815" w:type="dxa"/>
            <w:vMerge/>
            <w:shd w:val="clear" w:color="auto" w:fill="EEECE1" w:themeFill="background2"/>
            <w:hideMark/>
          </w:tcPr>
          <w:p w:rsidR="000412E4" w:rsidRPr="00344C6F" w:rsidRDefault="000412E4" w:rsidP="000412E4">
            <w:pPr>
              <w:rPr>
                <w:rFonts w:ascii="Times New Roman" w:eastAsia="Times New Roman" w:hAnsi="Times New Roman" w:cs="Times New Roman"/>
                <w:sz w:val="18"/>
                <w:szCs w:val="18"/>
                <w:lang w:eastAsia="sr-Latn-RS"/>
              </w:rPr>
            </w:pPr>
          </w:p>
        </w:tc>
        <w:tc>
          <w:tcPr>
            <w:tcW w:w="787" w:type="dxa"/>
            <w:vMerge/>
            <w:hideMark/>
          </w:tcPr>
          <w:p w:rsidR="000412E4" w:rsidRPr="00344C6F"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sr-Latn-RS"/>
              </w:rPr>
            </w:pPr>
          </w:p>
        </w:tc>
        <w:tc>
          <w:tcPr>
            <w:tcW w:w="386" w:type="dxa"/>
            <w:vMerge/>
            <w:hideMark/>
          </w:tcPr>
          <w:p w:rsidR="000412E4" w:rsidRPr="00344C6F"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sr-Latn-RS"/>
              </w:rPr>
            </w:pPr>
          </w:p>
        </w:tc>
        <w:tc>
          <w:tcPr>
            <w:tcW w:w="424"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sr-Latn-RS"/>
              </w:rPr>
            </w:pPr>
          </w:p>
        </w:tc>
        <w:tc>
          <w:tcPr>
            <w:tcW w:w="555"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p>
        </w:tc>
        <w:tc>
          <w:tcPr>
            <w:tcW w:w="424"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sr-Latn-RS"/>
              </w:rPr>
            </w:pPr>
          </w:p>
        </w:tc>
        <w:tc>
          <w:tcPr>
            <w:tcW w:w="424"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sr-Latn-RS"/>
              </w:rPr>
            </w:pPr>
          </w:p>
        </w:tc>
        <w:tc>
          <w:tcPr>
            <w:tcW w:w="560"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p>
        </w:tc>
        <w:tc>
          <w:tcPr>
            <w:tcW w:w="424"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sr-Latn-RS"/>
              </w:rPr>
            </w:pPr>
          </w:p>
        </w:tc>
        <w:tc>
          <w:tcPr>
            <w:tcW w:w="424"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sr-Latn-RS"/>
              </w:rPr>
            </w:pPr>
          </w:p>
        </w:tc>
        <w:tc>
          <w:tcPr>
            <w:tcW w:w="560"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p>
        </w:tc>
        <w:tc>
          <w:tcPr>
            <w:tcW w:w="424"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p>
        </w:tc>
        <w:tc>
          <w:tcPr>
            <w:tcW w:w="424"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p>
        </w:tc>
        <w:tc>
          <w:tcPr>
            <w:tcW w:w="563"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p>
        </w:tc>
        <w:tc>
          <w:tcPr>
            <w:tcW w:w="424"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sr-Latn-RS"/>
              </w:rPr>
            </w:pPr>
          </w:p>
        </w:tc>
        <w:tc>
          <w:tcPr>
            <w:tcW w:w="424"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sr-Latn-RS"/>
              </w:rPr>
            </w:pPr>
          </w:p>
        </w:tc>
        <w:tc>
          <w:tcPr>
            <w:tcW w:w="422" w:type="dxa"/>
            <w:vMerge/>
            <w:hideMark/>
          </w:tcPr>
          <w:p w:rsidR="000412E4" w:rsidRPr="005F61E3" w:rsidRDefault="000412E4" w:rsidP="000412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8"/>
                <w:szCs w:val="18"/>
                <w:lang w:eastAsia="sr-Latn-RS"/>
              </w:rPr>
            </w:pPr>
          </w:p>
        </w:tc>
      </w:tr>
      <w:tr w:rsidR="000412E4" w:rsidRPr="005F61E3" w:rsidTr="00D55CA3">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815" w:type="dxa"/>
            <w:vMerge/>
            <w:shd w:val="clear" w:color="auto" w:fill="EEECE1" w:themeFill="background2"/>
            <w:hideMark/>
          </w:tcPr>
          <w:p w:rsidR="000412E4" w:rsidRPr="00344C6F" w:rsidRDefault="000412E4" w:rsidP="000412E4">
            <w:pPr>
              <w:rPr>
                <w:rFonts w:ascii="Times New Roman" w:eastAsia="Times New Roman" w:hAnsi="Times New Roman" w:cs="Times New Roman"/>
                <w:sz w:val="18"/>
                <w:szCs w:val="18"/>
                <w:lang w:eastAsia="sr-Latn-RS"/>
              </w:rPr>
            </w:pPr>
          </w:p>
        </w:tc>
        <w:tc>
          <w:tcPr>
            <w:tcW w:w="787" w:type="dxa"/>
            <w:noWrap/>
            <w:hideMark/>
          </w:tcPr>
          <w:p w:rsidR="000412E4" w:rsidRPr="00344C6F" w:rsidRDefault="000412E4" w:rsidP="000412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sr-Latn-RS"/>
              </w:rPr>
            </w:pPr>
            <w:r w:rsidRPr="00344C6F">
              <w:rPr>
                <w:rFonts w:ascii="Times New Roman" w:eastAsia="Times New Roman" w:hAnsi="Times New Roman" w:cs="Times New Roman"/>
                <w:sz w:val="18"/>
                <w:szCs w:val="18"/>
                <w:lang w:eastAsia="sr-Latn-RS"/>
              </w:rPr>
              <w:t xml:space="preserve">укупно </w:t>
            </w:r>
          </w:p>
        </w:tc>
        <w:tc>
          <w:tcPr>
            <w:tcW w:w="386" w:type="dxa"/>
            <w:noWrap/>
            <w:hideMark/>
          </w:tcPr>
          <w:p w:rsidR="000412E4" w:rsidRPr="00344C6F"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344C6F">
              <w:rPr>
                <w:rFonts w:ascii="Times New Roman" w:eastAsia="Times New Roman" w:hAnsi="Times New Roman" w:cs="Times New Roman"/>
                <w:b/>
                <w:bCs/>
                <w:sz w:val="18"/>
                <w:szCs w:val="18"/>
                <w:lang w:eastAsia="sr-Latn-RS"/>
              </w:rPr>
              <w:t> </w:t>
            </w:r>
          </w:p>
        </w:tc>
        <w:tc>
          <w:tcPr>
            <w:tcW w:w="424"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555"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424"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424"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560"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424"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424"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1</w:t>
            </w:r>
          </w:p>
        </w:tc>
        <w:tc>
          <w:tcPr>
            <w:tcW w:w="560"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1</w:t>
            </w:r>
          </w:p>
        </w:tc>
        <w:tc>
          <w:tcPr>
            <w:tcW w:w="424"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424"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563"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424"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424"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c>
          <w:tcPr>
            <w:tcW w:w="422" w:type="dxa"/>
            <w:noWrap/>
            <w:hideMark/>
          </w:tcPr>
          <w:p w:rsidR="000412E4" w:rsidRPr="005F61E3" w:rsidRDefault="000412E4" w:rsidP="000412E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8"/>
                <w:szCs w:val="18"/>
                <w:lang w:eastAsia="sr-Latn-RS"/>
              </w:rPr>
            </w:pPr>
            <w:r w:rsidRPr="005F61E3">
              <w:rPr>
                <w:rFonts w:ascii="Times New Roman" w:eastAsia="Times New Roman" w:hAnsi="Times New Roman" w:cs="Times New Roman"/>
                <w:b/>
                <w:bCs/>
                <w:sz w:val="18"/>
                <w:szCs w:val="18"/>
                <w:lang w:eastAsia="sr-Latn-RS"/>
              </w:rPr>
              <w:t> </w:t>
            </w:r>
          </w:p>
        </w:tc>
      </w:tr>
      <w:tr w:rsidR="000412E4" w:rsidRPr="005F61E3" w:rsidTr="00236F10">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9464" w:type="dxa"/>
            <w:gridSpan w:val="17"/>
            <w:hideMark/>
          </w:tcPr>
          <w:p w:rsidR="000412E4" w:rsidRPr="00D55CA3" w:rsidRDefault="000412E4" w:rsidP="000412E4">
            <w:pPr>
              <w:jc w:val="both"/>
              <w:rPr>
                <w:rFonts w:ascii="Times New Roman" w:eastAsia="Times New Roman" w:hAnsi="Times New Roman" w:cs="Times New Roman"/>
                <w:b w:val="0"/>
                <w:sz w:val="18"/>
                <w:szCs w:val="18"/>
                <w:lang w:eastAsia="sr-Latn-RS"/>
              </w:rPr>
            </w:pPr>
            <w:r w:rsidRPr="00D55CA3">
              <w:rPr>
                <w:rFonts w:ascii="Times New Roman" w:eastAsia="Times New Roman" w:hAnsi="Times New Roman" w:cs="Times New Roman"/>
                <w:b w:val="0"/>
                <w:sz w:val="18"/>
                <w:szCs w:val="18"/>
                <w:lang w:eastAsia="sr-Latn-RS"/>
              </w:rPr>
              <w:t xml:space="preserve">Промена претходног пребивалишта након незаконитог усвојења: дете је остало у Републици Србији, у истом граду (Нови Сад) у коме је и рођено, </w:t>
            </w:r>
            <w:r w:rsidRPr="00D55CA3">
              <w:rPr>
                <w:rFonts w:ascii="Times New Roman" w:eastAsia="Times New Roman" w:hAnsi="Times New Roman" w:cs="Times New Roman"/>
                <w:b w:val="0"/>
                <w:sz w:val="18"/>
                <w:szCs w:val="18"/>
                <w:lang w:val="sr-Cyrl-RS" w:eastAsia="sr-Latn-RS"/>
              </w:rPr>
              <w:t>али му је промењена општина пребивалишта.</w:t>
            </w:r>
            <w:r w:rsidRPr="00D55CA3">
              <w:rPr>
                <w:rFonts w:ascii="Times New Roman" w:eastAsia="Times New Roman" w:hAnsi="Times New Roman" w:cs="Times New Roman"/>
                <w:b w:val="0"/>
                <w:sz w:val="18"/>
                <w:szCs w:val="18"/>
                <w:lang w:eastAsia="sr-Latn-RS"/>
              </w:rPr>
              <w:t xml:space="preserve"> </w:t>
            </w:r>
          </w:p>
        </w:tc>
      </w:tr>
    </w:tbl>
    <w:p w:rsidR="004B4A31" w:rsidRDefault="00236F10" w:rsidP="00236F10">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21</w:t>
      </w:r>
      <w:r w:rsidR="005F61E3">
        <w:rPr>
          <w:rFonts w:ascii="Times New Roman" w:hAnsi="Times New Roman" w:cs="Times New Roman"/>
          <w:sz w:val="12"/>
          <w:lang w:val="sr-Cyrl-RS"/>
        </w:rPr>
        <w:t>, извор МУП</w:t>
      </w:r>
    </w:p>
    <w:p w:rsidR="00236F10" w:rsidRPr="00236F10" w:rsidRDefault="00236F10" w:rsidP="00236F10">
      <w:pPr>
        <w:spacing w:after="0" w:line="240" w:lineRule="auto"/>
        <w:rPr>
          <w:rFonts w:ascii="Times New Roman" w:hAnsi="Times New Roman" w:cs="Times New Roman"/>
          <w:sz w:val="12"/>
          <w:lang w:val="sr-Cyrl-RS"/>
        </w:rPr>
      </w:pPr>
    </w:p>
    <w:tbl>
      <w:tblPr>
        <w:tblStyle w:val="LightGrid-Accent1"/>
        <w:tblW w:w="9464" w:type="dxa"/>
        <w:tblLayout w:type="fixed"/>
        <w:tblLook w:val="04A0" w:firstRow="1" w:lastRow="0" w:firstColumn="1" w:lastColumn="0" w:noHBand="0" w:noVBand="1"/>
      </w:tblPr>
      <w:tblGrid>
        <w:gridCol w:w="4644"/>
        <w:gridCol w:w="2552"/>
        <w:gridCol w:w="2268"/>
      </w:tblGrid>
      <w:tr w:rsidR="004B4A31" w:rsidRPr="004B4A31" w:rsidTr="00236F1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44" w:type="dxa"/>
            <w:vMerge w:val="restart"/>
          </w:tcPr>
          <w:p w:rsidR="004B4A31" w:rsidRDefault="004B4A31" w:rsidP="004B4A31">
            <w:pPr>
              <w:jc w:val="center"/>
              <w:rPr>
                <w:rFonts w:ascii="Times New Roman" w:hAnsi="Times New Roman" w:cs="Times New Roman"/>
                <w:b w:val="0"/>
                <w:sz w:val="20"/>
                <w:szCs w:val="20"/>
                <w:lang w:val="sr-Cyrl-RS"/>
              </w:rPr>
            </w:pPr>
            <w:r w:rsidRPr="004B4A31">
              <w:rPr>
                <w:rFonts w:ascii="Times New Roman" w:hAnsi="Times New Roman" w:cs="Times New Roman"/>
                <w:sz w:val="20"/>
                <w:szCs w:val="20"/>
                <w:lang w:val="en-US"/>
              </w:rPr>
              <w:t xml:space="preserve">Врста експлоатације </w:t>
            </w:r>
          </w:p>
          <w:p w:rsidR="004B4A31" w:rsidRPr="004B4A31" w:rsidRDefault="004B4A31" w:rsidP="004B4A31">
            <w:pPr>
              <w:jc w:val="center"/>
              <w:rPr>
                <w:rFonts w:ascii="Times New Roman" w:hAnsi="Times New Roman" w:cs="Times New Roman"/>
                <w:sz w:val="20"/>
                <w:szCs w:val="20"/>
                <w:lang w:val="sr-Cyrl-RS"/>
              </w:rPr>
            </w:pPr>
            <w:r>
              <w:rPr>
                <w:rFonts w:ascii="Times New Roman" w:hAnsi="Times New Roman" w:cs="Times New Roman"/>
                <w:b w:val="0"/>
                <w:sz w:val="20"/>
                <w:szCs w:val="20"/>
                <w:lang w:val="sr-Cyrl-RS"/>
              </w:rPr>
              <w:t>2017. година</w:t>
            </w:r>
          </w:p>
        </w:tc>
        <w:tc>
          <w:tcPr>
            <w:tcW w:w="4820" w:type="dxa"/>
            <w:gridSpan w:val="2"/>
          </w:tcPr>
          <w:p w:rsidR="004B4A31" w:rsidRPr="004B4A31" w:rsidRDefault="004B4A31" w:rsidP="004B4A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4B4A31">
              <w:rPr>
                <w:rFonts w:ascii="Times New Roman" w:hAnsi="Times New Roman" w:cs="Times New Roman"/>
                <w:sz w:val="20"/>
                <w:szCs w:val="20"/>
                <w:lang w:val="en-US"/>
              </w:rPr>
              <w:t>до 18 година</w:t>
            </w:r>
          </w:p>
        </w:tc>
      </w:tr>
      <w:tr w:rsidR="004B4A31" w:rsidRPr="004B4A31" w:rsidTr="00236F1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44" w:type="dxa"/>
            <w:vMerge/>
          </w:tcPr>
          <w:p w:rsidR="004B4A31" w:rsidRPr="004B4A31" w:rsidRDefault="004B4A31" w:rsidP="004B4A31">
            <w:pPr>
              <w:jc w:val="center"/>
              <w:rPr>
                <w:rFonts w:ascii="Times New Roman" w:hAnsi="Times New Roman" w:cs="Times New Roman"/>
                <w:sz w:val="20"/>
                <w:szCs w:val="20"/>
                <w:lang w:val="en-US"/>
              </w:rPr>
            </w:pPr>
          </w:p>
        </w:tc>
        <w:tc>
          <w:tcPr>
            <w:tcW w:w="2552" w:type="dxa"/>
          </w:tcPr>
          <w:p w:rsidR="004B4A31" w:rsidRPr="004B4A31"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4B4A31">
              <w:rPr>
                <w:rFonts w:ascii="Times New Roman" w:hAnsi="Times New Roman" w:cs="Times New Roman"/>
                <w:b/>
                <w:sz w:val="20"/>
                <w:szCs w:val="20"/>
                <w:lang w:val="en-US"/>
              </w:rPr>
              <w:t>Ж.</w:t>
            </w:r>
          </w:p>
        </w:tc>
        <w:tc>
          <w:tcPr>
            <w:tcW w:w="2268" w:type="dxa"/>
          </w:tcPr>
          <w:p w:rsidR="004B4A31" w:rsidRPr="004B4A31"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4B4A31">
              <w:rPr>
                <w:rFonts w:ascii="Times New Roman" w:hAnsi="Times New Roman" w:cs="Times New Roman"/>
                <w:b/>
                <w:sz w:val="20"/>
                <w:szCs w:val="20"/>
                <w:lang w:val="en-US"/>
              </w:rPr>
              <w:t>M.</w:t>
            </w:r>
          </w:p>
        </w:tc>
      </w:tr>
      <w:tr w:rsidR="004B4A31" w:rsidRPr="004B4A31"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4B4A31" w:rsidRDefault="004B4A31" w:rsidP="004B4A31">
            <w:pPr>
              <w:rPr>
                <w:rFonts w:ascii="Times New Roman" w:hAnsi="Times New Roman" w:cs="Times New Roman"/>
                <w:sz w:val="20"/>
                <w:szCs w:val="20"/>
                <w:lang w:val="sr-Cyrl-RS"/>
              </w:rPr>
            </w:pPr>
            <w:r w:rsidRPr="004B4A31">
              <w:rPr>
                <w:rFonts w:ascii="Times New Roman" w:hAnsi="Times New Roman" w:cs="Times New Roman"/>
                <w:sz w:val="20"/>
                <w:szCs w:val="20"/>
                <w:lang w:val="sr-Cyrl-RS"/>
              </w:rPr>
              <w:t>Сексуална експлоатације</w:t>
            </w:r>
          </w:p>
        </w:tc>
        <w:tc>
          <w:tcPr>
            <w:tcW w:w="2552" w:type="dxa"/>
          </w:tcPr>
          <w:p w:rsidR="004B4A31" w:rsidRPr="004B4A31"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4B4A31">
              <w:rPr>
                <w:rFonts w:ascii="Times New Roman" w:hAnsi="Times New Roman" w:cs="Times New Roman"/>
                <w:sz w:val="20"/>
                <w:szCs w:val="20"/>
                <w:lang w:val="sr-Cyrl-RS"/>
              </w:rPr>
              <w:t>12</w:t>
            </w:r>
          </w:p>
        </w:tc>
        <w:tc>
          <w:tcPr>
            <w:tcW w:w="2268" w:type="dxa"/>
          </w:tcPr>
          <w:p w:rsidR="004B4A31" w:rsidRPr="004B4A31"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US"/>
              </w:rPr>
            </w:pPr>
          </w:p>
        </w:tc>
      </w:tr>
      <w:tr w:rsidR="004B4A31" w:rsidRPr="004B4A31"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4B4A31" w:rsidRDefault="004B4A31" w:rsidP="004B4A31">
            <w:pPr>
              <w:rPr>
                <w:rFonts w:ascii="Times New Roman" w:hAnsi="Times New Roman" w:cs="Times New Roman"/>
                <w:sz w:val="20"/>
                <w:szCs w:val="20"/>
                <w:lang w:val="sr-Cyrl-RS"/>
              </w:rPr>
            </w:pPr>
            <w:r w:rsidRPr="004B4A31">
              <w:rPr>
                <w:rFonts w:ascii="Times New Roman" w:hAnsi="Times New Roman" w:cs="Times New Roman"/>
                <w:sz w:val="20"/>
                <w:szCs w:val="20"/>
                <w:lang w:val="sr-Cyrl-RS"/>
              </w:rPr>
              <w:t>Вишеструка експлоатација</w:t>
            </w:r>
          </w:p>
        </w:tc>
        <w:tc>
          <w:tcPr>
            <w:tcW w:w="2552" w:type="dxa"/>
          </w:tcPr>
          <w:p w:rsidR="004B4A31" w:rsidRPr="004B4A31"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4B4A31">
              <w:rPr>
                <w:rFonts w:ascii="Times New Roman" w:hAnsi="Times New Roman" w:cs="Times New Roman"/>
                <w:sz w:val="20"/>
                <w:szCs w:val="20"/>
                <w:lang w:val="sr-Cyrl-RS"/>
              </w:rPr>
              <w:t>3</w:t>
            </w:r>
          </w:p>
        </w:tc>
        <w:tc>
          <w:tcPr>
            <w:tcW w:w="2268" w:type="dxa"/>
          </w:tcPr>
          <w:p w:rsidR="004B4A31" w:rsidRPr="004B4A31"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4B4A31" w:rsidRPr="004B4A31"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4B4A31" w:rsidRDefault="004B4A31" w:rsidP="004B4A31">
            <w:pPr>
              <w:rPr>
                <w:rFonts w:ascii="Times New Roman" w:hAnsi="Times New Roman" w:cs="Times New Roman"/>
                <w:sz w:val="20"/>
                <w:szCs w:val="20"/>
                <w:lang w:val="sr-Cyrl-RS"/>
              </w:rPr>
            </w:pPr>
            <w:r w:rsidRPr="004B4A31">
              <w:rPr>
                <w:rFonts w:ascii="Times New Roman" w:hAnsi="Times New Roman" w:cs="Times New Roman"/>
                <w:sz w:val="20"/>
                <w:szCs w:val="20"/>
                <w:lang w:val="sr-Cyrl-RS"/>
              </w:rPr>
              <w:t>Принуда на просјачење</w:t>
            </w:r>
          </w:p>
        </w:tc>
        <w:tc>
          <w:tcPr>
            <w:tcW w:w="2552" w:type="dxa"/>
          </w:tcPr>
          <w:p w:rsidR="004B4A31" w:rsidRPr="004B4A31"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4B4A31">
              <w:rPr>
                <w:rFonts w:ascii="Times New Roman" w:hAnsi="Times New Roman" w:cs="Times New Roman"/>
                <w:sz w:val="20"/>
                <w:szCs w:val="20"/>
                <w:lang w:val="sr-Cyrl-RS"/>
              </w:rPr>
              <w:t>2</w:t>
            </w:r>
          </w:p>
        </w:tc>
        <w:tc>
          <w:tcPr>
            <w:tcW w:w="2268" w:type="dxa"/>
          </w:tcPr>
          <w:p w:rsidR="004B4A31" w:rsidRPr="004B4A31"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4B4A31">
              <w:rPr>
                <w:rFonts w:ascii="Times New Roman" w:hAnsi="Times New Roman" w:cs="Times New Roman"/>
                <w:sz w:val="20"/>
                <w:szCs w:val="20"/>
                <w:lang w:val="sr-Cyrl-RS"/>
              </w:rPr>
              <w:t>1</w:t>
            </w:r>
          </w:p>
        </w:tc>
      </w:tr>
      <w:tr w:rsidR="004B4A31" w:rsidRPr="004B4A31"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4B4A31" w:rsidRDefault="004B4A31" w:rsidP="004B4A31">
            <w:pPr>
              <w:rPr>
                <w:rFonts w:ascii="Times New Roman" w:hAnsi="Times New Roman" w:cs="Times New Roman"/>
                <w:sz w:val="20"/>
                <w:szCs w:val="20"/>
                <w:lang w:val="sr-Cyrl-RS"/>
              </w:rPr>
            </w:pPr>
            <w:r w:rsidRPr="004B4A31">
              <w:rPr>
                <w:rFonts w:ascii="Times New Roman" w:hAnsi="Times New Roman" w:cs="Times New Roman"/>
                <w:sz w:val="20"/>
                <w:szCs w:val="20"/>
                <w:lang w:val="sr-Cyrl-RS"/>
              </w:rPr>
              <w:t>Радна експлоатација</w:t>
            </w:r>
          </w:p>
        </w:tc>
        <w:tc>
          <w:tcPr>
            <w:tcW w:w="2552" w:type="dxa"/>
          </w:tcPr>
          <w:p w:rsidR="004B4A31" w:rsidRPr="004B4A31"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c>
          <w:tcPr>
            <w:tcW w:w="2268" w:type="dxa"/>
          </w:tcPr>
          <w:p w:rsidR="004B4A31" w:rsidRPr="004B4A31"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tc>
      </w:tr>
      <w:tr w:rsidR="004B4A31" w:rsidRPr="004B4A31"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4B4A31" w:rsidRDefault="004B4A31" w:rsidP="004B4A31">
            <w:pPr>
              <w:rPr>
                <w:rFonts w:ascii="Times New Roman" w:hAnsi="Times New Roman" w:cs="Times New Roman"/>
                <w:sz w:val="20"/>
                <w:szCs w:val="20"/>
                <w:lang w:val="sr-Cyrl-RS"/>
              </w:rPr>
            </w:pPr>
            <w:r w:rsidRPr="004B4A31">
              <w:rPr>
                <w:rFonts w:ascii="Times New Roman" w:hAnsi="Times New Roman" w:cs="Times New Roman"/>
                <w:sz w:val="20"/>
                <w:szCs w:val="20"/>
                <w:lang w:val="sr-Cyrl-RS"/>
              </w:rPr>
              <w:t>Принуда на брак</w:t>
            </w:r>
          </w:p>
        </w:tc>
        <w:tc>
          <w:tcPr>
            <w:tcW w:w="2552" w:type="dxa"/>
          </w:tcPr>
          <w:p w:rsidR="004B4A31" w:rsidRPr="004B4A31"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4B4A31">
              <w:rPr>
                <w:rFonts w:ascii="Times New Roman" w:hAnsi="Times New Roman" w:cs="Times New Roman"/>
                <w:sz w:val="20"/>
                <w:szCs w:val="20"/>
                <w:lang w:val="sr-Cyrl-RS"/>
              </w:rPr>
              <w:t>3</w:t>
            </w:r>
          </w:p>
        </w:tc>
        <w:tc>
          <w:tcPr>
            <w:tcW w:w="2268" w:type="dxa"/>
          </w:tcPr>
          <w:p w:rsidR="004B4A31" w:rsidRPr="004B4A31"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p>
        </w:tc>
      </w:tr>
      <w:tr w:rsidR="004B4A31" w:rsidRPr="004B4A31"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4B4A31" w:rsidRDefault="004B4A31" w:rsidP="004B4A31">
            <w:pPr>
              <w:rPr>
                <w:rFonts w:ascii="Times New Roman" w:hAnsi="Times New Roman" w:cs="Times New Roman"/>
                <w:sz w:val="20"/>
                <w:szCs w:val="20"/>
                <w:lang w:val="sr-Cyrl-RS"/>
              </w:rPr>
            </w:pPr>
            <w:r w:rsidRPr="004B4A31">
              <w:rPr>
                <w:rFonts w:ascii="Times New Roman" w:hAnsi="Times New Roman" w:cs="Times New Roman"/>
                <w:sz w:val="20"/>
                <w:szCs w:val="20"/>
                <w:lang w:val="sr-Cyrl-RS"/>
              </w:rPr>
              <w:t>Принуда на врење кривичних дела</w:t>
            </w:r>
          </w:p>
        </w:tc>
        <w:tc>
          <w:tcPr>
            <w:tcW w:w="2552" w:type="dxa"/>
          </w:tcPr>
          <w:p w:rsidR="004B4A31" w:rsidRPr="004B4A31"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tc>
        <w:tc>
          <w:tcPr>
            <w:tcW w:w="2268" w:type="dxa"/>
          </w:tcPr>
          <w:p w:rsidR="004B4A31" w:rsidRPr="004B4A31"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4B4A31" w:rsidRPr="004B4A31"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4B4A31" w:rsidRDefault="004B4A31" w:rsidP="004B4A31">
            <w:pPr>
              <w:rPr>
                <w:rFonts w:ascii="Times New Roman" w:hAnsi="Times New Roman" w:cs="Times New Roman"/>
                <w:sz w:val="20"/>
                <w:szCs w:val="20"/>
                <w:lang w:val="sr-Cyrl-RS"/>
              </w:rPr>
            </w:pPr>
            <w:r w:rsidRPr="004B4A31">
              <w:rPr>
                <w:rFonts w:ascii="Times New Roman" w:hAnsi="Times New Roman" w:cs="Times New Roman"/>
                <w:sz w:val="20"/>
                <w:szCs w:val="20"/>
                <w:lang w:val="sr-Cyrl-RS"/>
              </w:rPr>
              <w:t>Међузбир</w:t>
            </w:r>
          </w:p>
        </w:tc>
        <w:tc>
          <w:tcPr>
            <w:tcW w:w="2552" w:type="dxa"/>
          </w:tcPr>
          <w:p w:rsidR="004B4A31" w:rsidRPr="004B4A31"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sr-Cyrl-RS"/>
              </w:rPr>
            </w:pPr>
            <w:r w:rsidRPr="004B4A31">
              <w:rPr>
                <w:rFonts w:ascii="Times New Roman" w:hAnsi="Times New Roman" w:cs="Times New Roman"/>
                <w:b/>
                <w:sz w:val="20"/>
                <w:szCs w:val="20"/>
                <w:lang w:val="sr-Cyrl-RS"/>
              </w:rPr>
              <w:t>20</w:t>
            </w:r>
          </w:p>
        </w:tc>
        <w:tc>
          <w:tcPr>
            <w:tcW w:w="2268" w:type="dxa"/>
          </w:tcPr>
          <w:p w:rsidR="004B4A31" w:rsidRPr="004B4A31"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sr-Cyrl-RS"/>
              </w:rPr>
            </w:pPr>
            <w:r w:rsidRPr="004B4A31">
              <w:rPr>
                <w:rFonts w:ascii="Times New Roman" w:hAnsi="Times New Roman" w:cs="Times New Roman"/>
                <w:b/>
                <w:sz w:val="20"/>
                <w:szCs w:val="20"/>
                <w:lang w:val="sr-Cyrl-RS"/>
              </w:rPr>
              <w:t>1</w:t>
            </w:r>
          </w:p>
        </w:tc>
      </w:tr>
      <w:tr w:rsidR="004B4A31" w:rsidRPr="004B4A31"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4B4A31" w:rsidRDefault="004B4A31" w:rsidP="004B4A31">
            <w:pPr>
              <w:rPr>
                <w:rFonts w:ascii="Times New Roman" w:hAnsi="Times New Roman" w:cs="Times New Roman"/>
                <w:sz w:val="20"/>
                <w:szCs w:val="20"/>
                <w:lang w:val="en-US"/>
              </w:rPr>
            </w:pPr>
            <w:r w:rsidRPr="004B4A31">
              <w:rPr>
                <w:rFonts w:ascii="Times New Roman" w:hAnsi="Times New Roman" w:cs="Times New Roman"/>
                <w:sz w:val="20"/>
                <w:szCs w:val="20"/>
                <w:lang w:val="en-US"/>
              </w:rPr>
              <w:t>УКУПНО</w:t>
            </w:r>
          </w:p>
        </w:tc>
        <w:tc>
          <w:tcPr>
            <w:tcW w:w="4820" w:type="dxa"/>
            <w:gridSpan w:val="2"/>
          </w:tcPr>
          <w:p w:rsidR="004B4A31" w:rsidRPr="004B4A31"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sr-Cyrl-RS"/>
              </w:rPr>
            </w:pPr>
            <w:r w:rsidRPr="004B4A31">
              <w:rPr>
                <w:rFonts w:ascii="Times New Roman" w:hAnsi="Times New Roman" w:cs="Times New Roman"/>
                <w:b/>
                <w:sz w:val="20"/>
                <w:szCs w:val="20"/>
                <w:lang w:val="sr-Cyrl-RS"/>
              </w:rPr>
              <w:t>21</w:t>
            </w:r>
          </w:p>
        </w:tc>
      </w:tr>
    </w:tbl>
    <w:p w:rsidR="004B4A31" w:rsidRPr="00236F10" w:rsidRDefault="004B4A31" w:rsidP="004B4A31">
      <w:pPr>
        <w:jc w:val="both"/>
        <w:rPr>
          <w:rFonts w:ascii="Times New Roman" w:hAnsi="Times New Roman" w:cs="Times New Roman"/>
          <w:sz w:val="12"/>
          <w:szCs w:val="12"/>
          <w:lang w:val="sr-Cyrl-RS"/>
        </w:rPr>
      </w:pPr>
      <w:r w:rsidRPr="00236F10">
        <w:rPr>
          <w:rFonts w:ascii="Times New Roman" w:hAnsi="Times New Roman" w:cs="Times New Roman"/>
          <w:sz w:val="12"/>
          <w:szCs w:val="12"/>
          <w:lang w:val="sr-Cyrl-RS"/>
        </w:rPr>
        <w:t>Табела</w:t>
      </w:r>
      <w:r w:rsidR="00236F10" w:rsidRPr="00236F10">
        <w:rPr>
          <w:rFonts w:ascii="Times New Roman" w:hAnsi="Times New Roman" w:cs="Times New Roman"/>
          <w:sz w:val="12"/>
          <w:szCs w:val="12"/>
          <w:lang w:val="sr-Cyrl-RS"/>
        </w:rPr>
        <w:t xml:space="preserve"> 22</w:t>
      </w:r>
      <w:r w:rsidRPr="00236F10">
        <w:rPr>
          <w:rFonts w:ascii="Times New Roman" w:hAnsi="Times New Roman" w:cs="Times New Roman"/>
          <w:sz w:val="12"/>
          <w:szCs w:val="12"/>
          <w:lang w:val="sr-Cyrl-RS"/>
        </w:rPr>
        <w:t>, извор: Центар за заштиту жртава трговине људима</w:t>
      </w:r>
    </w:p>
    <w:tbl>
      <w:tblPr>
        <w:tblStyle w:val="LightGrid-Accent1"/>
        <w:tblW w:w="9464" w:type="dxa"/>
        <w:tblLayout w:type="fixed"/>
        <w:tblLook w:val="04A0" w:firstRow="1" w:lastRow="0" w:firstColumn="1" w:lastColumn="0" w:noHBand="0" w:noVBand="1"/>
      </w:tblPr>
      <w:tblGrid>
        <w:gridCol w:w="4644"/>
        <w:gridCol w:w="2552"/>
        <w:gridCol w:w="2268"/>
      </w:tblGrid>
      <w:tr w:rsidR="004B4A31" w:rsidRPr="00236F10" w:rsidTr="00236F1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44" w:type="dxa"/>
            <w:vMerge w:val="restart"/>
          </w:tcPr>
          <w:p w:rsidR="004B4A31" w:rsidRPr="00236F10" w:rsidRDefault="004B4A31" w:rsidP="00236F10">
            <w:pPr>
              <w:rPr>
                <w:rFonts w:ascii="Times New Roman" w:hAnsi="Times New Roman" w:cs="Times New Roman"/>
                <w:b w:val="0"/>
                <w:sz w:val="20"/>
                <w:szCs w:val="20"/>
                <w:lang w:val="sr-Cyrl-RS"/>
              </w:rPr>
            </w:pPr>
            <w:r w:rsidRPr="00236F10">
              <w:rPr>
                <w:rFonts w:ascii="Times New Roman" w:hAnsi="Times New Roman" w:cs="Times New Roman"/>
                <w:sz w:val="20"/>
                <w:szCs w:val="20"/>
                <w:lang w:val="en-US"/>
              </w:rPr>
              <w:t xml:space="preserve">Врста експлоатације </w:t>
            </w:r>
          </w:p>
          <w:p w:rsidR="004B4A31" w:rsidRPr="00236F10" w:rsidRDefault="004B4A31" w:rsidP="00236F10">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2018.година</w:t>
            </w:r>
          </w:p>
        </w:tc>
        <w:tc>
          <w:tcPr>
            <w:tcW w:w="4820" w:type="dxa"/>
            <w:gridSpan w:val="2"/>
          </w:tcPr>
          <w:p w:rsidR="004B4A31" w:rsidRPr="00236F10" w:rsidRDefault="004B4A31" w:rsidP="004B4A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236F10">
              <w:rPr>
                <w:rFonts w:ascii="Times New Roman" w:hAnsi="Times New Roman" w:cs="Times New Roman"/>
                <w:sz w:val="20"/>
                <w:szCs w:val="20"/>
                <w:lang w:val="en-US"/>
              </w:rPr>
              <w:t>до 18 година</w:t>
            </w:r>
          </w:p>
        </w:tc>
      </w:tr>
      <w:tr w:rsidR="004B4A31" w:rsidRPr="00236F10" w:rsidTr="00236F1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644" w:type="dxa"/>
            <w:vMerge/>
          </w:tcPr>
          <w:p w:rsidR="004B4A31" w:rsidRPr="00236F10" w:rsidRDefault="004B4A31" w:rsidP="004B4A31">
            <w:pPr>
              <w:jc w:val="center"/>
              <w:rPr>
                <w:rFonts w:ascii="Times New Roman" w:hAnsi="Times New Roman" w:cs="Times New Roman"/>
                <w:sz w:val="20"/>
                <w:szCs w:val="20"/>
                <w:lang w:val="en-US"/>
              </w:rPr>
            </w:pPr>
          </w:p>
        </w:tc>
        <w:tc>
          <w:tcPr>
            <w:tcW w:w="2552"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236F10">
              <w:rPr>
                <w:rFonts w:ascii="Times New Roman" w:hAnsi="Times New Roman" w:cs="Times New Roman"/>
                <w:b/>
                <w:sz w:val="20"/>
                <w:szCs w:val="20"/>
                <w:lang w:val="en-US"/>
              </w:rPr>
              <w:t>Ж.</w:t>
            </w:r>
          </w:p>
        </w:tc>
        <w:tc>
          <w:tcPr>
            <w:tcW w:w="2268"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236F10">
              <w:rPr>
                <w:rFonts w:ascii="Times New Roman" w:hAnsi="Times New Roman" w:cs="Times New Roman"/>
                <w:b/>
                <w:sz w:val="20"/>
                <w:szCs w:val="20"/>
                <w:lang w:val="en-US"/>
              </w:rPr>
              <w:t>M.</w:t>
            </w: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236F10" w:rsidRDefault="004B4A31" w:rsidP="004B4A31">
            <w:pPr>
              <w:rPr>
                <w:rFonts w:ascii="Times New Roman" w:hAnsi="Times New Roman" w:cs="Times New Roman"/>
                <w:sz w:val="20"/>
                <w:szCs w:val="20"/>
                <w:lang w:val="en-US"/>
              </w:rPr>
            </w:pPr>
            <w:r w:rsidRPr="00236F10">
              <w:rPr>
                <w:rFonts w:ascii="Times New Roman" w:hAnsi="Times New Roman" w:cs="Times New Roman"/>
                <w:sz w:val="20"/>
                <w:szCs w:val="20"/>
                <w:lang w:val="en-US"/>
              </w:rPr>
              <w:t xml:space="preserve">Сексуална </w:t>
            </w:r>
          </w:p>
        </w:tc>
        <w:tc>
          <w:tcPr>
            <w:tcW w:w="2552"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Latn-RS"/>
              </w:rPr>
            </w:pPr>
            <w:r w:rsidRPr="00236F10">
              <w:rPr>
                <w:rFonts w:ascii="Times New Roman" w:hAnsi="Times New Roman" w:cs="Times New Roman"/>
                <w:sz w:val="20"/>
                <w:szCs w:val="20"/>
                <w:lang w:val="sr-Latn-RS"/>
              </w:rPr>
              <w:t>16</w:t>
            </w:r>
          </w:p>
        </w:tc>
        <w:tc>
          <w:tcPr>
            <w:tcW w:w="2268"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Latn-RS"/>
              </w:rPr>
            </w:pPr>
            <w:r w:rsidRPr="00236F10">
              <w:rPr>
                <w:rFonts w:ascii="Times New Roman" w:hAnsi="Times New Roman" w:cs="Times New Roman"/>
                <w:sz w:val="20"/>
                <w:szCs w:val="20"/>
                <w:lang w:val="sr-Latn-RS"/>
              </w:rPr>
              <w:t>1</w:t>
            </w:r>
          </w:p>
        </w:tc>
      </w:tr>
      <w:tr w:rsidR="004B4A31" w:rsidRPr="00236F10"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Принудни брак</w:t>
            </w:r>
          </w:p>
        </w:tc>
        <w:tc>
          <w:tcPr>
            <w:tcW w:w="2552"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Latn-RS"/>
              </w:rPr>
            </w:pPr>
            <w:r w:rsidRPr="00236F10">
              <w:rPr>
                <w:rFonts w:ascii="Times New Roman" w:hAnsi="Times New Roman" w:cs="Times New Roman"/>
                <w:sz w:val="20"/>
                <w:szCs w:val="20"/>
                <w:lang w:val="sr-Latn-RS"/>
              </w:rPr>
              <w:t>6</w:t>
            </w:r>
          </w:p>
        </w:tc>
        <w:tc>
          <w:tcPr>
            <w:tcW w:w="2268"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Принуда на вршење кривичних дела</w:t>
            </w:r>
          </w:p>
        </w:tc>
        <w:tc>
          <w:tcPr>
            <w:tcW w:w="2552"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p>
        </w:tc>
        <w:tc>
          <w:tcPr>
            <w:tcW w:w="2268"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Latn-RS"/>
              </w:rPr>
            </w:pPr>
            <w:r w:rsidRPr="00236F10">
              <w:rPr>
                <w:rFonts w:ascii="Times New Roman" w:hAnsi="Times New Roman" w:cs="Times New Roman"/>
                <w:sz w:val="20"/>
                <w:szCs w:val="20"/>
                <w:lang w:val="sr-Latn-RS"/>
              </w:rPr>
              <w:t>1</w:t>
            </w:r>
          </w:p>
        </w:tc>
      </w:tr>
      <w:tr w:rsidR="004B4A31" w:rsidRPr="00236F10"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Вишеструка</w:t>
            </w:r>
          </w:p>
        </w:tc>
        <w:tc>
          <w:tcPr>
            <w:tcW w:w="2552"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Latn-RS"/>
              </w:rPr>
            </w:pPr>
            <w:r w:rsidRPr="00236F10">
              <w:rPr>
                <w:rFonts w:ascii="Times New Roman" w:hAnsi="Times New Roman" w:cs="Times New Roman"/>
                <w:sz w:val="20"/>
                <w:szCs w:val="20"/>
                <w:lang w:val="sr-Latn-RS"/>
              </w:rPr>
              <w:t>7</w:t>
            </w:r>
          </w:p>
        </w:tc>
        <w:tc>
          <w:tcPr>
            <w:tcW w:w="2268"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Радна</w:t>
            </w:r>
          </w:p>
        </w:tc>
        <w:tc>
          <w:tcPr>
            <w:tcW w:w="2552"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Latn-RS"/>
              </w:rPr>
            </w:pPr>
          </w:p>
        </w:tc>
        <w:tc>
          <w:tcPr>
            <w:tcW w:w="2268"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en-US"/>
              </w:rPr>
            </w:pPr>
          </w:p>
        </w:tc>
      </w:tr>
      <w:tr w:rsidR="004B4A31" w:rsidRPr="00236F10"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Просјачење</w:t>
            </w:r>
          </w:p>
        </w:tc>
        <w:tc>
          <w:tcPr>
            <w:tcW w:w="2552"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Latn-RS"/>
              </w:rPr>
            </w:pPr>
            <w:r w:rsidRPr="00236F10">
              <w:rPr>
                <w:rFonts w:ascii="Times New Roman" w:hAnsi="Times New Roman" w:cs="Times New Roman"/>
                <w:sz w:val="20"/>
                <w:szCs w:val="20"/>
                <w:lang w:val="sr-Latn-RS"/>
              </w:rPr>
              <w:t>1</w:t>
            </w:r>
          </w:p>
        </w:tc>
        <w:tc>
          <w:tcPr>
            <w:tcW w:w="2268"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Међузбир</w:t>
            </w:r>
          </w:p>
        </w:tc>
        <w:tc>
          <w:tcPr>
            <w:tcW w:w="2552"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en-US"/>
              </w:rPr>
            </w:pPr>
            <w:r w:rsidRPr="00236F10">
              <w:rPr>
                <w:rFonts w:ascii="Times New Roman" w:hAnsi="Times New Roman" w:cs="Times New Roman"/>
                <w:b/>
                <w:sz w:val="20"/>
                <w:szCs w:val="20"/>
                <w:lang w:val="en-US"/>
              </w:rPr>
              <w:t>30</w:t>
            </w:r>
          </w:p>
        </w:tc>
        <w:tc>
          <w:tcPr>
            <w:tcW w:w="2268"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sr-Cyrl-RS"/>
              </w:rPr>
            </w:pPr>
            <w:r w:rsidRPr="00236F10">
              <w:rPr>
                <w:rFonts w:ascii="Times New Roman" w:hAnsi="Times New Roman" w:cs="Times New Roman"/>
                <w:b/>
                <w:sz w:val="20"/>
                <w:szCs w:val="20"/>
                <w:lang w:val="sr-Cyrl-RS"/>
              </w:rPr>
              <w:t>2</w:t>
            </w:r>
          </w:p>
        </w:tc>
      </w:tr>
      <w:tr w:rsidR="004B4A31" w:rsidRPr="00236F10"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 xml:space="preserve">Укупно </w:t>
            </w:r>
          </w:p>
        </w:tc>
        <w:tc>
          <w:tcPr>
            <w:tcW w:w="4820" w:type="dxa"/>
            <w:gridSpan w:val="2"/>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236F10">
              <w:rPr>
                <w:rFonts w:ascii="Times New Roman" w:hAnsi="Times New Roman" w:cs="Times New Roman"/>
                <w:b/>
                <w:sz w:val="20"/>
                <w:szCs w:val="20"/>
                <w:lang w:val="en-US"/>
              </w:rPr>
              <w:t>32</w:t>
            </w:r>
          </w:p>
        </w:tc>
      </w:tr>
    </w:tbl>
    <w:p w:rsidR="004B4A31" w:rsidRPr="00236F10" w:rsidRDefault="004B4A31" w:rsidP="004B4A31">
      <w:pPr>
        <w:jc w:val="both"/>
        <w:rPr>
          <w:rFonts w:ascii="Times New Roman" w:hAnsi="Times New Roman" w:cs="Times New Roman"/>
          <w:sz w:val="12"/>
          <w:szCs w:val="12"/>
          <w:lang w:val="sr-Cyrl-RS"/>
        </w:rPr>
      </w:pPr>
      <w:r w:rsidRPr="00236F10">
        <w:rPr>
          <w:rFonts w:ascii="Times New Roman" w:hAnsi="Times New Roman" w:cs="Times New Roman"/>
          <w:sz w:val="12"/>
          <w:szCs w:val="12"/>
          <w:lang w:val="sr-Cyrl-RS"/>
        </w:rPr>
        <w:t>Табела</w:t>
      </w:r>
      <w:r w:rsidR="00236F10">
        <w:rPr>
          <w:rFonts w:ascii="Times New Roman" w:hAnsi="Times New Roman" w:cs="Times New Roman"/>
          <w:sz w:val="12"/>
          <w:szCs w:val="12"/>
          <w:lang w:val="sr-Cyrl-RS"/>
        </w:rPr>
        <w:t xml:space="preserve"> 23</w:t>
      </w:r>
      <w:r w:rsidRPr="00236F10">
        <w:rPr>
          <w:rFonts w:ascii="Times New Roman" w:hAnsi="Times New Roman" w:cs="Times New Roman"/>
          <w:sz w:val="12"/>
          <w:szCs w:val="12"/>
          <w:lang w:val="sr-Cyrl-RS"/>
        </w:rPr>
        <w:t>, извор: Центар за заштиту жртава трговине људима</w:t>
      </w:r>
    </w:p>
    <w:tbl>
      <w:tblPr>
        <w:tblStyle w:val="LightGrid-Accent1"/>
        <w:tblW w:w="9464" w:type="dxa"/>
        <w:tblLayout w:type="fixed"/>
        <w:tblLook w:val="04A0" w:firstRow="1" w:lastRow="0" w:firstColumn="1" w:lastColumn="0" w:noHBand="0" w:noVBand="1"/>
      </w:tblPr>
      <w:tblGrid>
        <w:gridCol w:w="3510"/>
        <w:gridCol w:w="1134"/>
        <w:gridCol w:w="4820"/>
      </w:tblGrid>
      <w:tr w:rsidR="004B4A31" w:rsidRPr="00236F10" w:rsidTr="00236F1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510" w:type="dxa"/>
            <w:vMerge w:val="restart"/>
          </w:tcPr>
          <w:p w:rsidR="004B4A31" w:rsidRPr="00236F10" w:rsidRDefault="004B4A31" w:rsidP="00236F10">
            <w:pPr>
              <w:rPr>
                <w:rFonts w:ascii="Times New Roman" w:hAnsi="Times New Roman" w:cs="Times New Roman"/>
                <w:b w:val="0"/>
                <w:sz w:val="20"/>
                <w:szCs w:val="20"/>
                <w:lang w:val="sr-Cyrl-RS"/>
              </w:rPr>
            </w:pPr>
            <w:r w:rsidRPr="00236F10">
              <w:rPr>
                <w:rFonts w:ascii="Times New Roman" w:hAnsi="Times New Roman" w:cs="Times New Roman"/>
                <w:sz w:val="20"/>
                <w:szCs w:val="20"/>
                <w:lang w:val="en-US"/>
              </w:rPr>
              <w:t xml:space="preserve">Врста експлоатације </w:t>
            </w:r>
          </w:p>
          <w:p w:rsidR="004B4A31" w:rsidRPr="00236F10" w:rsidRDefault="004B4A31" w:rsidP="00236F10">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2019. година</w:t>
            </w:r>
          </w:p>
        </w:tc>
        <w:tc>
          <w:tcPr>
            <w:tcW w:w="5954" w:type="dxa"/>
            <w:gridSpan w:val="2"/>
          </w:tcPr>
          <w:p w:rsidR="004B4A31" w:rsidRPr="00236F10" w:rsidRDefault="004B4A31" w:rsidP="004B4A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236F10">
              <w:rPr>
                <w:rFonts w:ascii="Times New Roman" w:hAnsi="Times New Roman" w:cs="Times New Roman"/>
                <w:sz w:val="20"/>
                <w:szCs w:val="20"/>
                <w:lang w:val="en-US"/>
              </w:rPr>
              <w:t>до 18 година</w:t>
            </w:r>
          </w:p>
        </w:tc>
      </w:tr>
      <w:tr w:rsidR="004B4A31" w:rsidRPr="00236F10" w:rsidTr="00236F1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510" w:type="dxa"/>
            <w:vMerge/>
          </w:tcPr>
          <w:p w:rsidR="004B4A31" w:rsidRPr="00236F10" w:rsidRDefault="004B4A31" w:rsidP="004B4A31">
            <w:pPr>
              <w:jc w:val="center"/>
              <w:rPr>
                <w:rFonts w:ascii="Times New Roman" w:hAnsi="Times New Roman" w:cs="Times New Roman"/>
                <w:sz w:val="20"/>
                <w:szCs w:val="20"/>
                <w:lang w:val="en-US"/>
              </w:rPr>
            </w:pPr>
          </w:p>
        </w:tc>
        <w:tc>
          <w:tcPr>
            <w:tcW w:w="1134"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236F10">
              <w:rPr>
                <w:rFonts w:ascii="Times New Roman" w:hAnsi="Times New Roman" w:cs="Times New Roman"/>
                <w:b/>
                <w:sz w:val="20"/>
                <w:szCs w:val="20"/>
                <w:lang w:val="en-US"/>
              </w:rPr>
              <w:t>Ж.</w:t>
            </w:r>
          </w:p>
        </w:tc>
        <w:tc>
          <w:tcPr>
            <w:tcW w:w="4820"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236F10">
              <w:rPr>
                <w:rFonts w:ascii="Times New Roman" w:hAnsi="Times New Roman" w:cs="Times New Roman"/>
                <w:b/>
                <w:sz w:val="20"/>
                <w:szCs w:val="20"/>
                <w:lang w:val="en-US"/>
              </w:rPr>
              <w:t>M.</w:t>
            </w: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en-US"/>
              </w:rPr>
            </w:pPr>
            <w:r w:rsidRPr="00236F10">
              <w:rPr>
                <w:rFonts w:ascii="Times New Roman" w:hAnsi="Times New Roman" w:cs="Times New Roman"/>
                <w:sz w:val="20"/>
                <w:szCs w:val="20"/>
                <w:lang w:val="en-US"/>
              </w:rPr>
              <w:t xml:space="preserve">Сексуална </w:t>
            </w:r>
          </w:p>
        </w:tc>
        <w:tc>
          <w:tcPr>
            <w:tcW w:w="1134"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15</w:t>
            </w:r>
          </w:p>
        </w:tc>
        <w:tc>
          <w:tcPr>
            <w:tcW w:w="4820"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Latn-RS"/>
              </w:rPr>
            </w:pPr>
          </w:p>
        </w:tc>
      </w:tr>
      <w:tr w:rsidR="004B4A31" w:rsidRPr="00236F10"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Вишеструка</w:t>
            </w:r>
          </w:p>
        </w:tc>
        <w:tc>
          <w:tcPr>
            <w:tcW w:w="1134"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2</w:t>
            </w:r>
          </w:p>
        </w:tc>
        <w:tc>
          <w:tcPr>
            <w:tcW w:w="4820"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1</w:t>
            </w: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Радна</w:t>
            </w:r>
          </w:p>
        </w:tc>
        <w:tc>
          <w:tcPr>
            <w:tcW w:w="1134"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p>
        </w:tc>
        <w:tc>
          <w:tcPr>
            <w:tcW w:w="4820"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2</w:t>
            </w:r>
          </w:p>
        </w:tc>
      </w:tr>
      <w:tr w:rsidR="004B4A31" w:rsidRPr="00236F10"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Принудни брак</w:t>
            </w:r>
          </w:p>
        </w:tc>
        <w:tc>
          <w:tcPr>
            <w:tcW w:w="1134"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1</w:t>
            </w:r>
          </w:p>
        </w:tc>
        <w:tc>
          <w:tcPr>
            <w:tcW w:w="4820"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Принуда на вршење кривичних дела</w:t>
            </w:r>
          </w:p>
        </w:tc>
        <w:tc>
          <w:tcPr>
            <w:tcW w:w="1134"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p>
        </w:tc>
        <w:tc>
          <w:tcPr>
            <w:tcW w:w="4820"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1</w:t>
            </w:r>
          </w:p>
        </w:tc>
      </w:tr>
      <w:tr w:rsidR="004B4A31" w:rsidRPr="00236F10"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Илегално усвојење</w:t>
            </w:r>
          </w:p>
        </w:tc>
        <w:tc>
          <w:tcPr>
            <w:tcW w:w="1134"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tc>
        <w:tc>
          <w:tcPr>
            <w:tcW w:w="4820"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lastRenderedPageBreak/>
              <w:t>Принуда на просјачење</w:t>
            </w:r>
          </w:p>
        </w:tc>
        <w:tc>
          <w:tcPr>
            <w:tcW w:w="1134"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1</w:t>
            </w:r>
          </w:p>
        </w:tc>
        <w:tc>
          <w:tcPr>
            <w:tcW w:w="4820"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2</w:t>
            </w:r>
          </w:p>
        </w:tc>
      </w:tr>
      <w:tr w:rsidR="004B4A31" w:rsidRPr="00236F10"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Међузбир</w:t>
            </w:r>
          </w:p>
        </w:tc>
        <w:tc>
          <w:tcPr>
            <w:tcW w:w="1134"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sr-Cyrl-RS"/>
              </w:rPr>
            </w:pPr>
            <w:r w:rsidRPr="00236F10">
              <w:rPr>
                <w:rFonts w:ascii="Times New Roman" w:hAnsi="Times New Roman" w:cs="Times New Roman"/>
                <w:b/>
                <w:sz w:val="20"/>
                <w:szCs w:val="20"/>
                <w:lang w:val="sr-Cyrl-RS"/>
              </w:rPr>
              <w:t>19</w:t>
            </w:r>
          </w:p>
        </w:tc>
        <w:tc>
          <w:tcPr>
            <w:tcW w:w="4820"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sr-Cyrl-RS"/>
              </w:rPr>
            </w:pPr>
            <w:r w:rsidRPr="00236F10">
              <w:rPr>
                <w:rFonts w:ascii="Times New Roman" w:hAnsi="Times New Roman" w:cs="Times New Roman"/>
                <w:b/>
                <w:sz w:val="20"/>
                <w:szCs w:val="20"/>
                <w:lang w:val="sr-Cyrl-RS"/>
              </w:rPr>
              <w:t>6</w:t>
            </w: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УКУПНО</w:t>
            </w:r>
          </w:p>
        </w:tc>
        <w:tc>
          <w:tcPr>
            <w:tcW w:w="5954" w:type="dxa"/>
            <w:gridSpan w:val="2"/>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sr-Cyrl-RS"/>
              </w:rPr>
            </w:pPr>
            <w:r w:rsidRPr="00236F10">
              <w:rPr>
                <w:rFonts w:ascii="Times New Roman" w:hAnsi="Times New Roman" w:cs="Times New Roman"/>
                <w:b/>
                <w:sz w:val="20"/>
                <w:szCs w:val="20"/>
                <w:lang w:val="sr-Cyrl-RS"/>
              </w:rPr>
              <w:t>25</w:t>
            </w:r>
          </w:p>
        </w:tc>
      </w:tr>
    </w:tbl>
    <w:p w:rsidR="00236F10" w:rsidRPr="00236F10" w:rsidRDefault="004B4A31" w:rsidP="004B4A31">
      <w:pPr>
        <w:jc w:val="both"/>
        <w:rPr>
          <w:rFonts w:ascii="Times New Roman" w:hAnsi="Times New Roman" w:cs="Times New Roman"/>
          <w:sz w:val="12"/>
          <w:szCs w:val="12"/>
          <w:lang w:val="sr-Cyrl-RS"/>
        </w:rPr>
      </w:pPr>
      <w:r w:rsidRPr="00236F10">
        <w:rPr>
          <w:rFonts w:ascii="Times New Roman" w:hAnsi="Times New Roman" w:cs="Times New Roman"/>
          <w:sz w:val="12"/>
          <w:szCs w:val="12"/>
          <w:lang w:val="sr-Cyrl-RS"/>
        </w:rPr>
        <w:t>Табела</w:t>
      </w:r>
      <w:r w:rsidR="00236F10" w:rsidRPr="00236F10">
        <w:rPr>
          <w:rFonts w:ascii="Times New Roman" w:hAnsi="Times New Roman" w:cs="Times New Roman"/>
          <w:sz w:val="12"/>
          <w:szCs w:val="12"/>
          <w:lang w:val="sr-Cyrl-RS"/>
        </w:rPr>
        <w:t xml:space="preserve"> 24 </w:t>
      </w:r>
      <w:r w:rsidRPr="00236F10">
        <w:rPr>
          <w:rFonts w:ascii="Times New Roman" w:hAnsi="Times New Roman" w:cs="Times New Roman"/>
          <w:sz w:val="12"/>
          <w:szCs w:val="12"/>
          <w:lang w:val="sr-Cyrl-RS"/>
        </w:rPr>
        <w:t>, извор: Центар за заштиту жртава трговине људима</w:t>
      </w:r>
    </w:p>
    <w:tbl>
      <w:tblPr>
        <w:tblStyle w:val="LightGrid-Accent1"/>
        <w:tblW w:w="9464" w:type="dxa"/>
        <w:tblLayout w:type="fixed"/>
        <w:tblLook w:val="04A0" w:firstRow="1" w:lastRow="0" w:firstColumn="1" w:lastColumn="0" w:noHBand="0" w:noVBand="1"/>
      </w:tblPr>
      <w:tblGrid>
        <w:gridCol w:w="3510"/>
        <w:gridCol w:w="1134"/>
        <w:gridCol w:w="4820"/>
      </w:tblGrid>
      <w:tr w:rsidR="004B4A31" w:rsidRPr="00236F10" w:rsidTr="00236F1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510" w:type="dxa"/>
            <w:vMerge w:val="restart"/>
          </w:tcPr>
          <w:p w:rsidR="004B4A31" w:rsidRPr="00236F10" w:rsidRDefault="004B4A31" w:rsidP="00236F10">
            <w:pPr>
              <w:rPr>
                <w:rFonts w:ascii="Times New Roman" w:hAnsi="Times New Roman" w:cs="Times New Roman"/>
                <w:b w:val="0"/>
                <w:sz w:val="20"/>
                <w:szCs w:val="20"/>
                <w:lang w:val="sr-Cyrl-RS"/>
              </w:rPr>
            </w:pPr>
            <w:r w:rsidRPr="00236F10">
              <w:rPr>
                <w:rFonts w:ascii="Times New Roman" w:hAnsi="Times New Roman" w:cs="Times New Roman"/>
                <w:sz w:val="20"/>
                <w:szCs w:val="20"/>
                <w:lang w:val="en-US"/>
              </w:rPr>
              <w:t xml:space="preserve">Врста експлоатације </w:t>
            </w:r>
          </w:p>
          <w:p w:rsidR="004B4A31" w:rsidRPr="00236F10" w:rsidRDefault="004B4A31" w:rsidP="00236F10">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2020. година</w:t>
            </w:r>
          </w:p>
        </w:tc>
        <w:tc>
          <w:tcPr>
            <w:tcW w:w="5954" w:type="dxa"/>
            <w:gridSpan w:val="2"/>
          </w:tcPr>
          <w:p w:rsidR="004B4A31" w:rsidRPr="00236F10" w:rsidRDefault="004B4A31" w:rsidP="004B4A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236F10">
              <w:rPr>
                <w:rFonts w:ascii="Times New Roman" w:hAnsi="Times New Roman" w:cs="Times New Roman"/>
                <w:sz w:val="20"/>
                <w:szCs w:val="20"/>
                <w:lang w:val="en-US"/>
              </w:rPr>
              <w:t>до 18 година</w:t>
            </w:r>
          </w:p>
        </w:tc>
      </w:tr>
      <w:tr w:rsidR="004B4A31" w:rsidRPr="00236F10" w:rsidTr="00236F1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510" w:type="dxa"/>
            <w:vMerge/>
          </w:tcPr>
          <w:p w:rsidR="004B4A31" w:rsidRPr="00236F10" w:rsidRDefault="004B4A31" w:rsidP="004B4A31">
            <w:pPr>
              <w:jc w:val="center"/>
              <w:rPr>
                <w:rFonts w:ascii="Times New Roman" w:hAnsi="Times New Roman" w:cs="Times New Roman"/>
                <w:sz w:val="20"/>
                <w:szCs w:val="20"/>
                <w:lang w:val="en-US"/>
              </w:rPr>
            </w:pPr>
          </w:p>
        </w:tc>
        <w:tc>
          <w:tcPr>
            <w:tcW w:w="1134"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236F10">
              <w:rPr>
                <w:rFonts w:ascii="Times New Roman" w:hAnsi="Times New Roman" w:cs="Times New Roman"/>
                <w:b/>
                <w:sz w:val="20"/>
                <w:szCs w:val="20"/>
                <w:lang w:val="en-US"/>
              </w:rPr>
              <w:t>Ж.</w:t>
            </w:r>
          </w:p>
        </w:tc>
        <w:tc>
          <w:tcPr>
            <w:tcW w:w="4820"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en-US"/>
              </w:rPr>
            </w:pPr>
            <w:r w:rsidRPr="00236F10">
              <w:rPr>
                <w:rFonts w:ascii="Times New Roman" w:hAnsi="Times New Roman" w:cs="Times New Roman"/>
                <w:b/>
                <w:sz w:val="20"/>
                <w:szCs w:val="20"/>
                <w:lang w:val="en-US"/>
              </w:rPr>
              <w:t>M.</w:t>
            </w: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en-US"/>
              </w:rPr>
            </w:pPr>
            <w:r w:rsidRPr="00236F10">
              <w:rPr>
                <w:rFonts w:ascii="Times New Roman" w:hAnsi="Times New Roman" w:cs="Times New Roman"/>
                <w:sz w:val="20"/>
                <w:szCs w:val="20"/>
                <w:lang w:val="en-US"/>
              </w:rPr>
              <w:t xml:space="preserve">Сексуална </w:t>
            </w:r>
          </w:p>
        </w:tc>
        <w:tc>
          <w:tcPr>
            <w:tcW w:w="1134"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 xml:space="preserve"> 7</w:t>
            </w:r>
          </w:p>
        </w:tc>
        <w:tc>
          <w:tcPr>
            <w:tcW w:w="4820"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Latn-RS"/>
              </w:rPr>
            </w:pPr>
          </w:p>
        </w:tc>
      </w:tr>
      <w:tr w:rsidR="004B4A31" w:rsidRPr="00236F10"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Вишеструка</w:t>
            </w:r>
          </w:p>
        </w:tc>
        <w:tc>
          <w:tcPr>
            <w:tcW w:w="1134"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2</w:t>
            </w:r>
          </w:p>
        </w:tc>
        <w:tc>
          <w:tcPr>
            <w:tcW w:w="4820"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3</w:t>
            </w: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Радна</w:t>
            </w:r>
          </w:p>
        </w:tc>
        <w:tc>
          <w:tcPr>
            <w:tcW w:w="1134"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1</w:t>
            </w:r>
          </w:p>
        </w:tc>
        <w:tc>
          <w:tcPr>
            <w:tcW w:w="4820"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 xml:space="preserve">2   </w:t>
            </w:r>
          </w:p>
        </w:tc>
      </w:tr>
      <w:tr w:rsidR="004B4A31" w:rsidRPr="00236F10"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Принудни брак</w:t>
            </w:r>
          </w:p>
        </w:tc>
        <w:tc>
          <w:tcPr>
            <w:tcW w:w="1134"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6</w:t>
            </w:r>
          </w:p>
        </w:tc>
        <w:tc>
          <w:tcPr>
            <w:tcW w:w="4820"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Принуда на вршење кривичних дела</w:t>
            </w:r>
          </w:p>
        </w:tc>
        <w:tc>
          <w:tcPr>
            <w:tcW w:w="1134"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p>
        </w:tc>
        <w:tc>
          <w:tcPr>
            <w:tcW w:w="4820"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p>
        </w:tc>
      </w:tr>
      <w:tr w:rsidR="004B4A31" w:rsidRPr="00236F10"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Илегално усвојење</w:t>
            </w:r>
          </w:p>
        </w:tc>
        <w:tc>
          <w:tcPr>
            <w:tcW w:w="1134"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1</w:t>
            </w:r>
          </w:p>
        </w:tc>
        <w:tc>
          <w:tcPr>
            <w:tcW w:w="4820"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sr-Cyrl-RS"/>
              </w:rPr>
            </w:pP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Принуда на просјачење</w:t>
            </w:r>
          </w:p>
        </w:tc>
        <w:tc>
          <w:tcPr>
            <w:tcW w:w="1134"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1</w:t>
            </w:r>
          </w:p>
        </w:tc>
        <w:tc>
          <w:tcPr>
            <w:tcW w:w="4820" w:type="dxa"/>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lang w:val="sr-Cyrl-RS"/>
              </w:rPr>
            </w:pPr>
            <w:r w:rsidRPr="00236F10">
              <w:rPr>
                <w:rFonts w:ascii="Times New Roman" w:hAnsi="Times New Roman" w:cs="Times New Roman"/>
                <w:sz w:val="20"/>
                <w:szCs w:val="20"/>
                <w:lang w:val="sr-Cyrl-RS"/>
              </w:rPr>
              <w:t>1</w:t>
            </w:r>
          </w:p>
        </w:tc>
      </w:tr>
      <w:tr w:rsidR="004B4A31" w:rsidRPr="00236F10" w:rsidTr="0023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Међузбир</w:t>
            </w:r>
          </w:p>
        </w:tc>
        <w:tc>
          <w:tcPr>
            <w:tcW w:w="1134"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sr-Cyrl-RS"/>
              </w:rPr>
            </w:pPr>
            <w:r w:rsidRPr="00236F10">
              <w:rPr>
                <w:rFonts w:ascii="Times New Roman" w:hAnsi="Times New Roman" w:cs="Times New Roman"/>
                <w:b/>
                <w:sz w:val="20"/>
                <w:szCs w:val="20"/>
                <w:lang w:val="sr-Cyrl-RS"/>
              </w:rPr>
              <w:t>18</w:t>
            </w:r>
          </w:p>
        </w:tc>
        <w:tc>
          <w:tcPr>
            <w:tcW w:w="4820" w:type="dxa"/>
          </w:tcPr>
          <w:p w:rsidR="004B4A31" w:rsidRPr="00236F10" w:rsidRDefault="004B4A31" w:rsidP="004B4A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lang w:val="sr-Cyrl-RS"/>
              </w:rPr>
            </w:pPr>
            <w:r w:rsidRPr="00236F10">
              <w:rPr>
                <w:rFonts w:ascii="Times New Roman" w:hAnsi="Times New Roman" w:cs="Times New Roman"/>
                <w:b/>
                <w:sz w:val="20"/>
                <w:szCs w:val="20"/>
                <w:lang w:val="sr-Cyrl-RS"/>
              </w:rPr>
              <w:t>6</w:t>
            </w:r>
          </w:p>
        </w:tc>
      </w:tr>
      <w:tr w:rsidR="004B4A31" w:rsidRPr="00236F10" w:rsidTr="00236F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B4A31" w:rsidRPr="00236F10" w:rsidRDefault="004B4A31" w:rsidP="004B4A31">
            <w:pPr>
              <w:rPr>
                <w:rFonts w:ascii="Times New Roman" w:hAnsi="Times New Roman" w:cs="Times New Roman"/>
                <w:sz w:val="20"/>
                <w:szCs w:val="20"/>
                <w:lang w:val="sr-Cyrl-RS"/>
              </w:rPr>
            </w:pPr>
            <w:r w:rsidRPr="00236F10">
              <w:rPr>
                <w:rFonts w:ascii="Times New Roman" w:hAnsi="Times New Roman" w:cs="Times New Roman"/>
                <w:sz w:val="20"/>
                <w:szCs w:val="20"/>
                <w:lang w:val="sr-Cyrl-RS"/>
              </w:rPr>
              <w:t>УКУПНО</w:t>
            </w:r>
          </w:p>
        </w:tc>
        <w:tc>
          <w:tcPr>
            <w:tcW w:w="5954" w:type="dxa"/>
            <w:gridSpan w:val="2"/>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lang w:val="sr-Cyrl-RS"/>
              </w:rPr>
            </w:pPr>
            <w:r w:rsidRPr="00236F10">
              <w:rPr>
                <w:rFonts w:ascii="Times New Roman" w:hAnsi="Times New Roman" w:cs="Times New Roman"/>
                <w:b/>
                <w:sz w:val="20"/>
                <w:szCs w:val="20"/>
                <w:lang w:val="sr-Cyrl-RS"/>
              </w:rPr>
              <w:t>24</w:t>
            </w:r>
          </w:p>
        </w:tc>
      </w:tr>
    </w:tbl>
    <w:p w:rsidR="004B4A31" w:rsidRPr="00236F10" w:rsidRDefault="004B4A31" w:rsidP="004B4A31">
      <w:pPr>
        <w:jc w:val="both"/>
        <w:rPr>
          <w:rFonts w:ascii="Times New Roman" w:hAnsi="Times New Roman" w:cs="Times New Roman"/>
          <w:sz w:val="12"/>
          <w:szCs w:val="12"/>
          <w:lang w:val="sr-Cyrl-RS"/>
        </w:rPr>
      </w:pPr>
      <w:r w:rsidRPr="00236F10">
        <w:rPr>
          <w:rFonts w:ascii="Times New Roman" w:hAnsi="Times New Roman" w:cs="Times New Roman"/>
          <w:sz w:val="12"/>
          <w:szCs w:val="12"/>
          <w:lang w:val="sr-Cyrl-RS"/>
        </w:rPr>
        <w:t>Табела</w:t>
      </w:r>
      <w:r w:rsidR="00236F10" w:rsidRPr="00236F10">
        <w:rPr>
          <w:rFonts w:ascii="Times New Roman" w:hAnsi="Times New Roman" w:cs="Times New Roman"/>
          <w:sz w:val="12"/>
          <w:szCs w:val="12"/>
          <w:lang w:val="sr-Cyrl-RS"/>
        </w:rPr>
        <w:t xml:space="preserve"> 25</w:t>
      </w:r>
      <w:r w:rsidRPr="00236F10">
        <w:rPr>
          <w:rFonts w:ascii="Times New Roman" w:hAnsi="Times New Roman" w:cs="Times New Roman"/>
          <w:sz w:val="12"/>
          <w:szCs w:val="12"/>
          <w:lang w:val="sr-Cyrl-RS"/>
        </w:rPr>
        <w:t>, извор: Центар за заштиту жртава трговине људима</w:t>
      </w:r>
    </w:p>
    <w:tbl>
      <w:tblPr>
        <w:tblStyle w:val="LightGrid-Accent1"/>
        <w:tblW w:w="9464" w:type="dxa"/>
        <w:tblLayout w:type="fixed"/>
        <w:tblLook w:val="04A0" w:firstRow="1" w:lastRow="0" w:firstColumn="1" w:lastColumn="0" w:noHBand="0" w:noVBand="1"/>
      </w:tblPr>
      <w:tblGrid>
        <w:gridCol w:w="4453"/>
        <w:gridCol w:w="2601"/>
        <w:gridCol w:w="2410"/>
      </w:tblGrid>
      <w:tr w:rsidR="004B4A31" w:rsidRPr="00236F10" w:rsidTr="00236F1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3" w:type="dxa"/>
            <w:vMerge w:val="restart"/>
            <w:hideMark/>
          </w:tcPr>
          <w:p w:rsidR="004B4A31" w:rsidRPr="00236F10" w:rsidRDefault="004B4A31" w:rsidP="004B4A31">
            <w:pPr>
              <w:rPr>
                <w:rFonts w:ascii="Times New Roman" w:hAnsi="Times New Roman" w:cs="Times New Roman"/>
                <w:sz w:val="20"/>
                <w:szCs w:val="20"/>
                <w:lang w:val="sr-Cyrl-RS"/>
              </w:rPr>
            </w:pPr>
            <w:bookmarkStart w:id="0" w:name="_Hlk71645099"/>
            <w:r w:rsidRPr="00236F10">
              <w:rPr>
                <w:rFonts w:ascii="Times New Roman" w:eastAsiaTheme="minorEastAsia" w:hAnsi="Times New Roman" w:cs="Times New Roman"/>
                <w:sz w:val="20"/>
                <w:szCs w:val="20"/>
                <w:lang w:val="en-US"/>
              </w:rPr>
              <w:t xml:space="preserve">Врста експлоатације </w:t>
            </w:r>
          </w:p>
          <w:p w:rsidR="004B4A31" w:rsidRPr="00236F10" w:rsidRDefault="004B4A31" w:rsidP="004B4A31">
            <w:pPr>
              <w:rPr>
                <w:rFonts w:ascii="Times New Roman" w:eastAsiaTheme="minorEastAsia" w:hAnsi="Times New Roman" w:cs="Times New Roman"/>
                <w:sz w:val="20"/>
                <w:szCs w:val="20"/>
                <w:lang w:val="sr-Cyrl-RS"/>
              </w:rPr>
            </w:pPr>
            <w:r w:rsidRPr="00236F10">
              <w:rPr>
                <w:rFonts w:ascii="Times New Roman" w:hAnsi="Times New Roman" w:cs="Times New Roman"/>
                <w:sz w:val="20"/>
                <w:szCs w:val="20"/>
                <w:lang w:val="sr-Cyrl-RS"/>
              </w:rPr>
              <w:t>2021. година</w:t>
            </w:r>
          </w:p>
        </w:tc>
        <w:tc>
          <w:tcPr>
            <w:tcW w:w="5011" w:type="dxa"/>
            <w:gridSpan w:val="2"/>
            <w:hideMark/>
          </w:tcPr>
          <w:p w:rsidR="004B4A31" w:rsidRPr="00236F10" w:rsidRDefault="004B4A31" w:rsidP="004B4A3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val="en-US"/>
              </w:rPr>
            </w:pPr>
            <w:r w:rsidRPr="00236F10">
              <w:rPr>
                <w:rFonts w:ascii="Times New Roman" w:eastAsiaTheme="minorEastAsia" w:hAnsi="Times New Roman" w:cs="Times New Roman"/>
                <w:sz w:val="20"/>
                <w:szCs w:val="20"/>
                <w:lang w:val="en-US"/>
              </w:rPr>
              <w:t>до 18 година</w:t>
            </w:r>
          </w:p>
        </w:tc>
      </w:tr>
      <w:tr w:rsidR="004B4A31" w:rsidRPr="00236F10" w:rsidTr="00236F1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53" w:type="dxa"/>
            <w:vMerge/>
            <w:hideMark/>
          </w:tcPr>
          <w:p w:rsidR="004B4A31" w:rsidRPr="00236F10" w:rsidRDefault="004B4A31" w:rsidP="004B4A31">
            <w:pPr>
              <w:rPr>
                <w:rFonts w:ascii="Times New Roman" w:eastAsiaTheme="minorEastAsia" w:hAnsi="Times New Roman" w:cs="Times New Roman"/>
                <w:sz w:val="20"/>
                <w:szCs w:val="20"/>
                <w:lang w:val="en-US"/>
              </w:rPr>
            </w:pPr>
          </w:p>
        </w:tc>
        <w:tc>
          <w:tcPr>
            <w:tcW w:w="2601" w:type="dxa"/>
            <w:hideMark/>
          </w:tcPr>
          <w:p w:rsidR="004B4A31" w:rsidRPr="00236F10" w:rsidRDefault="004B4A31" w:rsidP="004B4A31">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en-US"/>
              </w:rPr>
            </w:pPr>
            <w:r w:rsidRPr="00236F10">
              <w:rPr>
                <w:rFonts w:ascii="Times New Roman" w:eastAsiaTheme="minorEastAsia" w:hAnsi="Times New Roman" w:cs="Times New Roman"/>
                <w:sz w:val="20"/>
                <w:szCs w:val="20"/>
                <w:lang w:val="en-US"/>
              </w:rPr>
              <w:t>Ж.</w:t>
            </w:r>
          </w:p>
        </w:tc>
        <w:tc>
          <w:tcPr>
            <w:tcW w:w="2410" w:type="dxa"/>
            <w:hideMark/>
          </w:tcPr>
          <w:p w:rsidR="004B4A31" w:rsidRPr="00236F10" w:rsidRDefault="004B4A31" w:rsidP="004B4A31">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en-US"/>
              </w:rPr>
            </w:pPr>
            <w:r w:rsidRPr="00236F10">
              <w:rPr>
                <w:rFonts w:ascii="Times New Roman" w:eastAsiaTheme="minorEastAsia" w:hAnsi="Times New Roman" w:cs="Times New Roman"/>
                <w:sz w:val="20"/>
                <w:szCs w:val="20"/>
                <w:lang w:val="en-US"/>
              </w:rPr>
              <w:t>M.</w:t>
            </w:r>
          </w:p>
        </w:tc>
      </w:tr>
      <w:tr w:rsidR="004B4A31" w:rsidRPr="00236F10" w:rsidTr="00236F10">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453" w:type="dxa"/>
            <w:hideMark/>
          </w:tcPr>
          <w:p w:rsidR="004B4A31" w:rsidRPr="00236F10" w:rsidRDefault="004B4A31" w:rsidP="004B4A31">
            <w:pPr>
              <w:rPr>
                <w:rFonts w:ascii="Times New Roman" w:eastAsiaTheme="minorEastAsia" w:hAnsi="Times New Roman" w:cs="Times New Roman"/>
                <w:sz w:val="20"/>
                <w:szCs w:val="20"/>
                <w:lang w:val="sr-Cyrl-RS"/>
              </w:rPr>
            </w:pPr>
            <w:r w:rsidRPr="00236F10">
              <w:rPr>
                <w:rFonts w:ascii="Times New Roman" w:eastAsiaTheme="minorEastAsia" w:hAnsi="Times New Roman" w:cs="Times New Roman"/>
                <w:sz w:val="20"/>
                <w:szCs w:val="20"/>
                <w:lang w:val="sr-Cyrl-RS"/>
              </w:rPr>
              <w:t xml:space="preserve">Сексуална </w:t>
            </w:r>
          </w:p>
        </w:tc>
        <w:tc>
          <w:tcPr>
            <w:tcW w:w="2601" w:type="dxa"/>
          </w:tcPr>
          <w:p w:rsidR="004B4A31" w:rsidRPr="00236F10" w:rsidRDefault="004B4A31" w:rsidP="004B4A31">
            <w:pP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0"/>
                <w:szCs w:val="20"/>
                <w:lang w:val="sr-Latn-RS"/>
              </w:rPr>
            </w:pPr>
            <w:r w:rsidRPr="00236F10">
              <w:rPr>
                <w:rFonts w:ascii="Times New Roman" w:eastAsiaTheme="minorEastAsia" w:hAnsi="Times New Roman" w:cs="Times New Roman"/>
                <w:sz w:val="20"/>
                <w:szCs w:val="20"/>
                <w:lang w:val="sr-Latn-RS"/>
              </w:rPr>
              <w:t>6</w:t>
            </w:r>
          </w:p>
        </w:tc>
        <w:tc>
          <w:tcPr>
            <w:tcW w:w="2410" w:type="dxa"/>
          </w:tcPr>
          <w:p w:rsidR="004B4A31" w:rsidRPr="00236F10" w:rsidRDefault="004B4A31" w:rsidP="004B4A31">
            <w:pP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0"/>
                <w:szCs w:val="20"/>
                <w:lang w:val="en-US"/>
              </w:rPr>
            </w:pPr>
          </w:p>
        </w:tc>
      </w:tr>
      <w:tr w:rsidR="004B4A31" w:rsidRPr="00236F10" w:rsidTr="00236F10">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453" w:type="dxa"/>
          </w:tcPr>
          <w:p w:rsidR="004B4A31" w:rsidRPr="00236F10" w:rsidRDefault="004B4A31" w:rsidP="004B4A31">
            <w:pPr>
              <w:rPr>
                <w:rFonts w:ascii="Times New Roman" w:eastAsiaTheme="minorEastAsia" w:hAnsi="Times New Roman" w:cs="Times New Roman"/>
                <w:sz w:val="20"/>
                <w:szCs w:val="20"/>
                <w:lang w:val="sr-Cyrl-RS"/>
              </w:rPr>
            </w:pPr>
            <w:r w:rsidRPr="00236F10">
              <w:rPr>
                <w:rFonts w:ascii="Times New Roman" w:eastAsiaTheme="minorEastAsia" w:hAnsi="Times New Roman" w:cs="Times New Roman"/>
                <w:sz w:val="20"/>
                <w:szCs w:val="20"/>
                <w:lang w:val="sr-Cyrl-RS"/>
              </w:rPr>
              <w:t>Принуда на брак</w:t>
            </w:r>
          </w:p>
        </w:tc>
        <w:tc>
          <w:tcPr>
            <w:tcW w:w="2601" w:type="dxa"/>
          </w:tcPr>
          <w:p w:rsidR="004B4A31" w:rsidRPr="00236F10" w:rsidRDefault="004B4A31" w:rsidP="004B4A31">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sr-Latn-RS"/>
              </w:rPr>
            </w:pPr>
            <w:r w:rsidRPr="00236F10">
              <w:rPr>
                <w:rFonts w:ascii="Times New Roman" w:eastAsiaTheme="minorEastAsia" w:hAnsi="Times New Roman" w:cs="Times New Roman"/>
                <w:sz w:val="20"/>
                <w:szCs w:val="20"/>
                <w:lang w:val="sr-Latn-RS"/>
              </w:rPr>
              <w:t>3</w:t>
            </w:r>
          </w:p>
        </w:tc>
        <w:tc>
          <w:tcPr>
            <w:tcW w:w="2410" w:type="dxa"/>
          </w:tcPr>
          <w:p w:rsidR="004B4A31" w:rsidRPr="00236F10" w:rsidRDefault="004B4A31" w:rsidP="004B4A31">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en-US"/>
              </w:rPr>
            </w:pPr>
          </w:p>
        </w:tc>
      </w:tr>
      <w:tr w:rsidR="004B4A31" w:rsidRPr="00236F10" w:rsidTr="00236F10">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453" w:type="dxa"/>
            <w:hideMark/>
          </w:tcPr>
          <w:p w:rsidR="004B4A31" w:rsidRPr="00236F10" w:rsidRDefault="004B4A31" w:rsidP="004B4A31">
            <w:pPr>
              <w:rPr>
                <w:rFonts w:ascii="Times New Roman" w:eastAsiaTheme="minorEastAsia" w:hAnsi="Times New Roman" w:cs="Times New Roman"/>
                <w:sz w:val="20"/>
                <w:szCs w:val="20"/>
                <w:lang w:val="sr-Cyrl-RS"/>
              </w:rPr>
            </w:pPr>
            <w:r w:rsidRPr="00236F10">
              <w:rPr>
                <w:rFonts w:ascii="Times New Roman" w:eastAsiaTheme="minorEastAsia" w:hAnsi="Times New Roman" w:cs="Times New Roman"/>
                <w:sz w:val="20"/>
                <w:szCs w:val="20"/>
                <w:lang w:val="sr-Cyrl-RS"/>
              </w:rPr>
              <w:t>Радна</w:t>
            </w:r>
          </w:p>
        </w:tc>
        <w:tc>
          <w:tcPr>
            <w:tcW w:w="2601" w:type="dxa"/>
          </w:tcPr>
          <w:p w:rsidR="004B4A31" w:rsidRPr="00236F10" w:rsidRDefault="004B4A31" w:rsidP="004B4A31">
            <w:pP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0"/>
                <w:szCs w:val="20"/>
                <w:lang w:val="en-US"/>
              </w:rPr>
            </w:pPr>
            <w:r w:rsidRPr="00236F10">
              <w:rPr>
                <w:rFonts w:ascii="Times New Roman" w:eastAsiaTheme="minorEastAsia" w:hAnsi="Times New Roman" w:cs="Times New Roman"/>
                <w:sz w:val="20"/>
                <w:szCs w:val="20"/>
                <w:lang w:val="sr-Latn-RS"/>
              </w:rPr>
              <w:t>3</w:t>
            </w:r>
            <w:r w:rsidRPr="00236F10">
              <w:rPr>
                <w:rFonts w:ascii="Times New Roman" w:eastAsiaTheme="minorEastAsia" w:hAnsi="Times New Roman" w:cs="Times New Roman"/>
                <w:sz w:val="20"/>
                <w:szCs w:val="20"/>
                <w:lang w:val="sr-Cyrl-RS"/>
              </w:rPr>
              <w:t xml:space="preserve"> </w:t>
            </w:r>
          </w:p>
        </w:tc>
        <w:tc>
          <w:tcPr>
            <w:tcW w:w="2410" w:type="dxa"/>
          </w:tcPr>
          <w:p w:rsidR="004B4A31" w:rsidRPr="00236F10" w:rsidRDefault="004B4A31" w:rsidP="004B4A31">
            <w:pP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0"/>
                <w:szCs w:val="20"/>
                <w:lang w:val="en-US"/>
              </w:rPr>
            </w:pPr>
          </w:p>
        </w:tc>
      </w:tr>
      <w:tr w:rsidR="004B4A31" w:rsidRPr="00236F10" w:rsidTr="00236F10">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453" w:type="dxa"/>
            <w:hideMark/>
          </w:tcPr>
          <w:p w:rsidR="004B4A31" w:rsidRPr="00236F10" w:rsidRDefault="004B4A31" w:rsidP="004B4A31">
            <w:pPr>
              <w:rPr>
                <w:rFonts w:ascii="Times New Roman" w:eastAsiaTheme="minorEastAsia" w:hAnsi="Times New Roman" w:cs="Times New Roman"/>
                <w:sz w:val="20"/>
                <w:szCs w:val="20"/>
                <w:lang w:val="sr-Cyrl-RS"/>
              </w:rPr>
            </w:pPr>
            <w:r w:rsidRPr="00236F10">
              <w:rPr>
                <w:rFonts w:ascii="Times New Roman" w:eastAsiaTheme="minorEastAsia" w:hAnsi="Times New Roman" w:cs="Times New Roman"/>
                <w:sz w:val="20"/>
                <w:szCs w:val="20"/>
                <w:lang w:val="sr-Cyrl-RS"/>
              </w:rPr>
              <w:t>Принуда на просјачење</w:t>
            </w:r>
          </w:p>
        </w:tc>
        <w:tc>
          <w:tcPr>
            <w:tcW w:w="2601" w:type="dxa"/>
          </w:tcPr>
          <w:p w:rsidR="004B4A31" w:rsidRPr="00236F10" w:rsidRDefault="004B4A31" w:rsidP="004B4A31">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en-US"/>
              </w:rPr>
            </w:pPr>
            <w:r w:rsidRPr="00236F10">
              <w:rPr>
                <w:rFonts w:ascii="Times New Roman" w:eastAsiaTheme="minorEastAsia" w:hAnsi="Times New Roman" w:cs="Times New Roman"/>
                <w:sz w:val="20"/>
                <w:szCs w:val="20"/>
                <w:lang w:val="en-US"/>
              </w:rPr>
              <w:t>2</w:t>
            </w:r>
          </w:p>
        </w:tc>
        <w:tc>
          <w:tcPr>
            <w:tcW w:w="2410" w:type="dxa"/>
          </w:tcPr>
          <w:p w:rsidR="004B4A31" w:rsidRPr="00236F10" w:rsidRDefault="004B4A31" w:rsidP="004B4A31">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en-US"/>
              </w:rPr>
            </w:pPr>
          </w:p>
        </w:tc>
      </w:tr>
      <w:tr w:rsidR="004B4A31" w:rsidRPr="00236F10" w:rsidTr="00236F10">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453" w:type="dxa"/>
            <w:hideMark/>
          </w:tcPr>
          <w:p w:rsidR="004B4A31" w:rsidRPr="00236F10" w:rsidRDefault="004B4A31" w:rsidP="004B4A31">
            <w:pPr>
              <w:rPr>
                <w:rFonts w:ascii="Times New Roman" w:eastAsiaTheme="minorEastAsia" w:hAnsi="Times New Roman" w:cs="Times New Roman"/>
                <w:sz w:val="20"/>
                <w:szCs w:val="20"/>
                <w:lang w:val="sr-Cyrl-RS"/>
              </w:rPr>
            </w:pPr>
            <w:r w:rsidRPr="00236F10">
              <w:rPr>
                <w:rFonts w:ascii="Times New Roman" w:eastAsiaTheme="minorEastAsia" w:hAnsi="Times New Roman" w:cs="Times New Roman"/>
                <w:sz w:val="20"/>
                <w:szCs w:val="20"/>
                <w:lang w:val="sr-Cyrl-RS"/>
              </w:rPr>
              <w:t>Вишеструка</w:t>
            </w:r>
          </w:p>
        </w:tc>
        <w:tc>
          <w:tcPr>
            <w:tcW w:w="2601" w:type="dxa"/>
          </w:tcPr>
          <w:p w:rsidR="004B4A31" w:rsidRPr="00236F10" w:rsidRDefault="004B4A31" w:rsidP="004B4A31">
            <w:pP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0"/>
                <w:szCs w:val="20"/>
                <w:lang w:val="en-US"/>
              </w:rPr>
            </w:pPr>
            <w:r w:rsidRPr="00236F10">
              <w:rPr>
                <w:rFonts w:ascii="Times New Roman" w:eastAsiaTheme="minorEastAsia" w:hAnsi="Times New Roman" w:cs="Times New Roman"/>
                <w:sz w:val="20"/>
                <w:szCs w:val="20"/>
                <w:lang w:val="en-US"/>
              </w:rPr>
              <w:t>1</w:t>
            </w:r>
          </w:p>
        </w:tc>
        <w:tc>
          <w:tcPr>
            <w:tcW w:w="2410" w:type="dxa"/>
          </w:tcPr>
          <w:p w:rsidR="004B4A31" w:rsidRPr="00236F10" w:rsidRDefault="004B4A31" w:rsidP="004B4A31">
            <w:pP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0"/>
                <w:szCs w:val="20"/>
                <w:lang w:val="en-US"/>
              </w:rPr>
            </w:pPr>
            <w:r w:rsidRPr="00236F10">
              <w:rPr>
                <w:rFonts w:ascii="Times New Roman" w:eastAsiaTheme="minorEastAsia" w:hAnsi="Times New Roman" w:cs="Times New Roman"/>
                <w:sz w:val="20"/>
                <w:szCs w:val="20"/>
                <w:lang w:val="en-US"/>
              </w:rPr>
              <w:t>1</w:t>
            </w:r>
          </w:p>
        </w:tc>
      </w:tr>
      <w:tr w:rsidR="004B4A31" w:rsidRPr="00236F10" w:rsidTr="00236F10">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453" w:type="dxa"/>
            <w:hideMark/>
          </w:tcPr>
          <w:p w:rsidR="004B4A31" w:rsidRPr="00236F10" w:rsidRDefault="004B4A31" w:rsidP="004B4A31">
            <w:pPr>
              <w:rPr>
                <w:rFonts w:ascii="Times New Roman" w:eastAsiaTheme="minorEastAsia" w:hAnsi="Times New Roman" w:cs="Times New Roman"/>
                <w:sz w:val="20"/>
                <w:szCs w:val="20"/>
                <w:lang w:val="sr-Cyrl-RS"/>
              </w:rPr>
            </w:pPr>
            <w:r w:rsidRPr="00236F10">
              <w:rPr>
                <w:rFonts w:ascii="Times New Roman" w:eastAsiaTheme="minorEastAsia" w:hAnsi="Times New Roman" w:cs="Times New Roman"/>
                <w:sz w:val="20"/>
                <w:szCs w:val="20"/>
                <w:lang w:val="sr-Cyrl-RS"/>
              </w:rPr>
              <w:t>Принуда на вршење кривичних дела</w:t>
            </w:r>
          </w:p>
        </w:tc>
        <w:tc>
          <w:tcPr>
            <w:tcW w:w="2601" w:type="dxa"/>
          </w:tcPr>
          <w:p w:rsidR="004B4A31" w:rsidRPr="00236F10" w:rsidRDefault="004B4A31" w:rsidP="004B4A31">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en-US"/>
              </w:rPr>
            </w:pPr>
            <w:r w:rsidRPr="00236F10">
              <w:rPr>
                <w:rFonts w:ascii="Times New Roman" w:eastAsiaTheme="minorEastAsia" w:hAnsi="Times New Roman" w:cs="Times New Roman"/>
                <w:sz w:val="20"/>
                <w:szCs w:val="20"/>
                <w:lang w:val="en-US"/>
              </w:rPr>
              <w:t>1</w:t>
            </w:r>
          </w:p>
        </w:tc>
        <w:tc>
          <w:tcPr>
            <w:tcW w:w="2410" w:type="dxa"/>
          </w:tcPr>
          <w:p w:rsidR="004B4A31" w:rsidRPr="00236F10" w:rsidRDefault="004B4A31" w:rsidP="004B4A31">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0"/>
                <w:szCs w:val="20"/>
                <w:lang w:val="en-US"/>
              </w:rPr>
            </w:pPr>
          </w:p>
        </w:tc>
      </w:tr>
      <w:tr w:rsidR="004B4A31" w:rsidRPr="00236F10" w:rsidTr="00236F10">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4453" w:type="dxa"/>
          </w:tcPr>
          <w:p w:rsidR="004B4A31" w:rsidRPr="00236F10" w:rsidRDefault="004B4A31" w:rsidP="004B4A31">
            <w:pPr>
              <w:rPr>
                <w:rFonts w:ascii="Times New Roman" w:eastAsiaTheme="minorEastAsia" w:hAnsi="Times New Roman" w:cs="Times New Roman"/>
                <w:sz w:val="20"/>
                <w:szCs w:val="20"/>
                <w:lang w:val="sr-Cyrl-RS"/>
              </w:rPr>
            </w:pPr>
            <w:r w:rsidRPr="00236F10">
              <w:rPr>
                <w:rFonts w:ascii="Times New Roman" w:eastAsiaTheme="minorEastAsia" w:hAnsi="Times New Roman" w:cs="Times New Roman"/>
                <w:sz w:val="20"/>
                <w:szCs w:val="20"/>
                <w:lang w:val="sr-Cyrl-RS"/>
              </w:rPr>
              <w:t>Економска</w:t>
            </w:r>
          </w:p>
        </w:tc>
        <w:tc>
          <w:tcPr>
            <w:tcW w:w="2601" w:type="dxa"/>
          </w:tcPr>
          <w:p w:rsidR="004B4A31" w:rsidRPr="00236F10" w:rsidRDefault="004B4A31" w:rsidP="004B4A31">
            <w:pP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0"/>
                <w:szCs w:val="20"/>
                <w:lang w:val="sr-Cyrl-RS"/>
              </w:rPr>
            </w:pPr>
          </w:p>
        </w:tc>
        <w:tc>
          <w:tcPr>
            <w:tcW w:w="2410" w:type="dxa"/>
          </w:tcPr>
          <w:p w:rsidR="004B4A31" w:rsidRPr="00236F10" w:rsidRDefault="004B4A31" w:rsidP="004B4A31">
            <w:pP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sz w:val="20"/>
                <w:szCs w:val="20"/>
                <w:lang w:val="en-US"/>
              </w:rPr>
            </w:pPr>
          </w:p>
        </w:tc>
      </w:tr>
      <w:tr w:rsidR="004B4A31" w:rsidRPr="00236F10" w:rsidTr="00236F10">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453" w:type="dxa"/>
            <w:hideMark/>
          </w:tcPr>
          <w:p w:rsidR="004B4A31" w:rsidRPr="00236F10" w:rsidRDefault="004B4A31" w:rsidP="004B4A31">
            <w:pPr>
              <w:rPr>
                <w:rFonts w:ascii="Times New Roman" w:eastAsiaTheme="minorEastAsia" w:hAnsi="Times New Roman" w:cs="Times New Roman"/>
                <w:sz w:val="20"/>
                <w:szCs w:val="20"/>
                <w:lang w:val="sr-Cyrl-RS"/>
              </w:rPr>
            </w:pPr>
            <w:r w:rsidRPr="00236F10">
              <w:rPr>
                <w:rFonts w:ascii="Times New Roman" w:eastAsiaTheme="minorEastAsia" w:hAnsi="Times New Roman" w:cs="Times New Roman"/>
                <w:sz w:val="20"/>
                <w:szCs w:val="20"/>
                <w:lang w:val="sr-Cyrl-RS"/>
              </w:rPr>
              <w:t xml:space="preserve">Међузбир </w:t>
            </w:r>
          </w:p>
        </w:tc>
        <w:tc>
          <w:tcPr>
            <w:tcW w:w="2601" w:type="dxa"/>
          </w:tcPr>
          <w:p w:rsidR="004B4A31" w:rsidRPr="00236F10" w:rsidRDefault="004B4A31" w:rsidP="004B4A31">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bCs/>
                <w:sz w:val="20"/>
                <w:szCs w:val="20"/>
                <w:lang w:val="en-US"/>
              </w:rPr>
            </w:pPr>
            <w:r w:rsidRPr="00236F10">
              <w:rPr>
                <w:rFonts w:ascii="Times New Roman" w:eastAsiaTheme="minorEastAsia" w:hAnsi="Times New Roman" w:cs="Times New Roman"/>
                <w:b/>
                <w:bCs/>
                <w:sz w:val="20"/>
                <w:szCs w:val="20"/>
                <w:lang w:val="en-US"/>
              </w:rPr>
              <w:t>16</w:t>
            </w:r>
          </w:p>
        </w:tc>
        <w:tc>
          <w:tcPr>
            <w:tcW w:w="2410" w:type="dxa"/>
          </w:tcPr>
          <w:p w:rsidR="004B4A31" w:rsidRPr="00236F10" w:rsidRDefault="004B4A31" w:rsidP="004B4A31">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
                <w:bCs/>
                <w:sz w:val="20"/>
                <w:szCs w:val="20"/>
                <w:lang w:val="en-US"/>
              </w:rPr>
            </w:pPr>
            <w:r w:rsidRPr="00236F10">
              <w:rPr>
                <w:rFonts w:ascii="Times New Roman" w:eastAsiaTheme="minorEastAsia" w:hAnsi="Times New Roman" w:cs="Times New Roman"/>
                <w:b/>
                <w:bCs/>
                <w:sz w:val="20"/>
                <w:szCs w:val="20"/>
                <w:lang w:val="en-US"/>
              </w:rPr>
              <w:t>1</w:t>
            </w:r>
          </w:p>
        </w:tc>
      </w:tr>
      <w:tr w:rsidR="004B4A31" w:rsidRPr="00236F10" w:rsidTr="00236F10">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453" w:type="dxa"/>
          </w:tcPr>
          <w:p w:rsidR="004B4A31" w:rsidRPr="00236F10" w:rsidRDefault="004B4A31" w:rsidP="004B4A31">
            <w:pPr>
              <w:rPr>
                <w:rFonts w:ascii="Times New Roman" w:eastAsiaTheme="minorEastAsia" w:hAnsi="Times New Roman" w:cs="Times New Roman"/>
                <w:sz w:val="20"/>
                <w:szCs w:val="20"/>
                <w:lang w:val="sr-Cyrl-RS"/>
              </w:rPr>
            </w:pPr>
            <w:r w:rsidRPr="00236F10">
              <w:rPr>
                <w:rFonts w:ascii="Times New Roman" w:eastAsiaTheme="minorEastAsia" w:hAnsi="Times New Roman" w:cs="Times New Roman"/>
                <w:sz w:val="20"/>
                <w:szCs w:val="20"/>
                <w:lang w:val="sr-Cyrl-RS"/>
              </w:rPr>
              <w:t xml:space="preserve">Укупно </w:t>
            </w:r>
          </w:p>
        </w:tc>
        <w:tc>
          <w:tcPr>
            <w:tcW w:w="5011" w:type="dxa"/>
            <w:gridSpan w:val="2"/>
          </w:tcPr>
          <w:p w:rsidR="004B4A31" w:rsidRPr="00236F10" w:rsidRDefault="004B4A31" w:rsidP="004B4A31">
            <w:pPr>
              <w:jc w:val="center"/>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b/>
                <w:bCs/>
                <w:sz w:val="20"/>
                <w:szCs w:val="20"/>
                <w:lang w:val="sr-Cyrl-RS"/>
              </w:rPr>
            </w:pPr>
            <w:r w:rsidRPr="00236F10">
              <w:rPr>
                <w:rFonts w:ascii="Times New Roman" w:eastAsiaTheme="minorEastAsia" w:hAnsi="Times New Roman" w:cs="Times New Roman"/>
                <w:b/>
                <w:bCs/>
                <w:sz w:val="20"/>
                <w:szCs w:val="20"/>
                <w:lang w:val="sr-Cyrl-RS"/>
              </w:rPr>
              <w:t>17</w:t>
            </w:r>
          </w:p>
        </w:tc>
      </w:tr>
    </w:tbl>
    <w:bookmarkEnd w:id="0"/>
    <w:p w:rsidR="003A744E" w:rsidRPr="00D55CA3" w:rsidRDefault="004B4A31" w:rsidP="00D55CA3">
      <w:pPr>
        <w:jc w:val="both"/>
        <w:rPr>
          <w:rFonts w:ascii="Times New Roman" w:hAnsi="Times New Roman" w:cs="Times New Roman"/>
          <w:sz w:val="12"/>
          <w:szCs w:val="12"/>
          <w:lang w:val="sr-Cyrl-RS"/>
        </w:rPr>
      </w:pPr>
      <w:r w:rsidRPr="00236F10">
        <w:rPr>
          <w:rFonts w:ascii="Times New Roman" w:hAnsi="Times New Roman" w:cs="Times New Roman"/>
          <w:sz w:val="12"/>
          <w:szCs w:val="12"/>
          <w:lang w:val="sr-Cyrl-RS"/>
        </w:rPr>
        <w:t>Табела</w:t>
      </w:r>
      <w:r w:rsidR="00236F10" w:rsidRPr="00236F10">
        <w:rPr>
          <w:rFonts w:ascii="Times New Roman" w:hAnsi="Times New Roman" w:cs="Times New Roman"/>
          <w:sz w:val="12"/>
          <w:szCs w:val="12"/>
          <w:lang w:val="sr-Cyrl-RS"/>
        </w:rPr>
        <w:t xml:space="preserve"> 26</w:t>
      </w:r>
      <w:r w:rsidRPr="00236F10">
        <w:rPr>
          <w:rFonts w:ascii="Times New Roman" w:hAnsi="Times New Roman" w:cs="Times New Roman"/>
          <w:sz w:val="12"/>
          <w:szCs w:val="12"/>
          <w:lang w:val="sr-Cyrl-RS"/>
        </w:rPr>
        <w:t>, извор: Центар за</w:t>
      </w:r>
      <w:r w:rsidR="00D55CA3">
        <w:rPr>
          <w:rFonts w:ascii="Times New Roman" w:hAnsi="Times New Roman" w:cs="Times New Roman"/>
          <w:sz w:val="12"/>
          <w:szCs w:val="12"/>
          <w:lang w:val="sr-Cyrl-RS"/>
        </w:rPr>
        <w:t xml:space="preserve"> заштиту жртава трговине људима</w:t>
      </w:r>
    </w:p>
    <w:p w:rsidR="00456345" w:rsidRPr="005F61E3" w:rsidRDefault="00456345" w:rsidP="00456345">
      <w:pPr>
        <w:pStyle w:val="BodyText"/>
        <w:ind w:right="-378"/>
        <w:rPr>
          <w:b/>
          <w:bCs/>
          <w:szCs w:val="24"/>
          <w:lang w:val="sr-Cyrl-RS"/>
        </w:rPr>
      </w:pPr>
      <w:r>
        <w:rPr>
          <w:b/>
          <w:bCs/>
          <w:szCs w:val="24"/>
          <w:lang w:val="sr-Cyrl-RS"/>
        </w:rPr>
        <w:t xml:space="preserve">И5. </w:t>
      </w:r>
      <w:r w:rsidRPr="00456345">
        <w:rPr>
          <w:b/>
          <w:bCs/>
          <w:szCs w:val="24"/>
          <w:lang w:val="sr-Cyrl-RS"/>
        </w:rPr>
        <w:t>Примена малолетничког правосуђа</w:t>
      </w:r>
    </w:p>
    <w:p w:rsidR="00456345" w:rsidRPr="00D55CA3" w:rsidRDefault="00456345" w:rsidP="00456345">
      <w:pPr>
        <w:pStyle w:val="BodyText"/>
        <w:ind w:right="-378"/>
        <w:rPr>
          <w:b/>
          <w:bCs/>
          <w:sz w:val="20"/>
          <w:lang w:val="sr-Cyrl-RS"/>
        </w:rPr>
      </w:pPr>
    </w:p>
    <w:tbl>
      <w:tblPr>
        <w:tblStyle w:val="LightGrid-Accent1"/>
        <w:tblW w:w="9464" w:type="dxa"/>
        <w:tblLook w:val="04A0" w:firstRow="1" w:lastRow="0" w:firstColumn="1" w:lastColumn="0" w:noHBand="0" w:noVBand="1"/>
      </w:tblPr>
      <w:tblGrid>
        <w:gridCol w:w="4378"/>
        <w:gridCol w:w="666"/>
        <w:gridCol w:w="666"/>
        <w:gridCol w:w="666"/>
        <w:gridCol w:w="666"/>
        <w:gridCol w:w="1054"/>
        <w:gridCol w:w="1368"/>
      </w:tblGrid>
      <w:tr w:rsidR="00456345" w:rsidRPr="00236F10" w:rsidTr="00236F10">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464" w:type="dxa"/>
            <w:gridSpan w:val="7"/>
            <w:noWrap/>
            <w:hideMark/>
          </w:tcPr>
          <w:p w:rsidR="00456345" w:rsidRPr="00236F10" w:rsidRDefault="00456345" w:rsidP="00D55CA3">
            <w:pPr>
              <w:jc w:val="center"/>
              <w:rPr>
                <w:rFonts w:ascii="Times New Roman" w:eastAsia="Times New Roman" w:hAnsi="Times New Roman" w:cs="Times New Roman"/>
                <w:b w:val="0"/>
                <w:bCs w:val="0"/>
                <w:color w:val="000000"/>
                <w:sz w:val="20"/>
                <w:szCs w:val="20"/>
                <w:lang w:eastAsia="sr-Latn-RS"/>
              </w:rPr>
            </w:pPr>
            <w:r w:rsidRPr="00236F10">
              <w:rPr>
                <w:rFonts w:ascii="Times New Roman" w:eastAsia="Times New Roman" w:hAnsi="Times New Roman" w:cs="Times New Roman"/>
                <w:b w:val="0"/>
                <w:bCs w:val="0"/>
                <w:color w:val="000000"/>
                <w:sz w:val="20"/>
                <w:szCs w:val="20"/>
                <w:lang w:eastAsia="sr-Latn-RS"/>
              </w:rPr>
              <w:t>Малолетнички криминал у Републици Србији (2017 - 2021)</w:t>
            </w:r>
          </w:p>
        </w:tc>
      </w:tr>
      <w:tr w:rsidR="00D55CA3" w:rsidRPr="00236F10" w:rsidTr="00A53F4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378" w:type="dxa"/>
            <w:noWrap/>
            <w:hideMark/>
          </w:tcPr>
          <w:p w:rsidR="00D55CA3" w:rsidRPr="00236F10" w:rsidRDefault="00D55CA3" w:rsidP="00415D04">
            <w:pPr>
              <w:rPr>
                <w:rFonts w:ascii="Times New Roman" w:eastAsia="Times New Roman" w:hAnsi="Times New Roman" w:cs="Times New Roman"/>
                <w:color w:val="000000"/>
                <w:sz w:val="20"/>
                <w:szCs w:val="20"/>
                <w:lang w:eastAsia="sr-Latn-RS"/>
              </w:rPr>
            </w:pPr>
            <w:r w:rsidRPr="00236F10">
              <w:rPr>
                <w:rFonts w:ascii="Times New Roman" w:eastAsia="Times New Roman" w:hAnsi="Times New Roman" w:cs="Times New Roman"/>
                <w:color w:val="000000"/>
                <w:sz w:val="20"/>
                <w:szCs w:val="20"/>
                <w:lang w:eastAsia="sr-Latn-RS"/>
              </w:rPr>
              <w:t> </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D55CA3">
              <w:rPr>
                <w:rFonts w:ascii="Times New Roman" w:eastAsia="Times New Roman" w:hAnsi="Times New Roman" w:cs="Times New Roman"/>
                <w:b/>
                <w:bCs/>
                <w:color w:val="000000"/>
                <w:sz w:val="20"/>
                <w:szCs w:val="20"/>
                <w:lang w:eastAsia="sr-Latn-RS"/>
              </w:rPr>
              <w:t>2017.</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D55CA3">
              <w:rPr>
                <w:rFonts w:ascii="Times New Roman" w:eastAsia="Times New Roman" w:hAnsi="Times New Roman" w:cs="Times New Roman"/>
                <w:b/>
                <w:bCs/>
                <w:color w:val="000000"/>
                <w:sz w:val="20"/>
                <w:szCs w:val="20"/>
                <w:lang w:eastAsia="sr-Latn-RS"/>
              </w:rPr>
              <w:t>2018.</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D55CA3">
              <w:rPr>
                <w:rFonts w:ascii="Times New Roman" w:eastAsia="Times New Roman" w:hAnsi="Times New Roman" w:cs="Times New Roman"/>
                <w:b/>
                <w:bCs/>
                <w:color w:val="000000"/>
                <w:sz w:val="20"/>
                <w:szCs w:val="20"/>
                <w:lang w:eastAsia="sr-Latn-RS"/>
              </w:rPr>
              <w:t>2019.</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D55CA3">
              <w:rPr>
                <w:rFonts w:ascii="Times New Roman" w:eastAsia="Times New Roman" w:hAnsi="Times New Roman" w:cs="Times New Roman"/>
                <w:b/>
                <w:bCs/>
                <w:color w:val="000000"/>
                <w:sz w:val="20"/>
                <w:szCs w:val="20"/>
                <w:lang w:eastAsia="sr-Latn-RS"/>
              </w:rPr>
              <w:t>2020.</w:t>
            </w:r>
          </w:p>
        </w:tc>
        <w:tc>
          <w:tcPr>
            <w:tcW w:w="1054"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D55CA3">
              <w:rPr>
                <w:rFonts w:ascii="Times New Roman" w:eastAsia="Times New Roman" w:hAnsi="Times New Roman" w:cs="Times New Roman"/>
                <w:b/>
                <w:bCs/>
                <w:color w:val="000000"/>
                <w:sz w:val="20"/>
                <w:szCs w:val="20"/>
                <w:lang w:eastAsia="sr-Latn-RS"/>
              </w:rPr>
              <w:t>2021.</w:t>
            </w:r>
          </w:p>
        </w:tc>
        <w:tc>
          <w:tcPr>
            <w:tcW w:w="1368"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0"/>
                <w:szCs w:val="20"/>
                <w:lang w:eastAsia="sr-Latn-RS"/>
              </w:rPr>
            </w:pPr>
            <w:r w:rsidRPr="00D55CA3">
              <w:rPr>
                <w:rFonts w:ascii="Times New Roman" w:eastAsia="Times New Roman" w:hAnsi="Times New Roman" w:cs="Times New Roman"/>
                <w:b/>
                <w:bCs/>
                <w:color w:val="000000"/>
                <w:sz w:val="20"/>
                <w:szCs w:val="20"/>
                <w:lang w:eastAsia="sr-Latn-RS"/>
              </w:rPr>
              <w:t>2017 - 2021</w:t>
            </w:r>
          </w:p>
        </w:tc>
      </w:tr>
      <w:tr w:rsidR="00D55CA3" w:rsidRPr="00236F10" w:rsidTr="00A53F47">
        <w:trPr>
          <w:cnfStyle w:val="000000010000" w:firstRow="0" w:lastRow="0" w:firstColumn="0" w:lastColumn="0" w:oddVBand="0" w:evenVBand="0" w:oddHBand="0" w:evenHBand="1"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4378" w:type="dxa"/>
            <w:hideMark/>
          </w:tcPr>
          <w:p w:rsidR="00D55CA3" w:rsidRPr="00236F10" w:rsidRDefault="00D55CA3" w:rsidP="00415D04">
            <w:pPr>
              <w:rPr>
                <w:rFonts w:ascii="Times New Roman" w:eastAsia="Times New Roman" w:hAnsi="Times New Roman" w:cs="Times New Roman"/>
                <w:b w:val="0"/>
                <w:bCs w:val="0"/>
                <w:color w:val="000000"/>
                <w:sz w:val="20"/>
                <w:szCs w:val="20"/>
                <w:lang w:eastAsia="sr-Latn-RS"/>
              </w:rPr>
            </w:pPr>
            <w:r w:rsidRPr="00236F10">
              <w:rPr>
                <w:rFonts w:ascii="Times New Roman" w:eastAsia="Times New Roman" w:hAnsi="Times New Roman" w:cs="Times New Roman"/>
                <w:b w:val="0"/>
                <w:bCs w:val="0"/>
                <w:color w:val="000000"/>
                <w:sz w:val="20"/>
                <w:szCs w:val="20"/>
                <w:lang w:eastAsia="sr-Latn-RS"/>
              </w:rPr>
              <w:t xml:space="preserve">Број кривичних дела извршених од стране малолетних учинилаца </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6.190</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5.995</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6.176</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4.576</w:t>
            </w:r>
          </w:p>
        </w:tc>
        <w:tc>
          <w:tcPr>
            <w:tcW w:w="1054"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4.200</w:t>
            </w:r>
          </w:p>
        </w:tc>
        <w:tc>
          <w:tcPr>
            <w:tcW w:w="1368"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27.137</w:t>
            </w:r>
          </w:p>
        </w:tc>
      </w:tr>
      <w:tr w:rsidR="00D55CA3" w:rsidRPr="00236F10" w:rsidTr="00A53F4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378" w:type="dxa"/>
            <w:noWrap/>
            <w:hideMark/>
          </w:tcPr>
          <w:p w:rsidR="00D55CA3" w:rsidRPr="00236F10" w:rsidRDefault="00D55CA3" w:rsidP="00415D04">
            <w:pPr>
              <w:rPr>
                <w:rFonts w:ascii="Times New Roman" w:eastAsia="Times New Roman" w:hAnsi="Times New Roman" w:cs="Times New Roman"/>
                <w:b w:val="0"/>
                <w:bCs w:val="0"/>
                <w:color w:val="000000"/>
                <w:sz w:val="20"/>
                <w:szCs w:val="20"/>
                <w:lang w:eastAsia="sr-Latn-RS"/>
              </w:rPr>
            </w:pPr>
            <w:r w:rsidRPr="00236F10">
              <w:rPr>
                <w:rFonts w:ascii="Times New Roman" w:eastAsia="Times New Roman" w:hAnsi="Times New Roman" w:cs="Times New Roman"/>
                <w:b w:val="0"/>
                <w:bCs w:val="0"/>
                <w:color w:val="000000"/>
                <w:sz w:val="20"/>
                <w:szCs w:val="20"/>
                <w:lang w:eastAsia="sr-Latn-RS"/>
              </w:rPr>
              <w:t>Број малолетних учинилаца</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3.724</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3.614</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3.917</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3.136</w:t>
            </w:r>
          </w:p>
        </w:tc>
        <w:tc>
          <w:tcPr>
            <w:tcW w:w="1054"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2.773</w:t>
            </w:r>
          </w:p>
        </w:tc>
        <w:tc>
          <w:tcPr>
            <w:tcW w:w="1368"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17.164</w:t>
            </w:r>
          </w:p>
        </w:tc>
      </w:tr>
      <w:tr w:rsidR="00D55CA3" w:rsidRPr="00236F10" w:rsidTr="00A53F47">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378" w:type="dxa"/>
            <w:noWrap/>
          </w:tcPr>
          <w:p w:rsidR="00D55CA3" w:rsidRPr="00236F10" w:rsidRDefault="00D55CA3" w:rsidP="00415D04">
            <w:pPr>
              <w:rPr>
                <w:rFonts w:ascii="Times New Roman" w:eastAsia="Times New Roman" w:hAnsi="Times New Roman" w:cs="Times New Roman"/>
                <w:b w:val="0"/>
                <w:bCs w:val="0"/>
                <w:color w:val="000000"/>
                <w:sz w:val="20"/>
                <w:szCs w:val="20"/>
                <w:lang w:eastAsia="sr-Latn-RS"/>
              </w:rPr>
            </w:pPr>
            <w:r w:rsidRPr="00236F10">
              <w:rPr>
                <w:rFonts w:ascii="Times New Roman" w:eastAsia="Times New Roman" w:hAnsi="Times New Roman" w:cs="Times New Roman"/>
                <w:b w:val="0"/>
                <w:bCs w:val="0"/>
                <w:sz w:val="20"/>
                <w:szCs w:val="20"/>
                <w:lang w:eastAsia="sr-Latn-RS"/>
              </w:rPr>
              <w:t>стопа на 10.000 малолетних лица</w:t>
            </w:r>
          </w:p>
        </w:tc>
        <w:tc>
          <w:tcPr>
            <w:tcW w:w="666" w:type="dxa"/>
            <w:noWrap/>
            <w:vAlign w:val="center"/>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30,51</w:t>
            </w:r>
          </w:p>
        </w:tc>
        <w:tc>
          <w:tcPr>
            <w:tcW w:w="666" w:type="dxa"/>
            <w:noWrap/>
            <w:vAlign w:val="center"/>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29,69</w:t>
            </w:r>
          </w:p>
        </w:tc>
        <w:tc>
          <w:tcPr>
            <w:tcW w:w="666" w:type="dxa"/>
            <w:noWrap/>
            <w:vAlign w:val="center"/>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32,30</w:t>
            </w:r>
          </w:p>
        </w:tc>
        <w:tc>
          <w:tcPr>
            <w:tcW w:w="666" w:type="dxa"/>
            <w:noWrap/>
            <w:vAlign w:val="center"/>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26,04</w:t>
            </w:r>
          </w:p>
        </w:tc>
        <w:tc>
          <w:tcPr>
            <w:tcW w:w="1054" w:type="dxa"/>
            <w:noWrap/>
            <w:vAlign w:val="center"/>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sz w:val="20"/>
                <w:szCs w:val="20"/>
                <w:lang w:eastAsia="sr-Latn-RS"/>
              </w:rPr>
              <w:t>23,23</w:t>
            </w:r>
          </w:p>
        </w:tc>
        <w:tc>
          <w:tcPr>
            <w:tcW w:w="1368" w:type="dxa"/>
            <w:noWrap/>
            <w:vAlign w:val="center"/>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p>
        </w:tc>
      </w:tr>
      <w:tr w:rsidR="00D55CA3" w:rsidRPr="00236F10" w:rsidTr="00A53F4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378" w:type="dxa"/>
            <w:noWrap/>
            <w:hideMark/>
          </w:tcPr>
          <w:p w:rsidR="00D55CA3" w:rsidRPr="00236F10" w:rsidRDefault="00D55CA3" w:rsidP="00D55CA3">
            <w:pPr>
              <w:rPr>
                <w:rFonts w:ascii="Times New Roman" w:eastAsia="Times New Roman" w:hAnsi="Times New Roman" w:cs="Times New Roman"/>
                <w:color w:val="000000"/>
                <w:sz w:val="20"/>
                <w:szCs w:val="20"/>
                <w:lang w:eastAsia="sr-Latn-RS"/>
              </w:rPr>
            </w:pPr>
            <w:r w:rsidRPr="00236F10">
              <w:rPr>
                <w:rFonts w:ascii="Times New Roman" w:eastAsia="Times New Roman" w:hAnsi="Times New Roman" w:cs="Times New Roman"/>
                <w:color w:val="000000"/>
                <w:sz w:val="20"/>
                <w:szCs w:val="20"/>
                <w:lang w:eastAsia="sr-Latn-RS"/>
              </w:rPr>
              <w:t>мушки пол</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3.328</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3.214</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3.448</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2.798</w:t>
            </w:r>
          </w:p>
        </w:tc>
        <w:tc>
          <w:tcPr>
            <w:tcW w:w="1054"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2.453</w:t>
            </w:r>
          </w:p>
        </w:tc>
        <w:tc>
          <w:tcPr>
            <w:tcW w:w="1368"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89% </w:t>
            </w:r>
          </w:p>
        </w:tc>
      </w:tr>
      <w:tr w:rsidR="00D55CA3" w:rsidRPr="00236F10" w:rsidTr="00A53F47">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378" w:type="dxa"/>
            <w:noWrap/>
            <w:hideMark/>
          </w:tcPr>
          <w:p w:rsidR="00D55CA3" w:rsidRPr="00236F10" w:rsidRDefault="00D55CA3" w:rsidP="00D55CA3">
            <w:pPr>
              <w:rPr>
                <w:rFonts w:ascii="Times New Roman" w:eastAsia="Times New Roman" w:hAnsi="Times New Roman" w:cs="Times New Roman"/>
                <w:color w:val="000000"/>
                <w:sz w:val="20"/>
                <w:szCs w:val="20"/>
                <w:lang w:eastAsia="sr-Latn-RS"/>
              </w:rPr>
            </w:pPr>
            <w:r w:rsidRPr="00236F10">
              <w:rPr>
                <w:rFonts w:ascii="Times New Roman" w:eastAsia="Times New Roman" w:hAnsi="Times New Roman" w:cs="Times New Roman"/>
                <w:color w:val="000000"/>
                <w:sz w:val="20"/>
                <w:szCs w:val="20"/>
                <w:lang w:eastAsia="sr-Latn-RS"/>
              </w:rPr>
              <w:t>женски пол</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396</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400</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469</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338</w:t>
            </w:r>
          </w:p>
        </w:tc>
        <w:tc>
          <w:tcPr>
            <w:tcW w:w="1054"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320</w:t>
            </w:r>
          </w:p>
        </w:tc>
        <w:tc>
          <w:tcPr>
            <w:tcW w:w="1368"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11% </w:t>
            </w:r>
          </w:p>
        </w:tc>
      </w:tr>
      <w:tr w:rsidR="00D55CA3" w:rsidRPr="00236F10" w:rsidTr="00A53F47">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378" w:type="dxa"/>
            <w:noWrap/>
            <w:hideMark/>
          </w:tcPr>
          <w:p w:rsidR="00D55CA3" w:rsidRPr="00236F10" w:rsidRDefault="00D55CA3" w:rsidP="00D55CA3">
            <w:pPr>
              <w:rPr>
                <w:rFonts w:ascii="Times New Roman" w:eastAsia="Times New Roman" w:hAnsi="Times New Roman" w:cs="Times New Roman"/>
                <w:color w:val="000000"/>
                <w:sz w:val="20"/>
                <w:szCs w:val="20"/>
                <w:lang w:eastAsia="sr-Latn-RS"/>
              </w:rPr>
            </w:pPr>
            <w:r w:rsidRPr="00236F10">
              <w:rPr>
                <w:rFonts w:ascii="Times New Roman" w:eastAsia="Times New Roman" w:hAnsi="Times New Roman" w:cs="Times New Roman"/>
                <w:color w:val="000000"/>
                <w:sz w:val="20"/>
                <w:szCs w:val="20"/>
                <w:lang w:eastAsia="sr-Latn-RS"/>
              </w:rPr>
              <w:t>ухапшено малолетних учинилаца</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122</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95</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120</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87</w:t>
            </w:r>
          </w:p>
        </w:tc>
        <w:tc>
          <w:tcPr>
            <w:tcW w:w="1054"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78</w:t>
            </w:r>
          </w:p>
        </w:tc>
        <w:tc>
          <w:tcPr>
            <w:tcW w:w="1368"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2,9% </w:t>
            </w:r>
          </w:p>
        </w:tc>
      </w:tr>
    </w:tbl>
    <w:p w:rsidR="00456345" w:rsidRPr="005F61E3" w:rsidRDefault="00236F10" w:rsidP="00456345">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27</w:t>
      </w:r>
      <w:r w:rsidR="00456345">
        <w:rPr>
          <w:rFonts w:ascii="Times New Roman" w:hAnsi="Times New Roman" w:cs="Times New Roman"/>
          <w:sz w:val="12"/>
          <w:lang w:val="sr-Cyrl-RS"/>
        </w:rPr>
        <w:t>, извор МУП</w:t>
      </w:r>
    </w:p>
    <w:p w:rsidR="00236F10" w:rsidRDefault="00236F10" w:rsidP="00456345">
      <w:pPr>
        <w:pStyle w:val="BodyText"/>
        <w:ind w:right="-378"/>
        <w:rPr>
          <w:b/>
          <w:bCs/>
          <w:szCs w:val="24"/>
          <w:lang w:val="sr-Cyrl-RS"/>
        </w:rPr>
      </w:pPr>
    </w:p>
    <w:p w:rsidR="00236F10" w:rsidRDefault="00236F10" w:rsidP="00456345">
      <w:pPr>
        <w:pStyle w:val="BodyText"/>
        <w:ind w:right="-378"/>
        <w:rPr>
          <w:b/>
          <w:bCs/>
          <w:szCs w:val="24"/>
          <w:lang w:val="sr-Cyrl-RS"/>
        </w:rPr>
      </w:pPr>
    </w:p>
    <w:p w:rsidR="008632CB" w:rsidRDefault="008632CB" w:rsidP="00456345">
      <w:pPr>
        <w:pStyle w:val="BodyText"/>
        <w:ind w:right="-378"/>
        <w:rPr>
          <w:b/>
          <w:bCs/>
          <w:szCs w:val="24"/>
          <w:lang w:val="sr-Cyrl-RS"/>
        </w:rPr>
      </w:pPr>
    </w:p>
    <w:p w:rsidR="008632CB" w:rsidRDefault="008632CB" w:rsidP="00456345">
      <w:pPr>
        <w:pStyle w:val="BodyText"/>
        <w:ind w:right="-378"/>
        <w:rPr>
          <w:b/>
          <w:bCs/>
          <w:szCs w:val="24"/>
          <w:lang w:val="sr-Cyrl-RS"/>
        </w:rPr>
      </w:pPr>
    </w:p>
    <w:p w:rsidR="008632CB" w:rsidRPr="00236F10" w:rsidRDefault="008632CB" w:rsidP="00456345">
      <w:pPr>
        <w:pStyle w:val="BodyText"/>
        <w:ind w:right="-378"/>
        <w:rPr>
          <w:b/>
          <w:bCs/>
          <w:szCs w:val="24"/>
          <w:lang w:val="sr-Cyrl-RS"/>
        </w:rPr>
      </w:pPr>
    </w:p>
    <w:tbl>
      <w:tblPr>
        <w:tblStyle w:val="LightGrid-Accent1"/>
        <w:tblW w:w="9535" w:type="dxa"/>
        <w:tblLook w:val="04A0" w:firstRow="1" w:lastRow="0" w:firstColumn="1" w:lastColumn="0" w:noHBand="0" w:noVBand="1"/>
      </w:tblPr>
      <w:tblGrid>
        <w:gridCol w:w="4115"/>
        <w:gridCol w:w="666"/>
        <w:gridCol w:w="630"/>
        <w:gridCol w:w="666"/>
        <w:gridCol w:w="630"/>
        <w:gridCol w:w="1170"/>
        <w:gridCol w:w="1658"/>
      </w:tblGrid>
      <w:tr w:rsidR="00456345" w:rsidRPr="005F61E3" w:rsidTr="00D55CA3">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535" w:type="dxa"/>
            <w:gridSpan w:val="7"/>
            <w:noWrap/>
            <w:hideMark/>
          </w:tcPr>
          <w:p w:rsidR="00456345" w:rsidRPr="005F61E3" w:rsidRDefault="00456345" w:rsidP="00D55CA3">
            <w:pPr>
              <w:jc w:val="center"/>
              <w:rPr>
                <w:rFonts w:ascii="Times New Roman" w:eastAsia="Times New Roman" w:hAnsi="Times New Roman" w:cs="Times New Roman"/>
                <w:b w:val="0"/>
                <w:bCs w:val="0"/>
                <w:color w:val="000000"/>
                <w:sz w:val="20"/>
                <w:szCs w:val="20"/>
                <w:lang w:eastAsia="sr-Latn-RS"/>
              </w:rPr>
            </w:pPr>
            <w:r w:rsidRPr="005F61E3">
              <w:rPr>
                <w:rFonts w:ascii="Times New Roman" w:eastAsia="Times New Roman" w:hAnsi="Times New Roman" w:cs="Times New Roman"/>
                <w:b w:val="0"/>
                <w:bCs w:val="0"/>
                <w:color w:val="000000"/>
                <w:sz w:val="20"/>
                <w:szCs w:val="20"/>
                <w:lang w:eastAsia="sr-Latn-RS"/>
              </w:rPr>
              <w:lastRenderedPageBreak/>
              <w:t>Број кривичних дела извршених између лица млађих од 19 година/* у Републици Србији (2017 - 2021)</w:t>
            </w:r>
          </w:p>
        </w:tc>
      </w:tr>
      <w:tr w:rsidR="00456345" w:rsidRPr="005F61E3" w:rsidTr="00D55CA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115" w:type="dxa"/>
            <w:noWrap/>
            <w:hideMark/>
          </w:tcPr>
          <w:p w:rsidR="00456345" w:rsidRPr="005F61E3" w:rsidRDefault="00456345" w:rsidP="00415D04">
            <w:pPr>
              <w:rPr>
                <w:rFonts w:ascii="Times New Roman" w:eastAsia="Times New Roman" w:hAnsi="Times New Roman" w:cs="Times New Roman"/>
                <w:color w:val="000000"/>
                <w:sz w:val="18"/>
                <w:szCs w:val="18"/>
                <w:lang w:eastAsia="sr-Latn-RS"/>
              </w:rPr>
            </w:pPr>
            <w:r w:rsidRPr="005F61E3">
              <w:rPr>
                <w:rFonts w:ascii="Times New Roman" w:eastAsia="Times New Roman" w:hAnsi="Times New Roman" w:cs="Times New Roman"/>
                <w:color w:val="000000"/>
                <w:sz w:val="18"/>
                <w:szCs w:val="18"/>
                <w:lang w:eastAsia="sr-Latn-RS"/>
              </w:rPr>
              <w:t> </w:t>
            </w:r>
          </w:p>
        </w:tc>
        <w:tc>
          <w:tcPr>
            <w:tcW w:w="666" w:type="dxa"/>
            <w:noWrap/>
            <w:hideMark/>
          </w:tcPr>
          <w:p w:rsidR="00456345" w:rsidRPr="005F61E3" w:rsidRDefault="00456345" w:rsidP="00415D0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sr-Latn-RS"/>
              </w:rPr>
            </w:pPr>
            <w:r w:rsidRPr="005F61E3">
              <w:rPr>
                <w:rFonts w:ascii="Times New Roman" w:eastAsia="Times New Roman" w:hAnsi="Times New Roman" w:cs="Times New Roman"/>
                <w:b/>
                <w:bCs/>
                <w:color w:val="000000"/>
                <w:sz w:val="18"/>
                <w:szCs w:val="18"/>
                <w:lang w:eastAsia="sr-Latn-RS"/>
              </w:rPr>
              <w:t>2017.</w:t>
            </w:r>
          </w:p>
        </w:tc>
        <w:tc>
          <w:tcPr>
            <w:tcW w:w="630" w:type="dxa"/>
            <w:noWrap/>
            <w:hideMark/>
          </w:tcPr>
          <w:p w:rsidR="00456345" w:rsidRPr="005F61E3" w:rsidRDefault="00456345" w:rsidP="00415D0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sr-Latn-RS"/>
              </w:rPr>
            </w:pPr>
            <w:r w:rsidRPr="005F61E3">
              <w:rPr>
                <w:rFonts w:ascii="Times New Roman" w:eastAsia="Times New Roman" w:hAnsi="Times New Roman" w:cs="Times New Roman"/>
                <w:b/>
                <w:bCs/>
                <w:color w:val="000000"/>
                <w:sz w:val="18"/>
                <w:szCs w:val="18"/>
                <w:lang w:eastAsia="sr-Latn-RS"/>
              </w:rPr>
              <w:t>2018.</w:t>
            </w:r>
          </w:p>
        </w:tc>
        <w:tc>
          <w:tcPr>
            <w:tcW w:w="666" w:type="dxa"/>
            <w:noWrap/>
            <w:hideMark/>
          </w:tcPr>
          <w:p w:rsidR="00456345" w:rsidRPr="005F61E3" w:rsidRDefault="00456345" w:rsidP="00415D0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sr-Latn-RS"/>
              </w:rPr>
            </w:pPr>
            <w:r w:rsidRPr="005F61E3">
              <w:rPr>
                <w:rFonts w:ascii="Times New Roman" w:eastAsia="Times New Roman" w:hAnsi="Times New Roman" w:cs="Times New Roman"/>
                <w:b/>
                <w:bCs/>
                <w:color w:val="000000"/>
                <w:sz w:val="18"/>
                <w:szCs w:val="18"/>
                <w:lang w:eastAsia="sr-Latn-RS"/>
              </w:rPr>
              <w:t>2019.</w:t>
            </w:r>
          </w:p>
        </w:tc>
        <w:tc>
          <w:tcPr>
            <w:tcW w:w="630" w:type="dxa"/>
            <w:noWrap/>
            <w:hideMark/>
          </w:tcPr>
          <w:p w:rsidR="00456345" w:rsidRPr="005F61E3" w:rsidRDefault="00456345" w:rsidP="00415D0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sr-Latn-RS"/>
              </w:rPr>
            </w:pPr>
            <w:r w:rsidRPr="005F61E3">
              <w:rPr>
                <w:rFonts w:ascii="Times New Roman" w:eastAsia="Times New Roman" w:hAnsi="Times New Roman" w:cs="Times New Roman"/>
                <w:b/>
                <w:bCs/>
                <w:color w:val="000000"/>
                <w:sz w:val="18"/>
                <w:szCs w:val="18"/>
                <w:lang w:eastAsia="sr-Latn-RS"/>
              </w:rPr>
              <w:t>2020.</w:t>
            </w:r>
          </w:p>
        </w:tc>
        <w:tc>
          <w:tcPr>
            <w:tcW w:w="1170" w:type="dxa"/>
            <w:noWrap/>
            <w:hideMark/>
          </w:tcPr>
          <w:p w:rsidR="00456345" w:rsidRPr="00D55CA3" w:rsidRDefault="00456345" w:rsidP="00415D0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val="sr-Cyrl-RS" w:eastAsia="sr-Latn-RS"/>
              </w:rPr>
            </w:pPr>
            <w:r w:rsidRPr="005F61E3">
              <w:rPr>
                <w:rFonts w:ascii="Times New Roman" w:eastAsia="Times New Roman" w:hAnsi="Times New Roman" w:cs="Times New Roman"/>
                <w:b/>
                <w:bCs/>
                <w:color w:val="000000"/>
                <w:sz w:val="18"/>
                <w:szCs w:val="18"/>
                <w:lang w:eastAsia="sr-Latn-RS"/>
              </w:rPr>
              <w:t>2021</w:t>
            </w:r>
            <w:r w:rsidR="00D55CA3">
              <w:rPr>
                <w:rFonts w:ascii="Times New Roman" w:eastAsia="Times New Roman" w:hAnsi="Times New Roman" w:cs="Times New Roman"/>
                <w:b/>
                <w:bCs/>
                <w:color w:val="000000"/>
                <w:sz w:val="18"/>
                <w:szCs w:val="18"/>
                <w:lang w:val="sr-Cyrl-RS" w:eastAsia="sr-Latn-RS"/>
              </w:rPr>
              <w:t>.</w:t>
            </w:r>
          </w:p>
        </w:tc>
        <w:tc>
          <w:tcPr>
            <w:tcW w:w="1658" w:type="dxa"/>
            <w:noWrap/>
            <w:hideMark/>
          </w:tcPr>
          <w:p w:rsidR="00456345" w:rsidRPr="005F61E3" w:rsidRDefault="00456345" w:rsidP="00D55CA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sr-Latn-RS"/>
              </w:rPr>
            </w:pPr>
            <w:r w:rsidRPr="005F61E3">
              <w:rPr>
                <w:rFonts w:ascii="Times New Roman" w:eastAsia="Times New Roman" w:hAnsi="Times New Roman" w:cs="Times New Roman"/>
                <w:b/>
                <w:bCs/>
                <w:color w:val="000000"/>
                <w:sz w:val="18"/>
                <w:szCs w:val="18"/>
                <w:lang w:eastAsia="sr-Latn-RS"/>
              </w:rPr>
              <w:t>2017 - 2021</w:t>
            </w:r>
          </w:p>
        </w:tc>
      </w:tr>
      <w:tr w:rsidR="00D55CA3" w:rsidRPr="005F61E3" w:rsidTr="00D55CA3">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115" w:type="dxa"/>
            <w:hideMark/>
          </w:tcPr>
          <w:p w:rsidR="00D55CA3" w:rsidRPr="005F61E3" w:rsidRDefault="00D55CA3" w:rsidP="00415D04">
            <w:pPr>
              <w:rPr>
                <w:rFonts w:ascii="Times New Roman" w:eastAsia="Times New Roman" w:hAnsi="Times New Roman" w:cs="Times New Roman"/>
                <w:b w:val="0"/>
                <w:bCs w:val="0"/>
                <w:color w:val="000000"/>
                <w:sz w:val="18"/>
                <w:szCs w:val="18"/>
                <w:lang w:eastAsia="sr-Latn-RS"/>
              </w:rPr>
            </w:pPr>
            <w:r w:rsidRPr="005F61E3">
              <w:rPr>
                <w:rFonts w:ascii="Times New Roman" w:eastAsia="Times New Roman" w:hAnsi="Times New Roman" w:cs="Times New Roman"/>
                <w:b w:val="0"/>
                <w:bCs w:val="0"/>
                <w:color w:val="000000"/>
                <w:sz w:val="18"/>
                <w:szCs w:val="18"/>
                <w:lang w:eastAsia="sr-Latn-RS"/>
              </w:rPr>
              <w:t xml:space="preserve">Број кривичних дела извршених међу вршњацима </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1.013</w:t>
            </w:r>
          </w:p>
        </w:tc>
        <w:tc>
          <w:tcPr>
            <w:tcW w:w="630"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864</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914</w:t>
            </w:r>
          </w:p>
        </w:tc>
        <w:tc>
          <w:tcPr>
            <w:tcW w:w="630"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705</w:t>
            </w:r>
          </w:p>
        </w:tc>
        <w:tc>
          <w:tcPr>
            <w:tcW w:w="1170"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798</w:t>
            </w:r>
          </w:p>
        </w:tc>
        <w:tc>
          <w:tcPr>
            <w:tcW w:w="1658"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4.294</w:t>
            </w:r>
          </w:p>
        </w:tc>
      </w:tr>
      <w:tr w:rsidR="00D55CA3" w:rsidRPr="005F61E3" w:rsidTr="00D55CA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115" w:type="dxa"/>
            <w:noWrap/>
            <w:hideMark/>
          </w:tcPr>
          <w:p w:rsidR="00D55CA3" w:rsidRPr="005F61E3" w:rsidRDefault="00D55CA3" w:rsidP="00415D04">
            <w:pPr>
              <w:rPr>
                <w:rFonts w:ascii="Times New Roman" w:eastAsia="Times New Roman" w:hAnsi="Times New Roman" w:cs="Times New Roman"/>
                <w:b w:val="0"/>
                <w:bCs w:val="0"/>
                <w:color w:val="000000"/>
                <w:sz w:val="18"/>
                <w:szCs w:val="18"/>
                <w:lang w:eastAsia="sr-Latn-RS"/>
              </w:rPr>
            </w:pPr>
            <w:r w:rsidRPr="005F61E3">
              <w:rPr>
                <w:rFonts w:ascii="Times New Roman" w:eastAsia="Times New Roman" w:hAnsi="Times New Roman" w:cs="Times New Roman"/>
                <w:b w:val="0"/>
                <w:bCs w:val="0"/>
                <w:color w:val="000000"/>
                <w:sz w:val="18"/>
                <w:szCs w:val="18"/>
                <w:lang w:eastAsia="sr-Latn-RS"/>
              </w:rPr>
              <w:t>Број учинилаца</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1.114</w:t>
            </w:r>
          </w:p>
        </w:tc>
        <w:tc>
          <w:tcPr>
            <w:tcW w:w="630"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987</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1.054</w:t>
            </w:r>
          </w:p>
        </w:tc>
        <w:tc>
          <w:tcPr>
            <w:tcW w:w="630"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793</w:t>
            </w:r>
          </w:p>
        </w:tc>
        <w:tc>
          <w:tcPr>
            <w:tcW w:w="1170"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884</w:t>
            </w:r>
          </w:p>
        </w:tc>
        <w:tc>
          <w:tcPr>
            <w:tcW w:w="1658"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4.832</w:t>
            </w:r>
          </w:p>
        </w:tc>
      </w:tr>
      <w:tr w:rsidR="00D55CA3" w:rsidRPr="005F61E3" w:rsidTr="00D55CA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115" w:type="dxa"/>
            <w:noWrap/>
            <w:hideMark/>
          </w:tcPr>
          <w:p w:rsidR="00D55CA3" w:rsidRPr="005F61E3" w:rsidRDefault="00D55CA3" w:rsidP="00415D04">
            <w:pPr>
              <w:jc w:val="right"/>
              <w:rPr>
                <w:rFonts w:ascii="Times New Roman" w:eastAsia="Times New Roman" w:hAnsi="Times New Roman" w:cs="Times New Roman"/>
                <w:color w:val="000000"/>
                <w:sz w:val="18"/>
                <w:szCs w:val="18"/>
                <w:lang w:eastAsia="sr-Latn-RS"/>
              </w:rPr>
            </w:pPr>
            <w:r w:rsidRPr="005F61E3">
              <w:rPr>
                <w:rFonts w:ascii="Times New Roman" w:eastAsia="Times New Roman" w:hAnsi="Times New Roman" w:cs="Times New Roman"/>
                <w:color w:val="000000"/>
                <w:sz w:val="18"/>
                <w:szCs w:val="18"/>
                <w:lang w:eastAsia="sr-Latn-RS"/>
              </w:rPr>
              <w:t>мушки пол</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1.019</w:t>
            </w:r>
          </w:p>
        </w:tc>
        <w:tc>
          <w:tcPr>
            <w:tcW w:w="630"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900</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941</w:t>
            </w:r>
          </w:p>
        </w:tc>
        <w:tc>
          <w:tcPr>
            <w:tcW w:w="630"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736</w:t>
            </w:r>
          </w:p>
        </w:tc>
        <w:tc>
          <w:tcPr>
            <w:tcW w:w="1170"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802</w:t>
            </w:r>
          </w:p>
        </w:tc>
        <w:tc>
          <w:tcPr>
            <w:tcW w:w="1658"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91% </w:t>
            </w:r>
          </w:p>
        </w:tc>
      </w:tr>
      <w:tr w:rsidR="00D55CA3" w:rsidRPr="005F61E3" w:rsidTr="00D55CA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115" w:type="dxa"/>
            <w:noWrap/>
            <w:hideMark/>
          </w:tcPr>
          <w:p w:rsidR="00D55CA3" w:rsidRPr="005F61E3" w:rsidRDefault="00D55CA3" w:rsidP="00415D04">
            <w:pPr>
              <w:jc w:val="right"/>
              <w:rPr>
                <w:rFonts w:ascii="Times New Roman" w:eastAsia="Times New Roman" w:hAnsi="Times New Roman" w:cs="Times New Roman"/>
                <w:color w:val="000000"/>
                <w:sz w:val="18"/>
                <w:szCs w:val="18"/>
                <w:lang w:eastAsia="sr-Latn-RS"/>
              </w:rPr>
            </w:pPr>
            <w:r w:rsidRPr="005F61E3">
              <w:rPr>
                <w:rFonts w:ascii="Times New Roman" w:eastAsia="Times New Roman" w:hAnsi="Times New Roman" w:cs="Times New Roman"/>
                <w:color w:val="000000"/>
                <w:sz w:val="18"/>
                <w:szCs w:val="18"/>
                <w:lang w:eastAsia="sr-Latn-RS"/>
              </w:rPr>
              <w:t>женски пол</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95</w:t>
            </w:r>
          </w:p>
        </w:tc>
        <w:tc>
          <w:tcPr>
            <w:tcW w:w="630"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87</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113</w:t>
            </w:r>
          </w:p>
        </w:tc>
        <w:tc>
          <w:tcPr>
            <w:tcW w:w="630"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57</w:t>
            </w:r>
          </w:p>
        </w:tc>
        <w:tc>
          <w:tcPr>
            <w:tcW w:w="1170"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82</w:t>
            </w:r>
          </w:p>
        </w:tc>
        <w:tc>
          <w:tcPr>
            <w:tcW w:w="1658"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9% </w:t>
            </w:r>
          </w:p>
        </w:tc>
      </w:tr>
      <w:tr w:rsidR="00D55CA3" w:rsidRPr="005F61E3" w:rsidTr="00D55CA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115" w:type="dxa"/>
            <w:noWrap/>
            <w:hideMark/>
          </w:tcPr>
          <w:p w:rsidR="00D55CA3" w:rsidRPr="005F61E3" w:rsidRDefault="00D55CA3" w:rsidP="00415D04">
            <w:pPr>
              <w:rPr>
                <w:rFonts w:ascii="Times New Roman" w:eastAsia="Times New Roman" w:hAnsi="Times New Roman" w:cs="Times New Roman"/>
                <w:b w:val="0"/>
                <w:bCs w:val="0"/>
                <w:color w:val="000000"/>
                <w:sz w:val="18"/>
                <w:szCs w:val="18"/>
                <w:lang w:eastAsia="sr-Latn-RS"/>
              </w:rPr>
            </w:pPr>
            <w:r w:rsidRPr="005F61E3">
              <w:rPr>
                <w:rFonts w:ascii="Times New Roman" w:eastAsia="Times New Roman" w:hAnsi="Times New Roman" w:cs="Times New Roman"/>
                <w:b w:val="0"/>
                <w:bCs w:val="0"/>
                <w:color w:val="000000"/>
                <w:sz w:val="18"/>
                <w:szCs w:val="18"/>
                <w:lang w:eastAsia="sr-Latn-RS"/>
              </w:rPr>
              <w:t>Број оштећених лица</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1.030</w:t>
            </w:r>
          </w:p>
        </w:tc>
        <w:tc>
          <w:tcPr>
            <w:tcW w:w="630"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891</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918</w:t>
            </w:r>
          </w:p>
        </w:tc>
        <w:tc>
          <w:tcPr>
            <w:tcW w:w="630"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718</w:t>
            </w:r>
          </w:p>
        </w:tc>
        <w:tc>
          <w:tcPr>
            <w:tcW w:w="1170"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809</w:t>
            </w:r>
          </w:p>
        </w:tc>
        <w:tc>
          <w:tcPr>
            <w:tcW w:w="1658"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color w:val="000000"/>
                <w:sz w:val="20"/>
                <w:szCs w:val="20"/>
                <w:lang w:eastAsia="sr-Latn-RS"/>
              </w:rPr>
            </w:pPr>
            <w:r w:rsidRPr="00D55CA3">
              <w:rPr>
                <w:rFonts w:ascii="Times New Roman" w:eastAsia="Times New Roman" w:hAnsi="Times New Roman" w:cs="Times New Roman"/>
                <w:b/>
                <w:color w:val="000000"/>
                <w:sz w:val="20"/>
                <w:szCs w:val="20"/>
                <w:lang w:eastAsia="sr-Latn-RS"/>
              </w:rPr>
              <w:t>4.366</w:t>
            </w:r>
          </w:p>
        </w:tc>
      </w:tr>
      <w:tr w:rsidR="00D55CA3" w:rsidRPr="005F61E3" w:rsidTr="00D55CA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115" w:type="dxa"/>
            <w:noWrap/>
            <w:hideMark/>
          </w:tcPr>
          <w:p w:rsidR="00D55CA3" w:rsidRPr="005F61E3" w:rsidRDefault="00D55CA3" w:rsidP="00415D04">
            <w:pPr>
              <w:jc w:val="right"/>
              <w:rPr>
                <w:rFonts w:ascii="Times New Roman" w:eastAsia="Times New Roman" w:hAnsi="Times New Roman" w:cs="Times New Roman"/>
                <w:color w:val="000000"/>
                <w:sz w:val="18"/>
                <w:szCs w:val="18"/>
                <w:lang w:eastAsia="sr-Latn-RS"/>
              </w:rPr>
            </w:pPr>
            <w:r w:rsidRPr="005F61E3">
              <w:rPr>
                <w:rFonts w:ascii="Times New Roman" w:eastAsia="Times New Roman" w:hAnsi="Times New Roman" w:cs="Times New Roman"/>
                <w:color w:val="000000"/>
                <w:sz w:val="18"/>
                <w:szCs w:val="18"/>
                <w:lang w:eastAsia="sr-Latn-RS"/>
              </w:rPr>
              <w:t>мушки пол</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783</w:t>
            </w:r>
          </w:p>
        </w:tc>
        <w:tc>
          <w:tcPr>
            <w:tcW w:w="630"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656</w:t>
            </w:r>
          </w:p>
        </w:tc>
        <w:tc>
          <w:tcPr>
            <w:tcW w:w="666"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654</w:t>
            </w:r>
          </w:p>
        </w:tc>
        <w:tc>
          <w:tcPr>
            <w:tcW w:w="630"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526</w:t>
            </w:r>
          </w:p>
        </w:tc>
        <w:tc>
          <w:tcPr>
            <w:tcW w:w="1170"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563</w:t>
            </w:r>
          </w:p>
        </w:tc>
        <w:tc>
          <w:tcPr>
            <w:tcW w:w="1658" w:type="dxa"/>
            <w:noWrap/>
            <w:vAlign w:val="center"/>
            <w:hideMark/>
          </w:tcPr>
          <w:p w:rsidR="00D55CA3" w:rsidRPr="00D55CA3" w:rsidRDefault="00D55CA3" w:rsidP="00A70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73% </w:t>
            </w:r>
          </w:p>
        </w:tc>
      </w:tr>
      <w:tr w:rsidR="00D55CA3" w:rsidRPr="005F61E3" w:rsidTr="00D55CA3">
        <w:trPr>
          <w:cnfStyle w:val="000000010000" w:firstRow="0" w:lastRow="0" w:firstColumn="0" w:lastColumn="0" w:oddVBand="0" w:evenVBand="0" w:oddHBand="0" w:evenHBand="1"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115" w:type="dxa"/>
            <w:noWrap/>
            <w:hideMark/>
          </w:tcPr>
          <w:p w:rsidR="00D55CA3" w:rsidRPr="005F61E3" w:rsidRDefault="00D55CA3" w:rsidP="00415D04">
            <w:pPr>
              <w:jc w:val="right"/>
              <w:rPr>
                <w:rFonts w:ascii="Times New Roman" w:eastAsia="Times New Roman" w:hAnsi="Times New Roman" w:cs="Times New Roman"/>
                <w:color w:val="000000"/>
                <w:sz w:val="18"/>
                <w:szCs w:val="18"/>
                <w:lang w:eastAsia="sr-Latn-RS"/>
              </w:rPr>
            </w:pPr>
            <w:r w:rsidRPr="005F61E3">
              <w:rPr>
                <w:rFonts w:ascii="Times New Roman" w:eastAsia="Times New Roman" w:hAnsi="Times New Roman" w:cs="Times New Roman"/>
                <w:color w:val="000000"/>
                <w:sz w:val="18"/>
                <w:szCs w:val="18"/>
                <w:lang w:eastAsia="sr-Latn-RS"/>
              </w:rPr>
              <w:t>женски пол</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247</w:t>
            </w:r>
          </w:p>
        </w:tc>
        <w:tc>
          <w:tcPr>
            <w:tcW w:w="630"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235</w:t>
            </w:r>
          </w:p>
        </w:tc>
        <w:tc>
          <w:tcPr>
            <w:tcW w:w="666"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264</w:t>
            </w:r>
          </w:p>
        </w:tc>
        <w:tc>
          <w:tcPr>
            <w:tcW w:w="630"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192</w:t>
            </w:r>
          </w:p>
        </w:tc>
        <w:tc>
          <w:tcPr>
            <w:tcW w:w="1170"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246</w:t>
            </w:r>
          </w:p>
        </w:tc>
        <w:tc>
          <w:tcPr>
            <w:tcW w:w="1658" w:type="dxa"/>
            <w:noWrap/>
            <w:vAlign w:val="center"/>
            <w:hideMark/>
          </w:tcPr>
          <w:p w:rsidR="00D55CA3" w:rsidRPr="00D55CA3" w:rsidRDefault="00D55CA3" w:rsidP="00A70F50">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sr-Latn-RS"/>
              </w:rPr>
            </w:pPr>
            <w:r w:rsidRPr="00D55CA3">
              <w:rPr>
                <w:rFonts w:ascii="Times New Roman" w:eastAsia="Times New Roman" w:hAnsi="Times New Roman" w:cs="Times New Roman"/>
                <w:color w:val="000000"/>
                <w:sz w:val="20"/>
                <w:szCs w:val="20"/>
                <w:lang w:eastAsia="sr-Latn-RS"/>
              </w:rPr>
              <w:t>27% </w:t>
            </w:r>
          </w:p>
        </w:tc>
      </w:tr>
      <w:tr w:rsidR="00D55CA3" w:rsidRPr="005F61E3" w:rsidTr="00D55CA3">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9535" w:type="dxa"/>
            <w:gridSpan w:val="7"/>
            <w:noWrap/>
            <w:vAlign w:val="bottom"/>
          </w:tcPr>
          <w:p w:rsidR="00D55CA3" w:rsidRPr="00D55CA3" w:rsidRDefault="00D55CA3" w:rsidP="00A70F50">
            <w:pPr>
              <w:rPr>
                <w:rFonts w:ascii="Times New Roman" w:eastAsia="Times New Roman" w:hAnsi="Times New Roman" w:cs="Times New Roman"/>
                <w:b w:val="0"/>
                <w:color w:val="000000"/>
                <w:sz w:val="16"/>
                <w:szCs w:val="16"/>
                <w:lang w:val="sr-Cyrl-RS" w:eastAsia="sr-Latn-RS"/>
              </w:rPr>
            </w:pPr>
            <w:r w:rsidRPr="00D55CA3">
              <w:rPr>
                <w:rFonts w:ascii="Times New Roman" w:eastAsia="Times New Roman" w:hAnsi="Times New Roman" w:cs="Times New Roman"/>
                <w:b w:val="0"/>
                <w:color w:val="000000"/>
                <w:sz w:val="16"/>
                <w:szCs w:val="16"/>
                <w:lang w:val="sr-Cyrl-RS" w:eastAsia="sr-Latn-RS"/>
              </w:rPr>
              <w:t>НАПОМЕНА: У овом прегледу обухваћен је узраст до 19 године односно до завршетка средње школе/гимназије.</w:t>
            </w:r>
          </w:p>
        </w:tc>
      </w:tr>
    </w:tbl>
    <w:p w:rsidR="005F61E3" w:rsidRDefault="00236F10" w:rsidP="00D55CA3">
      <w:pPr>
        <w:spacing w:after="0" w:line="240" w:lineRule="auto"/>
        <w:rPr>
          <w:rFonts w:ascii="Times New Roman" w:hAnsi="Times New Roman" w:cs="Times New Roman"/>
          <w:sz w:val="12"/>
          <w:lang w:val="sr-Cyrl-RS"/>
        </w:rPr>
      </w:pPr>
      <w:r>
        <w:rPr>
          <w:rFonts w:ascii="Times New Roman" w:hAnsi="Times New Roman" w:cs="Times New Roman"/>
          <w:sz w:val="12"/>
          <w:lang w:val="sr-Cyrl-RS"/>
        </w:rPr>
        <w:t>Табела 28</w:t>
      </w:r>
      <w:r w:rsidR="00456345">
        <w:rPr>
          <w:rFonts w:ascii="Times New Roman" w:hAnsi="Times New Roman" w:cs="Times New Roman"/>
          <w:sz w:val="12"/>
          <w:lang w:val="sr-Cyrl-RS"/>
        </w:rPr>
        <w:t>, извор МУП</w:t>
      </w:r>
    </w:p>
    <w:p w:rsidR="00D55CA3" w:rsidRPr="00D55CA3" w:rsidRDefault="00D55CA3" w:rsidP="00D55CA3">
      <w:pPr>
        <w:spacing w:after="0" w:line="240" w:lineRule="auto"/>
        <w:rPr>
          <w:rFonts w:ascii="Times New Roman" w:hAnsi="Times New Roman" w:cs="Times New Roman"/>
          <w:sz w:val="12"/>
          <w:lang w:val="sr-Cyrl-RS"/>
        </w:rPr>
      </w:pPr>
    </w:p>
    <w:tbl>
      <w:tblPr>
        <w:tblStyle w:val="LightGrid-Accent1"/>
        <w:tblW w:w="9447" w:type="dxa"/>
        <w:tblLook w:val="04A0" w:firstRow="1" w:lastRow="0" w:firstColumn="1" w:lastColumn="0" w:noHBand="0" w:noVBand="1"/>
      </w:tblPr>
      <w:tblGrid>
        <w:gridCol w:w="4790"/>
        <w:gridCol w:w="1649"/>
        <w:gridCol w:w="1649"/>
        <w:gridCol w:w="1359"/>
      </w:tblGrid>
      <w:tr w:rsidR="005F61E3" w:rsidRPr="00344C6F" w:rsidTr="003A744E">
        <w:trPr>
          <w:cnfStyle w:val="100000000000" w:firstRow="1" w:lastRow="0" w:firstColumn="0" w:lastColumn="0" w:oddVBand="0" w:evenVBand="0" w:oddHBand="0"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4790" w:type="dxa"/>
          </w:tcPr>
          <w:p w:rsidR="00344C6F" w:rsidRPr="00344C6F" w:rsidRDefault="00344C6F" w:rsidP="00344C6F">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ИЗВЕШТАЈ О ПОСТУПАЊУ ЈАВНИХ ТУЖИЛАШТАВА ПО КРИВИЧНИМ ДЕЛИМА ИЗВРШЕНИМ НА ШТЕТУ</w:t>
            </w:r>
          </w:p>
          <w:p w:rsidR="005F61E3" w:rsidRPr="00344C6F" w:rsidRDefault="00344C6F" w:rsidP="00344C6F">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МАЛОЛЕТНИХ ЛИЦА У ПЕРИОДУ ОД 01.01. ДО 31.12.2017. ГОДИНЕ</w:t>
            </w:r>
          </w:p>
        </w:tc>
        <w:tc>
          <w:tcPr>
            <w:tcW w:w="1649" w:type="dxa"/>
          </w:tcPr>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Број покренутих истрага </w:t>
            </w:r>
          </w:p>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 лицима)</w:t>
            </w:r>
          </w:p>
        </w:tc>
        <w:tc>
          <w:tcPr>
            <w:tcW w:w="1649" w:type="dxa"/>
          </w:tcPr>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 Број оптужних аката (по лицима)</w:t>
            </w:r>
          </w:p>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p>
        </w:tc>
        <w:tc>
          <w:tcPr>
            <w:tcW w:w="1359" w:type="dxa"/>
          </w:tcPr>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Број осуђујућих пресуда</w:t>
            </w:r>
          </w:p>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 лицима)</w:t>
            </w:r>
          </w:p>
        </w:tc>
      </w:tr>
      <w:tr w:rsidR="005F61E3" w:rsidRPr="00344C6F" w:rsidTr="003A744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790"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Посредовање у вршењу проституције – чл. 184 ст. 2 КЗ (према малолетном лицу)</w:t>
            </w:r>
          </w:p>
        </w:tc>
        <w:tc>
          <w:tcPr>
            <w:tcW w:w="164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Latn-RS"/>
              </w:rPr>
            </w:pPr>
            <w:r w:rsidRPr="00344C6F">
              <w:rPr>
                <w:rFonts w:ascii="Times New Roman" w:hAnsi="Times New Roman" w:cs="Times New Roman"/>
                <w:sz w:val="18"/>
                <w:szCs w:val="18"/>
                <w:lang w:val="sr-Latn-RS"/>
              </w:rPr>
              <w:t>n/a</w:t>
            </w:r>
          </w:p>
        </w:tc>
        <w:tc>
          <w:tcPr>
            <w:tcW w:w="164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sz w:val="18"/>
                <w:szCs w:val="18"/>
              </w:rPr>
            </w:pPr>
            <w:r w:rsidRPr="00344C6F">
              <w:rPr>
                <w:rFonts w:ascii="Times New Roman" w:hAnsi="Times New Roman" w:cs="Times New Roman"/>
                <w:sz w:val="18"/>
                <w:szCs w:val="18"/>
                <w:lang w:val="sr-Latn-RS"/>
              </w:rPr>
              <w:t>n/a</w:t>
            </w:r>
          </w:p>
        </w:tc>
        <w:tc>
          <w:tcPr>
            <w:tcW w:w="135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sz w:val="18"/>
                <w:szCs w:val="18"/>
              </w:rPr>
            </w:pPr>
            <w:r w:rsidRPr="00344C6F">
              <w:rPr>
                <w:rFonts w:ascii="Times New Roman" w:hAnsi="Times New Roman" w:cs="Times New Roman"/>
                <w:sz w:val="18"/>
                <w:szCs w:val="18"/>
                <w:lang w:val="sr-Latn-RS"/>
              </w:rPr>
              <w:t>n/a</w:t>
            </w:r>
          </w:p>
        </w:tc>
      </w:tr>
      <w:tr w:rsidR="005F61E3" w:rsidRPr="00344C6F" w:rsidTr="003A744E">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790"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Запуштање и злостављање малолетног лица – чл. 193 ст. 2 КЗ</w:t>
            </w:r>
          </w:p>
        </w:tc>
        <w:tc>
          <w:tcPr>
            <w:tcW w:w="164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Latn-RS"/>
              </w:rPr>
              <w:t>n/a</w:t>
            </w:r>
          </w:p>
        </w:tc>
        <w:tc>
          <w:tcPr>
            <w:tcW w:w="164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sz w:val="18"/>
                <w:szCs w:val="18"/>
              </w:rPr>
            </w:pPr>
            <w:r w:rsidRPr="00344C6F">
              <w:rPr>
                <w:rFonts w:ascii="Times New Roman" w:hAnsi="Times New Roman" w:cs="Times New Roman"/>
                <w:sz w:val="18"/>
                <w:szCs w:val="18"/>
                <w:lang w:val="sr-Latn-RS"/>
              </w:rPr>
              <w:t>n/a</w:t>
            </w:r>
          </w:p>
        </w:tc>
        <w:tc>
          <w:tcPr>
            <w:tcW w:w="135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sz w:val="18"/>
                <w:szCs w:val="18"/>
              </w:rPr>
            </w:pPr>
            <w:r w:rsidRPr="00344C6F">
              <w:rPr>
                <w:rFonts w:ascii="Times New Roman" w:hAnsi="Times New Roman" w:cs="Times New Roman"/>
                <w:sz w:val="18"/>
                <w:szCs w:val="18"/>
                <w:lang w:val="sr-Latn-RS"/>
              </w:rPr>
              <w:t>n/a</w:t>
            </w:r>
          </w:p>
        </w:tc>
      </w:tr>
      <w:tr w:rsidR="005F61E3" w:rsidRPr="00344C6F" w:rsidTr="003A744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790"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Трговина људима – чл. 388 КЗ (ради радне експлоатације малолетног лица)</w:t>
            </w:r>
          </w:p>
        </w:tc>
        <w:tc>
          <w:tcPr>
            <w:tcW w:w="164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Latn-RS"/>
              </w:rPr>
            </w:pPr>
            <w:r w:rsidRPr="00344C6F">
              <w:rPr>
                <w:rFonts w:ascii="Times New Roman" w:hAnsi="Times New Roman" w:cs="Times New Roman"/>
                <w:sz w:val="18"/>
                <w:szCs w:val="18"/>
                <w:lang w:val="sr-Latn-RS"/>
              </w:rPr>
              <w:t>1</w:t>
            </w:r>
          </w:p>
        </w:tc>
        <w:tc>
          <w:tcPr>
            <w:tcW w:w="164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Latn-RS"/>
              </w:rPr>
            </w:pPr>
            <w:r w:rsidRPr="00344C6F">
              <w:rPr>
                <w:rFonts w:ascii="Times New Roman" w:hAnsi="Times New Roman" w:cs="Times New Roman"/>
                <w:sz w:val="18"/>
                <w:szCs w:val="18"/>
                <w:lang w:val="sr-Latn-RS"/>
              </w:rPr>
              <w:t>/</w:t>
            </w:r>
          </w:p>
        </w:tc>
        <w:tc>
          <w:tcPr>
            <w:tcW w:w="135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Latn-RS"/>
              </w:rPr>
            </w:pPr>
            <w:r w:rsidRPr="00344C6F">
              <w:rPr>
                <w:rFonts w:ascii="Times New Roman" w:hAnsi="Times New Roman" w:cs="Times New Roman"/>
                <w:sz w:val="18"/>
                <w:szCs w:val="18"/>
                <w:lang w:val="sr-Latn-RS"/>
              </w:rPr>
              <w:t>/</w:t>
            </w:r>
          </w:p>
        </w:tc>
      </w:tr>
      <w:tr w:rsidR="005F61E3" w:rsidRPr="00344C6F" w:rsidTr="003A744E">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790" w:type="dxa"/>
          </w:tcPr>
          <w:p w:rsidR="005F61E3" w:rsidRPr="00344C6F" w:rsidRDefault="005F61E3" w:rsidP="00415D04">
            <w:pPr>
              <w:rPr>
                <w:rFonts w:ascii="Times New Roman" w:hAnsi="Times New Roman" w:cs="Times New Roman"/>
                <w:sz w:val="18"/>
                <w:szCs w:val="18"/>
              </w:rPr>
            </w:pPr>
            <w:r w:rsidRPr="00344C6F">
              <w:rPr>
                <w:rFonts w:ascii="Times New Roman" w:hAnsi="Times New Roman" w:cs="Times New Roman"/>
                <w:sz w:val="18"/>
                <w:szCs w:val="18"/>
                <w:lang w:val="sr-Cyrl-RS"/>
              </w:rPr>
              <w:t>Трговина људима – чл. 388 КЗ (ради принудног рада малолетног лица)</w:t>
            </w:r>
          </w:p>
        </w:tc>
        <w:tc>
          <w:tcPr>
            <w:tcW w:w="164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p>
        </w:tc>
        <w:tc>
          <w:tcPr>
            <w:tcW w:w="164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p>
        </w:tc>
        <w:tc>
          <w:tcPr>
            <w:tcW w:w="135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p>
        </w:tc>
      </w:tr>
      <w:tr w:rsidR="005F61E3" w:rsidRPr="00344C6F" w:rsidTr="003A744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790" w:type="dxa"/>
          </w:tcPr>
          <w:p w:rsidR="005F61E3" w:rsidRPr="00344C6F" w:rsidRDefault="005F61E3" w:rsidP="00415D04">
            <w:pPr>
              <w:autoSpaceDE w:val="0"/>
              <w:autoSpaceDN w:val="0"/>
              <w:adjustRightInd w:val="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вршења</w:t>
            </w:r>
            <w:r w:rsidRPr="00344C6F">
              <w:rPr>
                <w:rFonts w:ascii="Times New Roman" w:hAnsi="Times New Roman" w:cs="Times New Roman"/>
                <w:sz w:val="18"/>
                <w:szCs w:val="18"/>
                <w:lang w:val="sr-Cyrl-RS"/>
              </w:rPr>
              <w:t xml:space="preserve"> </w:t>
            </w:r>
            <w:r w:rsidRPr="00344C6F">
              <w:rPr>
                <w:rFonts w:ascii="Times New Roman" w:hAnsi="Times New Roman" w:cs="Times New Roman"/>
                <w:sz w:val="18"/>
                <w:szCs w:val="18"/>
              </w:rPr>
              <w:t>кривичних дела</w:t>
            </w:r>
            <w:r w:rsidRPr="00344C6F">
              <w:rPr>
                <w:rFonts w:ascii="Times New Roman" w:hAnsi="Times New Roman" w:cs="Times New Roman"/>
                <w:sz w:val="18"/>
                <w:szCs w:val="18"/>
                <w:lang w:val="sr-Cyrl-RS"/>
              </w:rPr>
              <w:t xml:space="preserve"> од стране малолетног лица)</w:t>
            </w:r>
          </w:p>
        </w:tc>
        <w:tc>
          <w:tcPr>
            <w:tcW w:w="164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p>
        </w:tc>
        <w:tc>
          <w:tcPr>
            <w:tcW w:w="164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p>
        </w:tc>
        <w:tc>
          <w:tcPr>
            <w:tcW w:w="135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p>
        </w:tc>
      </w:tr>
      <w:tr w:rsidR="005F61E3" w:rsidRPr="00344C6F" w:rsidTr="003A744E">
        <w:trPr>
          <w:cnfStyle w:val="000000010000" w:firstRow="0" w:lastRow="0" w:firstColumn="0" w:lastColumn="0" w:oddVBand="0" w:evenVBand="0" w:oddHBand="0" w:evenHBand="1"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4790" w:type="dxa"/>
          </w:tcPr>
          <w:p w:rsidR="005F61E3" w:rsidRPr="00344C6F" w:rsidRDefault="005F61E3" w:rsidP="00415D04">
            <w:pPr>
              <w:rPr>
                <w:rFonts w:ascii="Times New Roman" w:hAnsi="Times New Roman" w:cs="Times New Roman"/>
                <w:sz w:val="18"/>
                <w:szCs w:val="18"/>
              </w:rPr>
            </w:pPr>
            <w:r w:rsidRPr="00344C6F">
              <w:rPr>
                <w:rFonts w:ascii="Times New Roman" w:hAnsi="Times New Roman" w:cs="Times New Roman"/>
                <w:sz w:val="18"/>
                <w:szCs w:val="18"/>
                <w:lang w:val="sr-Cyrl-RS"/>
              </w:rPr>
              <w:t>Трговина људима – чл. 388 КЗ (ради проституције, сексуалне експлоатације и употребе у порнографске сврхе малолетног лица)</w:t>
            </w:r>
          </w:p>
        </w:tc>
        <w:tc>
          <w:tcPr>
            <w:tcW w:w="164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Latn-RS"/>
              </w:rPr>
            </w:pPr>
            <w:r w:rsidRPr="00344C6F">
              <w:rPr>
                <w:rFonts w:ascii="Times New Roman" w:hAnsi="Times New Roman" w:cs="Times New Roman"/>
                <w:sz w:val="18"/>
                <w:szCs w:val="18"/>
                <w:lang w:val="sr-Latn-RS"/>
              </w:rPr>
              <w:t>10</w:t>
            </w:r>
          </w:p>
        </w:tc>
        <w:tc>
          <w:tcPr>
            <w:tcW w:w="164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Latn-RS"/>
              </w:rPr>
            </w:pPr>
            <w:r w:rsidRPr="00344C6F">
              <w:rPr>
                <w:rFonts w:ascii="Times New Roman" w:hAnsi="Times New Roman" w:cs="Times New Roman"/>
                <w:sz w:val="18"/>
                <w:szCs w:val="18"/>
                <w:lang w:val="sr-Latn-RS"/>
              </w:rPr>
              <w:t>7</w:t>
            </w:r>
          </w:p>
        </w:tc>
        <w:tc>
          <w:tcPr>
            <w:tcW w:w="135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Latn-RS"/>
              </w:rPr>
            </w:pPr>
            <w:r w:rsidRPr="00344C6F">
              <w:rPr>
                <w:rFonts w:ascii="Times New Roman" w:hAnsi="Times New Roman" w:cs="Times New Roman"/>
                <w:sz w:val="18"/>
                <w:szCs w:val="18"/>
                <w:lang w:val="sr-Latn-RS"/>
              </w:rPr>
              <w:t>/</w:t>
            </w:r>
          </w:p>
        </w:tc>
      </w:tr>
      <w:tr w:rsidR="005F61E3" w:rsidRPr="00344C6F" w:rsidTr="003A744E">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790"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Трговина људима – чл. 388 КЗ</w:t>
            </w:r>
          </w:p>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(ради просјачења од стране малолетног лица)</w:t>
            </w:r>
          </w:p>
        </w:tc>
        <w:tc>
          <w:tcPr>
            <w:tcW w:w="164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p>
        </w:tc>
        <w:tc>
          <w:tcPr>
            <w:tcW w:w="164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p>
        </w:tc>
        <w:tc>
          <w:tcPr>
            <w:tcW w:w="135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p>
        </w:tc>
      </w:tr>
      <w:tr w:rsidR="005F61E3" w:rsidRPr="00344C6F" w:rsidTr="003A744E">
        <w:trPr>
          <w:cnfStyle w:val="000000010000" w:firstRow="0" w:lastRow="0" w:firstColumn="0" w:lastColumn="0" w:oddVBand="0" w:evenVBand="0" w:oddHBand="0" w:evenHBand="1" w:firstRowFirstColumn="0" w:firstRowLastColumn="0" w:lastRowFirstColumn="0" w:lastRowLastColumn="0"/>
          <w:trHeight w:val="749"/>
        </w:trPr>
        <w:tc>
          <w:tcPr>
            <w:cnfStyle w:val="001000000000" w:firstRow="0" w:lastRow="0" w:firstColumn="1" w:lastColumn="0" w:oddVBand="0" w:evenVBand="0" w:oddHBand="0" w:evenHBand="0" w:firstRowFirstColumn="0" w:firstRowLastColumn="0" w:lastRowFirstColumn="0" w:lastRowLastColumn="0"/>
            <w:tcW w:w="4790"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успостављања ропског или њему сличног односа</w:t>
            </w:r>
            <w:r w:rsidRPr="00344C6F">
              <w:rPr>
                <w:rFonts w:ascii="Times New Roman" w:hAnsi="Times New Roman" w:cs="Times New Roman"/>
                <w:sz w:val="18"/>
                <w:szCs w:val="18"/>
                <w:lang w:val="sr-Cyrl-RS"/>
              </w:rPr>
              <w:t xml:space="preserve"> на штету малолетног лица)</w:t>
            </w:r>
          </w:p>
        </w:tc>
        <w:tc>
          <w:tcPr>
            <w:tcW w:w="164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p>
        </w:tc>
        <w:tc>
          <w:tcPr>
            <w:tcW w:w="164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35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sz w:val="18"/>
                <w:szCs w:val="18"/>
              </w:rPr>
            </w:pPr>
          </w:p>
        </w:tc>
      </w:tr>
      <w:tr w:rsidR="005F61E3" w:rsidRPr="00344C6F" w:rsidTr="003A744E">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4790"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одузимања органа или дела тела</w:t>
            </w:r>
            <w:r w:rsidRPr="00344C6F">
              <w:rPr>
                <w:rFonts w:ascii="Times New Roman" w:hAnsi="Times New Roman" w:cs="Times New Roman"/>
                <w:sz w:val="18"/>
                <w:szCs w:val="18"/>
                <w:lang w:val="sr-Cyrl-RS"/>
              </w:rPr>
              <w:t xml:space="preserve"> малолетног лица)</w:t>
            </w:r>
          </w:p>
        </w:tc>
        <w:tc>
          <w:tcPr>
            <w:tcW w:w="164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p>
        </w:tc>
        <w:tc>
          <w:tcPr>
            <w:tcW w:w="164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5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5F61E3" w:rsidRPr="00344C6F" w:rsidTr="003A744E">
        <w:trPr>
          <w:cnfStyle w:val="000000010000" w:firstRow="0" w:lastRow="0" w:firstColumn="0" w:lastColumn="0" w:oddVBand="0" w:evenVBand="0" w:oddHBand="0" w:evenHBand="1"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4790"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 xml:space="preserve">коришћења </w:t>
            </w:r>
            <w:r w:rsidRPr="00344C6F">
              <w:rPr>
                <w:rFonts w:ascii="Times New Roman" w:hAnsi="Times New Roman" w:cs="Times New Roman"/>
                <w:sz w:val="18"/>
                <w:szCs w:val="18"/>
                <w:lang w:val="sr-Cyrl-RS"/>
              </w:rPr>
              <w:t xml:space="preserve">малолетног лица </w:t>
            </w:r>
            <w:r w:rsidRPr="00344C6F">
              <w:rPr>
                <w:rFonts w:ascii="Times New Roman" w:hAnsi="Times New Roman" w:cs="Times New Roman"/>
                <w:sz w:val="18"/>
                <w:szCs w:val="18"/>
              </w:rPr>
              <w:t>у оружаним сукобима</w:t>
            </w:r>
            <w:r w:rsidRPr="00344C6F">
              <w:rPr>
                <w:rFonts w:ascii="Times New Roman" w:hAnsi="Times New Roman" w:cs="Times New Roman"/>
                <w:sz w:val="18"/>
                <w:szCs w:val="18"/>
                <w:lang w:val="sr-Cyrl-RS"/>
              </w:rPr>
              <w:t>)</w:t>
            </w:r>
          </w:p>
        </w:tc>
        <w:tc>
          <w:tcPr>
            <w:tcW w:w="164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p>
        </w:tc>
        <w:tc>
          <w:tcPr>
            <w:tcW w:w="164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sz w:val="18"/>
                <w:szCs w:val="18"/>
              </w:rPr>
            </w:pPr>
          </w:p>
        </w:tc>
        <w:tc>
          <w:tcPr>
            <w:tcW w:w="135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sz w:val="18"/>
                <w:szCs w:val="18"/>
              </w:rPr>
            </w:pPr>
          </w:p>
        </w:tc>
      </w:tr>
    </w:tbl>
    <w:p w:rsidR="005F61E3" w:rsidRPr="00A91986" w:rsidRDefault="005F61E3" w:rsidP="005F61E3">
      <w:pPr>
        <w:pStyle w:val="NoSpacing"/>
        <w:tabs>
          <w:tab w:val="left" w:pos="1500"/>
        </w:tabs>
        <w:rPr>
          <w:rFonts w:ascii="Times New Roman" w:hAnsi="Times New Roman" w:cs="Times New Roman"/>
          <w:sz w:val="12"/>
          <w:szCs w:val="12"/>
          <w:lang w:val="sr-Cyrl-RS"/>
        </w:rPr>
      </w:pPr>
      <w:r w:rsidRPr="00344C6F">
        <w:rPr>
          <w:rFonts w:ascii="Times New Roman" w:hAnsi="Times New Roman" w:cs="Times New Roman"/>
          <w:sz w:val="18"/>
          <w:szCs w:val="18"/>
          <w:lang w:val="sr-Cyrl-RS"/>
        </w:rPr>
        <w:t xml:space="preserve"> </w:t>
      </w:r>
      <w:r w:rsidRPr="00A91986">
        <w:rPr>
          <w:rFonts w:ascii="Times New Roman" w:hAnsi="Times New Roman" w:cs="Times New Roman"/>
          <w:sz w:val="12"/>
          <w:szCs w:val="12"/>
          <w:lang w:val="sr-Latn-RS"/>
        </w:rPr>
        <w:t>T</w:t>
      </w:r>
      <w:r w:rsidRPr="00A91986">
        <w:rPr>
          <w:rFonts w:ascii="Times New Roman" w:hAnsi="Times New Roman" w:cs="Times New Roman"/>
          <w:sz w:val="12"/>
          <w:szCs w:val="12"/>
          <w:lang w:val="sr-Cyrl-RS"/>
        </w:rPr>
        <w:t xml:space="preserve">абела </w:t>
      </w:r>
      <w:r w:rsidR="00344C6F" w:rsidRPr="00A91986">
        <w:rPr>
          <w:rFonts w:ascii="Times New Roman" w:hAnsi="Times New Roman" w:cs="Times New Roman"/>
          <w:sz w:val="12"/>
          <w:szCs w:val="12"/>
          <w:lang w:val="sr-Cyrl-RS"/>
        </w:rPr>
        <w:t>2</w:t>
      </w:r>
      <w:r w:rsidR="00236F10">
        <w:rPr>
          <w:rFonts w:ascii="Times New Roman" w:hAnsi="Times New Roman" w:cs="Times New Roman"/>
          <w:sz w:val="12"/>
          <w:szCs w:val="12"/>
          <w:lang w:val="sr-Cyrl-RS"/>
        </w:rPr>
        <w:t>9</w:t>
      </w:r>
      <w:r w:rsidRPr="00A91986">
        <w:rPr>
          <w:rFonts w:ascii="Times New Roman" w:hAnsi="Times New Roman" w:cs="Times New Roman"/>
          <w:sz w:val="12"/>
          <w:szCs w:val="12"/>
          <w:lang w:val="sr-Cyrl-RS"/>
        </w:rPr>
        <w:t>, извор; Републичко јавно тужилаштво</w:t>
      </w:r>
    </w:p>
    <w:p w:rsidR="005F61E3" w:rsidRPr="002C6AC0" w:rsidRDefault="005F61E3" w:rsidP="00344C6F">
      <w:pPr>
        <w:pStyle w:val="NoSpacing"/>
        <w:rPr>
          <w:rFonts w:ascii="Times New Roman" w:hAnsi="Times New Roman" w:cs="Times New Roman"/>
          <w:lang w:val="sr-Cyrl-RS"/>
        </w:rPr>
      </w:pPr>
    </w:p>
    <w:tbl>
      <w:tblPr>
        <w:tblStyle w:val="LightGrid-Accent1"/>
        <w:tblW w:w="9436" w:type="dxa"/>
        <w:tblLayout w:type="fixed"/>
        <w:tblLook w:val="04A0" w:firstRow="1" w:lastRow="0" w:firstColumn="1" w:lastColumn="0" w:noHBand="0" w:noVBand="1"/>
      </w:tblPr>
      <w:tblGrid>
        <w:gridCol w:w="4786"/>
        <w:gridCol w:w="1292"/>
        <w:gridCol w:w="1345"/>
        <w:gridCol w:w="1135"/>
        <w:gridCol w:w="878"/>
      </w:tblGrid>
      <w:tr w:rsidR="005F61E3" w:rsidRPr="00154872" w:rsidTr="003A744E">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786" w:type="dxa"/>
            <w:vMerge w:val="restart"/>
          </w:tcPr>
          <w:p w:rsidR="00344C6F" w:rsidRPr="00344C6F" w:rsidRDefault="00344C6F" w:rsidP="00344C6F">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ИЗВЕШТАЈ О ПОСТУПАЊУ ЈАВНИХ ТУЖИЛАШТАВА ПО КРИВИЧНИМ ДЕЛИМА ИЗВРШЕНИМ НА ШТЕТУ</w:t>
            </w:r>
          </w:p>
          <w:p w:rsidR="005F61E3" w:rsidRPr="00344C6F" w:rsidRDefault="00344C6F" w:rsidP="00344C6F">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МАЛОЛЕТНИХ ЛИЦА У ПЕРИОДУ ОД 01.01. ДО 31.12.2018. ГОДИНЕ</w:t>
            </w:r>
          </w:p>
        </w:tc>
        <w:tc>
          <w:tcPr>
            <w:tcW w:w="1292" w:type="dxa"/>
            <w:vMerge w:val="restart"/>
          </w:tcPr>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Број покренутих истрага </w:t>
            </w:r>
          </w:p>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 лицима)</w:t>
            </w:r>
          </w:p>
        </w:tc>
        <w:tc>
          <w:tcPr>
            <w:tcW w:w="2480" w:type="dxa"/>
            <w:gridSpan w:val="2"/>
          </w:tcPr>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Број оптужних аката </w:t>
            </w:r>
          </w:p>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 (по лицима)</w:t>
            </w:r>
          </w:p>
        </w:tc>
        <w:tc>
          <w:tcPr>
            <w:tcW w:w="878" w:type="dxa"/>
            <w:vMerge w:val="restart"/>
          </w:tcPr>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Број осуђујућих пресуда</w:t>
            </w:r>
          </w:p>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 лицима)</w:t>
            </w:r>
          </w:p>
        </w:tc>
      </w:tr>
      <w:tr w:rsidR="00344C6F" w:rsidRPr="00154872" w:rsidTr="003A744E">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786" w:type="dxa"/>
            <w:vMerge/>
          </w:tcPr>
          <w:p w:rsidR="005F61E3" w:rsidRPr="00344C6F" w:rsidRDefault="005F61E3" w:rsidP="00415D04">
            <w:pPr>
              <w:rPr>
                <w:rFonts w:ascii="Times New Roman" w:hAnsi="Times New Roman" w:cs="Times New Roman"/>
                <w:sz w:val="18"/>
                <w:szCs w:val="18"/>
                <w:lang w:val="sr-Cyrl-RS"/>
              </w:rPr>
            </w:pPr>
          </w:p>
        </w:tc>
        <w:tc>
          <w:tcPr>
            <w:tcW w:w="1292" w:type="dxa"/>
            <w:vMerge/>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p>
        </w:tc>
        <w:tc>
          <w:tcPr>
            <w:tcW w:w="1345"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Нерешена оптужења из претходних година</w:t>
            </w:r>
          </w:p>
        </w:tc>
        <w:tc>
          <w:tcPr>
            <w:tcW w:w="1135"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Оптужено у 2018. години</w:t>
            </w:r>
          </w:p>
        </w:tc>
        <w:tc>
          <w:tcPr>
            <w:tcW w:w="878" w:type="dxa"/>
            <w:vMerge/>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p>
        </w:tc>
      </w:tr>
      <w:tr w:rsidR="00344C6F" w:rsidRPr="00154872" w:rsidTr="003A744E">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786"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Посредовање у вршењу проституције – чл. 184 ст. 2 КЗ (према малолетном лицу)</w:t>
            </w:r>
          </w:p>
        </w:tc>
        <w:tc>
          <w:tcPr>
            <w:tcW w:w="1292"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345"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135"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3</w:t>
            </w:r>
          </w:p>
        </w:tc>
        <w:tc>
          <w:tcPr>
            <w:tcW w:w="878"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3</w:t>
            </w:r>
          </w:p>
        </w:tc>
      </w:tr>
      <w:tr w:rsidR="00344C6F" w:rsidRPr="00154872" w:rsidTr="003A744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786"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Запуштање и злостављање малолетног лица – чл. 193 ст. 2 КЗ</w:t>
            </w:r>
          </w:p>
        </w:tc>
        <w:tc>
          <w:tcPr>
            <w:tcW w:w="1292"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5</w:t>
            </w:r>
          </w:p>
        </w:tc>
        <w:tc>
          <w:tcPr>
            <w:tcW w:w="1345"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3</w:t>
            </w:r>
          </w:p>
        </w:tc>
        <w:tc>
          <w:tcPr>
            <w:tcW w:w="1135"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15</w:t>
            </w:r>
          </w:p>
        </w:tc>
        <w:tc>
          <w:tcPr>
            <w:tcW w:w="878"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16</w:t>
            </w:r>
          </w:p>
        </w:tc>
      </w:tr>
      <w:tr w:rsidR="00344C6F" w:rsidRPr="00154872" w:rsidTr="003A744E">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786"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Трговина људима – чл. 388 КЗ (ради радне експлоатације малолетног лица)</w:t>
            </w:r>
          </w:p>
        </w:tc>
        <w:tc>
          <w:tcPr>
            <w:tcW w:w="1292"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345"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135"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878"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344C6F" w:rsidRPr="00154872" w:rsidTr="003A744E">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786" w:type="dxa"/>
          </w:tcPr>
          <w:p w:rsidR="005F61E3" w:rsidRPr="00344C6F" w:rsidRDefault="005F61E3" w:rsidP="00415D04">
            <w:pPr>
              <w:rPr>
                <w:rFonts w:ascii="Times New Roman" w:hAnsi="Times New Roman" w:cs="Times New Roman"/>
                <w:sz w:val="18"/>
                <w:szCs w:val="18"/>
              </w:rPr>
            </w:pPr>
            <w:r w:rsidRPr="00344C6F">
              <w:rPr>
                <w:rFonts w:ascii="Times New Roman" w:hAnsi="Times New Roman" w:cs="Times New Roman"/>
                <w:sz w:val="18"/>
                <w:szCs w:val="18"/>
                <w:lang w:val="sr-Cyrl-RS"/>
              </w:rPr>
              <w:t>Трговина људима – чл. 388 КЗ (ради принудног рада малолетног лица)</w:t>
            </w:r>
          </w:p>
        </w:tc>
        <w:tc>
          <w:tcPr>
            <w:tcW w:w="1292"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345"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35"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78"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344C6F" w:rsidRPr="00154872" w:rsidTr="003A744E">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786" w:type="dxa"/>
          </w:tcPr>
          <w:p w:rsidR="005F61E3" w:rsidRPr="00344C6F" w:rsidRDefault="005F61E3" w:rsidP="00415D04">
            <w:pPr>
              <w:autoSpaceDE w:val="0"/>
              <w:autoSpaceDN w:val="0"/>
              <w:adjustRightInd w:val="0"/>
              <w:rPr>
                <w:rFonts w:ascii="Times New Roman" w:hAnsi="Times New Roman" w:cs="Times New Roman"/>
                <w:sz w:val="18"/>
                <w:szCs w:val="18"/>
                <w:lang w:val="sr-Cyrl-RS"/>
              </w:rPr>
            </w:pPr>
            <w:r w:rsidRPr="00344C6F">
              <w:rPr>
                <w:rFonts w:ascii="Times New Roman" w:hAnsi="Times New Roman" w:cs="Times New Roman"/>
                <w:sz w:val="18"/>
                <w:szCs w:val="18"/>
                <w:lang w:val="sr-Cyrl-RS"/>
              </w:rPr>
              <w:lastRenderedPageBreak/>
              <w:t xml:space="preserve">Трговина људима – чл. 388 КЗ (ради </w:t>
            </w:r>
            <w:r w:rsidRPr="00344C6F">
              <w:rPr>
                <w:rFonts w:ascii="Times New Roman" w:hAnsi="Times New Roman" w:cs="Times New Roman"/>
                <w:sz w:val="18"/>
                <w:szCs w:val="18"/>
              </w:rPr>
              <w:t>вршења</w:t>
            </w:r>
            <w:r w:rsidRPr="00344C6F">
              <w:rPr>
                <w:rFonts w:ascii="Times New Roman" w:hAnsi="Times New Roman" w:cs="Times New Roman"/>
                <w:sz w:val="18"/>
                <w:szCs w:val="18"/>
                <w:lang w:val="sr-Cyrl-RS"/>
              </w:rPr>
              <w:t xml:space="preserve"> </w:t>
            </w:r>
            <w:r w:rsidRPr="00344C6F">
              <w:rPr>
                <w:rFonts w:ascii="Times New Roman" w:hAnsi="Times New Roman" w:cs="Times New Roman"/>
                <w:sz w:val="18"/>
                <w:szCs w:val="18"/>
              </w:rPr>
              <w:t>кривичних дела</w:t>
            </w:r>
            <w:r w:rsidRPr="00344C6F">
              <w:rPr>
                <w:rFonts w:ascii="Times New Roman" w:hAnsi="Times New Roman" w:cs="Times New Roman"/>
                <w:sz w:val="18"/>
                <w:szCs w:val="18"/>
                <w:lang w:val="sr-Cyrl-RS"/>
              </w:rPr>
              <w:t xml:space="preserve"> од стране малолетног лица)</w:t>
            </w:r>
          </w:p>
        </w:tc>
        <w:tc>
          <w:tcPr>
            <w:tcW w:w="1292"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345"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135"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878"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344C6F" w:rsidRPr="00154872" w:rsidTr="003A744E">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786" w:type="dxa"/>
          </w:tcPr>
          <w:p w:rsidR="005F61E3" w:rsidRPr="00344C6F" w:rsidRDefault="005F61E3" w:rsidP="00415D04">
            <w:pPr>
              <w:rPr>
                <w:rFonts w:ascii="Times New Roman" w:hAnsi="Times New Roman" w:cs="Times New Roman"/>
                <w:sz w:val="18"/>
                <w:szCs w:val="18"/>
              </w:rPr>
            </w:pPr>
            <w:r w:rsidRPr="00344C6F">
              <w:rPr>
                <w:rFonts w:ascii="Times New Roman" w:hAnsi="Times New Roman" w:cs="Times New Roman"/>
                <w:sz w:val="18"/>
                <w:szCs w:val="18"/>
                <w:lang w:val="sr-Cyrl-RS"/>
              </w:rPr>
              <w:t>Трговина људима – чл. 388 КЗ (ради проституције, сексуалне експлоатације и употребе у порнографске сврхе малолетног лица)</w:t>
            </w:r>
          </w:p>
        </w:tc>
        <w:tc>
          <w:tcPr>
            <w:tcW w:w="1292"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21</w:t>
            </w:r>
          </w:p>
        </w:tc>
        <w:tc>
          <w:tcPr>
            <w:tcW w:w="1345"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5</w:t>
            </w:r>
          </w:p>
        </w:tc>
        <w:tc>
          <w:tcPr>
            <w:tcW w:w="1135"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10</w:t>
            </w:r>
          </w:p>
        </w:tc>
        <w:tc>
          <w:tcPr>
            <w:tcW w:w="878"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6</w:t>
            </w:r>
          </w:p>
        </w:tc>
      </w:tr>
      <w:tr w:rsidR="00344C6F" w:rsidRPr="00154872" w:rsidTr="003A744E">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786"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Трговина људима – чл. 388 КЗ</w:t>
            </w:r>
          </w:p>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(ради просјачења од стране малолетног лица)</w:t>
            </w:r>
          </w:p>
        </w:tc>
        <w:tc>
          <w:tcPr>
            <w:tcW w:w="1292"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1</w:t>
            </w:r>
          </w:p>
        </w:tc>
        <w:tc>
          <w:tcPr>
            <w:tcW w:w="1345"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135"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878"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344C6F" w:rsidRPr="00154872" w:rsidTr="003A744E">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786"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успостављања ропског или њему сличног односа</w:t>
            </w:r>
            <w:r w:rsidRPr="00344C6F">
              <w:rPr>
                <w:rFonts w:ascii="Times New Roman" w:hAnsi="Times New Roman" w:cs="Times New Roman"/>
                <w:sz w:val="18"/>
                <w:szCs w:val="18"/>
                <w:lang w:val="sr-Cyrl-RS"/>
              </w:rPr>
              <w:t xml:space="preserve"> на штету малолетног лица)</w:t>
            </w:r>
          </w:p>
        </w:tc>
        <w:tc>
          <w:tcPr>
            <w:tcW w:w="1292"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345"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35"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78"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344C6F" w:rsidRPr="00154872" w:rsidTr="003A744E">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786"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одузимања органа или дела тела</w:t>
            </w:r>
            <w:r w:rsidRPr="00344C6F">
              <w:rPr>
                <w:rFonts w:ascii="Times New Roman" w:hAnsi="Times New Roman" w:cs="Times New Roman"/>
                <w:sz w:val="18"/>
                <w:szCs w:val="18"/>
                <w:lang w:val="sr-Cyrl-RS"/>
              </w:rPr>
              <w:t xml:space="preserve"> малолетног лица)</w:t>
            </w:r>
          </w:p>
        </w:tc>
        <w:tc>
          <w:tcPr>
            <w:tcW w:w="1292" w:type="dxa"/>
          </w:tcPr>
          <w:p w:rsidR="005F61E3" w:rsidRPr="00344C6F" w:rsidRDefault="005F61E3" w:rsidP="00415D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345" w:type="dxa"/>
          </w:tcPr>
          <w:p w:rsidR="005F61E3" w:rsidRPr="00344C6F" w:rsidRDefault="005F61E3" w:rsidP="00415D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1135" w:type="dxa"/>
          </w:tcPr>
          <w:p w:rsidR="005F61E3" w:rsidRPr="00344C6F" w:rsidRDefault="005F61E3" w:rsidP="00415D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c>
          <w:tcPr>
            <w:tcW w:w="878" w:type="dxa"/>
          </w:tcPr>
          <w:p w:rsidR="005F61E3" w:rsidRPr="00344C6F" w:rsidRDefault="005F61E3" w:rsidP="00415D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p>
        </w:tc>
      </w:tr>
      <w:tr w:rsidR="00344C6F" w:rsidRPr="00154872" w:rsidTr="003A744E">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4786"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 xml:space="preserve">коришћења </w:t>
            </w:r>
            <w:r w:rsidRPr="00344C6F">
              <w:rPr>
                <w:rFonts w:ascii="Times New Roman" w:hAnsi="Times New Roman" w:cs="Times New Roman"/>
                <w:sz w:val="18"/>
                <w:szCs w:val="18"/>
                <w:lang w:val="sr-Cyrl-RS"/>
              </w:rPr>
              <w:t xml:space="preserve">малолетног лица </w:t>
            </w:r>
            <w:r w:rsidRPr="00344C6F">
              <w:rPr>
                <w:rFonts w:ascii="Times New Roman" w:hAnsi="Times New Roman" w:cs="Times New Roman"/>
                <w:sz w:val="18"/>
                <w:szCs w:val="18"/>
              </w:rPr>
              <w:t>у оружаним сукобима</w:t>
            </w:r>
            <w:r w:rsidRPr="00344C6F">
              <w:rPr>
                <w:rFonts w:ascii="Times New Roman" w:hAnsi="Times New Roman" w:cs="Times New Roman"/>
                <w:sz w:val="18"/>
                <w:szCs w:val="18"/>
                <w:lang w:val="sr-Cyrl-RS"/>
              </w:rPr>
              <w:t>)</w:t>
            </w:r>
          </w:p>
        </w:tc>
        <w:tc>
          <w:tcPr>
            <w:tcW w:w="1292" w:type="dxa"/>
          </w:tcPr>
          <w:p w:rsidR="005F61E3" w:rsidRPr="00344C6F" w:rsidRDefault="005F61E3" w:rsidP="00415D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345" w:type="dxa"/>
          </w:tcPr>
          <w:p w:rsidR="005F61E3" w:rsidRPr="00344C6F" w:rsidRDefault="005F61E3" w:rsidP="00415D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135" w:type="dxa"/>
          </w:tcPr>
          <w:p w:rsidR="005F61E3" w:rsidRPr="00344C6F" w:rsidRDefault="005F61E3" w:rsidP="00415D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878" w:type="dxa"/>
          </w:tcPr>
          <w:p w:rsidR="005F61E3" w:rsidRPr="00344C6F" w:rsidRDefault="005F61E3" w:rsidP="00415D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5F61E3" w:rsidRPr="00A91986" w:rsidRDefault="005F61E3" w:rsidP="005F61E3">
      <w:pPr>
        <w:pStyle w:val="NoSpacing"/>
        <w:tabs>
          <w:tab w:val="left" w:pos="1500"/>
        </w:tabs>
        <w:rPr>
          <w:rFonts w:ascii="Times New Roman" w:hAnsi="Times New Roman" w:cs="Times New Roman"/>
          <w:sz w:val="12"/>
          <w:szCs w:val="12"/>
          <w:lang w:val="sr-Cyrl-RS"/>
        </w:rPr>
      </w:pPr>
      <w:r w:rsidRPr="00A91986">
        <w:rPr>
          <w:rFonts w:ascii="Times New Roman" w:hAnsi="Times New Roman" w:cs="Times New Roman"/>
          <w:sz w:val="12"/>
          <w:szCs w:val="12"/>
          <w:lang w:val="sr-Latn-RS"/>
        </w:rPr>
        <w:t>T</w:t>
      </w:r>
      <w:r w:rsidRPr="00A91986">
        <w:rPr>
          <w:rFonts w:ascii="Times New Roman" w:hAnsi="Times New Roman" w:cs="Times New Roman"/>
          <w:sz w:val="12"/>
          <w:szCs w:val="12"/>
          <w:lang w:val="sr-Cyrl-RS"/>
        </w:rPr>
        <w:t xml:space="preserve">абела </w:t>
      </w:r>
      <w:r w:rsidR="00236F10">
        <w:rPr>
          <w:rFonts w:ascii="Times New Roman" w:hAnsi="Times New Roman" w:cs="Times New Roman"/>
          <w:sz w:val="12"/>
          <w:szCs w:val="12"/>
          <w:lang w:val="sr-Cyrl-RS"/>
        </w:rPr>
        <w:t>30</w:t>
      </w:r>
      <w:r w:rsidRPr="00A91986">
        <w:rPr>
          <w:rFonts w:ascii="Times New Roman" w:hAnsi="Times New Roman" w:cs="Times New Roman"/>
          <w:sz w:val="12"/>
          <w:szCs w:val="12"/>
          <w:lang w:val="sr-Cyrl-RS"/>
        </w:rPr>
        <w:t>, извор; Републичко јавно тужилаштво</w:t>
      </w:r>
    </w:p>
    <w:p w:rsidR="005F61E3" w:rsidRPr="00A91986" w:rsidRDefault="005F61E3" w:rsidP="00344C6F">
      <w:pPr>
        <w:pStyle w:val="NoSpacing"/>
        <w:rPr>
          <w:rFonts w:ascii="Times New Roman" w:hAnsi="Times New Roman" w:cs="Times New Roman"/>
          <w:sz w:val="12"/>
          <w:szCs w:val="12"/>
          <w:lang w:val="sr-Cyrl-RS"/>
        </w:rPr>
      </w:pPr>
    </w:p>
    <w:tbl>
      <w:tblPr>
        <w:tblStyle w:val="LightGrid-Accent1"/>
        <w:tblW w:w="9497" w:type="dxa"/>
        <w:tblLayout w:type="fixed"/>
        <w:tblLook w:val="04A0" w:firstRow="1" w:lastRow="0" w:firstColumn="1" w:lastColumn="0" w:noHBand="0" w:noVBand="1"/>
      </w:tblPr>
      <w:tblGrid>
        <w:gridCol w:w="4817"/>
        <w:gridCol w:w="1239"/>
        <w:gridCol w:w="1101"/>
        <w:gridCol w:w="1377"/>
        <w:gridCol w:w="963"/>
      </w:tblGrid>
      <w:tr w:rsidR="005F61E3" w:rsidRPr="00154872" w:rsidTr="003A744E">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4817" w:type="dxa"/>
          </w:tcPr>
          <w:p w:rsidR="00344C6F" w:rsidRPr="00344C6F" w:rsidRDefault="00344C6F" w:rsidP="00344C6F">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ИЗВЕШТАЈ О ПОСТУПАЊУ ЈАВНИХ ТУЖИЛАШТАВА ПО КРИВИЧНИМ ДЕЛИМА ИЗВРШЕНИМ НА ШТЕТУ</w:t>
            </w:r>
          </w:p>
          <w:p w:rsidR="005F61E3" w:rsidRPr="00344C6F" w:rsidRDefault="00344C6F" w:rsidP="00344C6F">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МАЛОЛЕТНИХ ЛИЦА У ПЕРИОДУ ОД 01.01. ДО 31.12.2019. ГОДИНЕ</w:t>
            </w:r>
          </w:p>
        </w:tc>
        <w:tc>
          <w:tcPr>
            <w:tcW w:w="1239" w:type="dxa"/>
          </w:tcPr>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p>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Број пријављених лица</w:t>
            </w:r>
          </w:p>
        </w:tc>
        <w:tc>
          <w:tcPr>
            <w:tcW w:w="1101" w:type="dxa"/>
          </w:tcPr>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Број покренутих истрага </w:t>
            </w:r>
          </w:p>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 лицима)</w:t>
            </w:r>
          </w:p>
        </w:tc>
        <w:tc>
          <w:tcPr>
            <w:tcW w:w="1377" w:type="dxa"/>
          </w:tcPr>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 Број оптужних аката (по лицима)</w:t>
            </w:r>
          </w:p>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p>
        </w:tc>
        <w:tc>
          <w:tcPr>
            <w:tcW w:w="963" w:type="dxa"/>
          </w:tcPr>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Број осуђујућих пресуда</w:t>
            </w:r>
          </w:p>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 лицима)</w:t>
            </w:r>
          </w:p>
        </w:tc>
      </w:tr>
      <w:tr w:rsidR="005F61E3" w:rsidRPr="00154872" w:rsidTr="003A744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817"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Посредовање у вршењу проституције – чл. 184 ст. 2 КЗ (према малолетном лицу)</w:t>
            </w:r>
          </w:p>
        </w:tc>
        <w:tc>
          <w:tcPr>
            <w:tcW w:w="123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5</w:t>
            </w:r>
          </w:p>
        </w:tc>
        <w:tc>
          <w:tcPr>
            <w:tcW w:w="1101"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3</w:t>
            </w:r>
          </w:p>
        </w:tc>
        <w:tc>
          <w:tcPr>
            <w:tcW w:w="1377"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3</w:t>
            </w:r>
          </w:p>
        </w:tc>
        <w:tc>
          <w:tcPr>
            <w:tcW w:w="963"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2</w:t>
            </w:r>
          </w:p>
        </w:tc>
      </w:tr>
      <w:tr w:rsidR="005F61E3" w:rsidRPr="00154872" w:rsidTr="003A744E">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817"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Запуштање и злостављање малолетног лица – чл. 193 ст. 2 КЗ</w:t>
            </w:r>
          </w:p>
        </w:tc>
        <w:tc>
          <w:tcPr>
            <w:tcW w:w="123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51</w:t>
            </w:r>
          </w:p>
        </w:tc>
        <w:tc>
          <w:tcPr>
            <w:tcW w:w="1101"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1</w:t>
            </w:r>
          </w:p>
        </w:tc>
        <w:tc>
          <w:tcPr>
            <w:tcW w:w="1377"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9</w:t>
            </w:r>
          </w:p>
        </w:tc>
        <w:tc>
          <w:tcPr>
            <w:tcW w:w="963"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9</w:t>
            </w:r>
          </w:p>
        </w:tc>
      </w:tr>
      <w:tr w:rsidR="005F61E3" w:rsidRPr="00154872" w:rsidTr="003A744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817"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Трговина људима – чл. 388 КЗ (ради радне експлоатације малолетног лица)</w:t>
            </w:r>
          </w:p>
        </w:tc>
        <w:tc>
          <w:tcPr>
            <w:tcW w:w="123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4</w:t>
            </w:r>
          </w:p>
        </w:tc>
        <w:tc>
          <w:tcPr>
            <w:tcW w:w="1101"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4</w:t>
            </w:r>
          </w:p>
        </w:tc>
        <w:tc>
          <w:tcPr>
            <w:tcW w:w="1377"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963"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r>
      <w:tr w:rsidR="005F61E3" w:rsidRPr="00154872" w:rsidTr="003A744E">
        <w:trPr>
          <w:cnfStyle w:val="000000010000" w:firstRow="0" w:lastRow="0" w:firstColumn="0" w:lastColumn="0" w:oddVBand="0" w:evenVBand="0" w:oddHBand="0" w:evenHBand="1"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817" w:type="dxa"/>
          </w:tcPr>
          <w:p w:rsidR="005F61E3" w:rsidRPr="00344C6F" w:rsidRDefault="005F61E3" w:rsidP="00415D04">
            <w:pPr>
              <w:rPr>
                <w:rFonts w:ascii="Times New Roman" w:hAnsi="Times New Roman" w:cs="Times New Roman"/>
                <w:sz w:val="18"/>
                <w:szCs w:val="18"/>
              </w:rPr>
            </w:pPr>
            <w:r w:rsidRPr="00344C6F">
              <w:rPr>
                <w:rFonts w:ascii="Times New Roman" w:hAnsi="Times New Roman" w:cs="Times New Roman"/>
                <w:sz w:val="18"/>
                <w:szCs w:val="18"/>
                <w:lang w:val="sr-Cyrl-RS"/>
              </w:rPr>
              <w:t>Трговина људима – чл. 388 КЗ (ради принудног рада малолетног лица)</w:t>
            </w:r>
          </w:p>
        </w:tc>
        <w:tc>
          <w:tcPr>
            <w:tcW w:w="123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101"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377"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963"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r>
      <w:tr w:rsidR="005F61E3" w:rsidRPr="00154872" w:rsidTr="003A744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817" w:type="dxa"/>
          </w:tcPr>
          <w:p w:rsidR="005F61E3" w:rsidRPr="00344C6F" w:rsidRDefault="005F61E3" w:rsidP="00415D04">
            <w:pPr>
              <w:autoSpaceDE w:val="0"/>
              <w:autoSpaceDN w:val="0"/>
              <w:adjustRightInd w:val="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вршења</w:t>
            </w:r>
            <w:r w:rsidRPr="00344C6F">
              <w:rPr>
                <w:rFonts w:ascii="Times New Roman" w:hAnsi="Times New Roman" w:cs="Times New Roman"/>
                <w:sz w:val="18"/>
                <w:szCs w:val="18"/>
                <w:lang w:val="sr-Cyrl-RS"/>
              </w:rPr>
              <w:t xml:space="preserve"> </w:t>
            </w:r>
            <w:r w:rsidRPr="00344C6F">
              <w:rPr>
                <w:rFonts w:ascii="Times New Roman" w:hAnsi="Times New Roman" w:cs="Times New Roman"/>
                <w:sz w:val="18"/>
                <w:szCs w:val="18"/>
              </w:rPr>
              <w:t>кривичних дела</w:t>
            </w:r>
            <w:r w:rsidRPr="00344C6F">
              <w:rPr>
                <w:rFonts w:ascii="Times New Roman" w:hAnsi="Times New Roman" w:cs="Times New Roman"/>
                <w:sz w:val="18"/>
                <w:szCs w:val="18"/>
                <w:lang w:val="sr-Cyrl-RS"/>
              </w:rPr>
              <w:t xml:space="preserve"> од стране малолетног лица)</w:t>
            </w:r>
          </w:p>
        </w:tc>
        <w:tc>
          <w:tcPr>
            <w:tcW w:w="123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101"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377"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963"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r>
      <w:tr w:rsidR="005F61E3" w:rsidRPr="00154872" w:rsidTr="003A744E">
        <w:trPr>
          <w:cnfStyle w:val="000000010000" w:firstRow="0" w:lastRow="0" w:firstColumn="0" w:lastColumn="0" w:oddVBand="0" w:evenVBand="0" w:oddHBand="0" w:evenHBand="1"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4817" w:type="dxa"/>
          </w:tcPr>
          <w:p w:rsidR="005F61E3" w:rsidRPr="00344C6F" w:rsidRDefault="005F61E3" w:rsidP="00415D04">
            <w:pPr>
              <w:rPr>
                <w:rFonts w:ascii="Times New Roman" w:hAnsi="Times New Roman" w:cs="Times New Roman"/>
                <w:sz w:val="18"/>
                <w:szCs w:val="18"/>
              </w:rPr>
            </w:pPr>
            <w:r w:rsidRPr="00344C6F">
              <w:rPr>
                <w:rFonts w:ascii="Times New Roman" w:hAnsi="Times New Roman" w:cs="Times New Roman"/>
                <w:sz w:val="18"/>
                <w:szCs w:val="18"/>
                <w:lang w:val="sr-Cyrl-RS"/>
              </w:rPr>
              <w:t>Трговина људима – чл. 388 КЗ (ради проституције, сексуалне експлоатације и употребе у порнографске сврхе малолетног лица)</w:t>
            </w:r>
          </w:p>
        </w:tc>
        <w:tc>
          <w:tcPr>
            <w:tcW w:w="123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18</w:t>
            </w:r>
          </w:p>
        </w:tc>
        <w:tc>
          <w:tcPr>
            <w:tcW w:w="1101"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16</w:t>
            </w:r>
          </w:p>
        </w:tc>
        <w:tc>
          <w:tcPr>
            <w:tcW w:w="1377"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9</w:t>
            </w:r>
          </w:p>
        </w:tc>
        <w:tc>
          <w:tcPr>
            <w:tcW w:w="963"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3</w:t>
            </w:r>
          </w:p>
        </w:tc>
      </w:tr>
      <w:tr w:rsidR="005F61E3" w:rsidRPr="00154872" w:rsidTr="003A744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817"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Трговина људима – чл. 388 КЗ</w:t>
            </w:r>
          </w:p>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(ради просјачења од стране малолетног лица)</w:t>
            </w:r>
          </w:p>
        </w:tc>
        <w:tc>
          <w:tcPr>
            <w:tcW w:w="123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101"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377"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963"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r>
      <w:tr w:rsidR="005F61E3" w:rsidRPr="00154872" w:rsidTr="003A744E">
        <w:trPr>
          <w:cnfStyle w:val="000000010000" w:firstRow="0" w:lastRow="0" w:firstColumn="0" w:lastColumn="0" w:oddVBand="0" w:evenVBand="0" w:oddHBand="0" w:evenHBand="1"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4817"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успостављања ропског или њему сличног односа</w:t>
            </w:r>
            <w:r w:rsidRPr="00344C6F">
              <w:rPr>
                <w:rFonts w:ascii="Times New Roman" w:hAnsi="Times New Roman" w:cs="Times New Roman"/>
                <w:sz w:val="18"/>
                <w:szCs w:val="18"/>
                <w:lang w:val="sr-Cyrl-RS"/>
              </w:rPr>
              <w:t xml:space="preserve"> на штету малолетног лица)</w:t>
            </w:r>
          </w:p>
        </w:tc>
        <w:tc>
          <w:tcPr>
            <w:tcW w:w="123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3</w:t>
            </w:r>
          </w:p>
        </w:tc>
        <w:tc>
          <w:tcPr>
            <w:tcW w:w="1101"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3</w:t>
            </w:r>
          </w:p>
        </w:tc>
        <w:tc>
          <w:tcPr>
            <w:tcW w:w="1377"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rPr>
            </w:pPr>
            <w:r w:rsidRPr="00344C6F">
              <w:rPr>
                <w:rFonts w:ascii="Times New Roman" w:hAnsi="Times New Roman" w:cs="Times New Roman"/>
                <w:sz w:val="18"/>
                <w:szCs w:val="18"/>
              </w:rPr>
              <w:t>3</w:t>
            </w:r>
          </w:p>
        </w:tc>
        <w:tc>
          <w:tcPr>
            <w:tcW w:w="963"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r>
      <w:tr w:rsidR="005F61E3" w:rsidRPr="00154872" w:rsidTr="003A744E">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4817"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одузимања органа или дела тела</w:t>
            </w:r>
            <w:r w:rsidRPr="00344C6F">
              <w:rPr>
                <w:rFonts w:ascii="Times New Roman" w:hAnsi="Times New Roman" w:cs="Times New Roman"/>
                <w:sz w:val="18"/>
                <w:szCs w:val="18"/>
                <w:lang w:val="sr-Cyrl-RS"/>
              </w:rPr>
              <w:t xml:space="preserve"> малолетног лица)</w:t>
            </w:r>
          </w:p>
        </w:tc>
        <w:tc>
          <w:tcPr>
            <w:tcW w:w="1239"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101"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377"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963"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r>
      <w:tr w:rsidR="005F61E3" w:rsidRPr="00154872" w:rsidTr="003A744E">
        <w:trPr>
          <w:cnfStyle w:val="000000010000" w:firstRow="0" w:lastRow="0" w:firstColumn="0" w:lastColumn="0" w:oddVBand="0" w:evenVBand="0" w:oddHBand="0" w:evenHBand="1"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817"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 xml:space="preserve">коришћења </w:t>
            </w:r>
            <w:r w:rsidRPr="00344C6F">
              <w:rPr>
                <w:rFonts w:ascii="Times New Roman" w:hAnsi="Times New Roman" w:cs="Times New Roman"/>
                <w:sz w:val="18"/>
                <w:szCs w:val="18"/>
                <w:lang w:val="sr-Cyrl-RS"/>
              </w:rPr>
              <w:t xml:space="preserve">малолетног лица </w:t>
            </w:r>
            <w:r w:rsidRPr="00344C6F">
              <w:rPr>
                <w:rFonts w:ascii="Times New Roman" w:hAnsi="Times New Roman" w:cs="Times New Roman"/>
                <w:sz w:val="18"/>
                <w:szCs w:val="18"/>
              </w:rPr>
              <w:t>у оружаним сукобима</w:t>
            </w:r>
            <w:r w:rsidRPr="00344C6F">
              <w:rPr>
                <w:rFonts w:ascii="Times New Roman" w:hAnsi="Times New Roman" w:cs="Times New Roman"/>
                <w:sz w:val="18"/>
                <w:szCs w:val="18"/>
                <w:lang w:val="sr-Cyrl-RS"/>
              </w:rPr>
              <w:t>)</w:t>
            </w:r>
          </w:p>
        </w:tc>
        <w:tc>
          <w:tcPr>
            <w:tcW w:w="1239"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101"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377"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963"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r>
    </w:tbl>
    <w:p w:rsidR="005F61E3" w:rsidRPr="00A91986" w:rsidRDefault="005F61E3" w:rsidP="005F61E3">
      <w:pPr>
        <w:pStyle w:val="NoSpacing"/>
        <w:tabs>
          <w:tab w:val="left" w:pos="1500"/>
        </w:tabs>
        <w:rPr>
          <w:rFonts w:ascii="Times New Roman" w:hAnsi="Times New Roman" w:cs="Times New Roman"/>
          <w:sz w:val="12"/>
          <w:szCs w:val="12"/>
          <w:lang w:val="sr-Cyrl-RS"/>
        </w:rPr>
      </w:pPr>
      <w:r w:rsidRPr="00A91986">
        <w:rPr>
          <w:sz w:val="12"/>
          <w:szCs w:val="12"/>
          <w:lang w:val="sr-Cyrl-RS"/>
        </w:rPr>
        <w:t xml:space="preserve"> </w:t>
      </w:r>
      <w:r w:rsidRPr="00A91986">
        <w:rPr>
          <w:rFonts w:ascii="Times New Roman" w:hAnsi="Times New Roman" w:cs="Times New Roman"/>
          <w:sz w:val="12"/>
          <w:szCs w:val="12"/>
          <w:lang w:val="sr-Latn-RS"/>
        </w:rPr>
        <w:t>T</w:t>
      </w:r>
      <w:r w:rsidRPr="00A91986">
        <w:rPr>
          <w:rFonts w:ascii="Times New Roman" w:hAnsi="Times New Roman" w:cs="Times New Roman"/>
          <w:sz w:val="12"/>
          <w:szCs w:val="12"/>
          <w:lang w:val="sr-Cyrl-RS"/>
        </w:rPr>
        <w:t xml:space="preserve">абела </w:t>
      </w:r>
      <w:r w:rsidR="00236F10">
        <w:rPr>
          <w:rFonts w:ascii="Times New Roman" w:hAnsi="Times New Roman" w:cs="Times New Roman"/>
          <w:sz w:val="12"/>
          <w:szCs w:val="12"/>
          <w:lang w:val="sr-Cyrl-RS"/>
        </w:rPr>
        <w:t>31</w:t>
      </w:r>
      <w:r w:rsidRPr="00A91986">
        <w:rPr>
          <w:rFonts w:ascii="Times New Roman" w:hAnsi="Times New Roman" w:cs="Times New Roman"/>
          <w:sz w:val="12"/>
          <w:szCs w:val="12"/>
          <w:lang w:val="sr-Cyrl-RS"/>
        </w:rPr>
        <w:t>, извор; Републичко јавно тужилаштво</w:t>
      </w:r>
    </w:p>
    <w:p w:rsidR="005F61E3" w:rsidRPr="002C6AC0" w:rsidRDefault="005F61E3" w:rsidP="00344C6F">
      <w:pPr>
        <w:pStyle w:val="NoSpacing"/>
        <w:rPr>
          <w:rFonts w:ascii="Times New Roman" w:hAnsi="Times New Roman" w:cs="Times New Roman"/>
          <w:lang w:val="sr-Cyrl-RS"/>
        </w:rPr>
      </w:pPr>
    </w:p>
    <w:tbl>
      <w:tblPr>
        <w:tblStyle w:val="LightGrid-Accent1"/>
        <w:tblW w:w="9451" w:type="dxa"/>
        <w:tblLook w:val="04A0" w:firstRow="1" w:lastRow="0" w:firstColumn="1" w:lastColumn="0" w:noHBand="0" w:noVBand="1"/>
      </w:tblPr>
      <w:tblGrid>
        <w:gridCol w:w="4794"/>
        <w:gridCol w:w="1781"/>
        <w:gridCol w:w="1370"/>
        <w:gridCol w:w="1506"/>
      </w:tblGrid>
      <w:tr w:rsidR="005F61E3" w:rsidRPr="00154872" w:rsidTr="003A744E">
        <w:trPr>
          <w:cnfStyle w:val="100000000000" w:firstRow="1" w:lastRow="0" w:firstColumn="0" w:lastColumn="0" w:oddVBand="0" w:evenVBand="0" w:oddHBand="0"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4794" w:type="dxa"/>
          </w:tcPr>
          <w:p w:rsidR="00344C6F" w:rsidRPr="00344C6F" w:rsidRDefault="00344C6F" w:rsidP="00344C6F">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ИЗВЕШТАЈ О ПОСТУПАЊУ ЈАВНИХ ТУЖИЛАШТАВА ПО КРИВИЧНИМ ДЕЛИМА ИЗВРШЕНИМ НА ШТЕТУ</w:t>
            </w:r>
          </w:p>
          <w:p w:rsidR="00344C6F" w:rsidRPr="00344C6F" w:rsidRDefault="00344C6F" w:rsidP="00344C6F">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МАЛОЛЕТНИХ ЛИЦА У ПЕРИОДУ ОД 01.01. ДО 31.12.2020. ГОДИНЕ</w:t>
            </w:r>
          </w:p>
          <w:p w:rsidR="005F61E3" w:rsidRPr="00344C6F" w:rsidRDefault="005F61E3" w:rsidP="00415D04">
            <w:pPr>
              <w:rPr>
                <w:rFonts w:ascii="Times New Roman" w:hAnsi="Times New Roman" w:cs="Times New Roman"/>
                <w:sz w:val="18"/>
                <w:szCs w:val="18"/>
                <w:lang w:val="sr-Cyrl-RS"/>
              </w:rPr>
            </w:pPr>
          </w:p>
        </w:tc>
        <w:tc>
          <w:tcPr>
            <w:tcW w:w="1781" w:type="dxa"/>
          </w:tcPr>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Број покренутих истрага </w:t>
            </w:r>
          </w:p>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 лицима)</w:t>
            </w:r>
          </w:p>
        </w:tc>
        <w:tc>
          <w:tcPr>
            <w:tcW w:w="1370" w:type="dxa"/>
          </w:tcPr>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 Број оптужних аката (по лицима)</w:t>
            </w:r>
          </w:p>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p>
        </w:tc>
        <w:tc>
          <w:tcPr>
            <w:tcW w:w="1506" w:type="dxa"/>
          </w:tcPr>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Број осуђујућих пресуда</w:t>
            </w:r>
          </w:p>
          <w:p w:rsidR="005F61E3" w:rsidRPr="00344C6F" w:rsidRDefault="005F61E3"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 лицима)</w:t>
            </w:r>
          </w:p>
        </w:tc>
      </w:tr>
      <w:tr w:rsidR="005F61E3" w:rsidRPr="00154872" w:rsidTr="003A744E">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794"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Посредовање у вршењу проституције – чл. 184 ст. 2 КЗ (према малолетном лицу)</w:t>
            </w:r>
          </w:p>
        </w:tc>
        <w:tc>
          <w:tcPr>
            <w:tcW w:w="1781"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3</w:t>
            </w:r>
          </w:p>
        </w:tc>
        <w:tc>
          <w:tcPr>
            <w:tcW w:w="1370"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2</w:t>
            </w:r>
          </w:p>
        </w:tc>
        <w:tc>
          <w:tcPr>
            <w:tcW w:w="1506"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r>
      <w:tr w:rsidR="005F61E3" w:rsidRPr="00154872" w:rsidTr="003A744E">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794"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Запуштање и злостављање малолетног лица – чл. 193 ст. 2 КЗ</w:t>
            </w:r>
          </w:p>
        </w:tc>
        <w:tc>
          <w:tcPr>
            <w:tcW w:w="1781"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370"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10</w:t>
            </w:r>
          </w:p>
        </w:tc>
        <w:tc>
          <w:tcPr>
            <w:tcW w:w="1506"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11</w:t>
            </w:r>
          </w:p>
        </w:tc>
      </w:tr>
      <w:tr w:rsidR="005F61E3" w:rsidRPr="00154872" w:rsidTr="003A744E">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794"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Трговина људима – чл. 388 КЗ (ради радне експлоатације малолетног лица)</w:t>
            </w:r>
          </w:p>
        </w:tc>
        <w:tc>
          <w:tcPr>
            <w:tcW w:w="1781"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1</w:t>
            </w:r>
          </w:p>
        </w:tc>
        <w:tc>
          <w:tcPr>
            <w:tcW w:w="1370"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1</w:t>
            </w:r>
          </w:p>
        </w:tc>
        <w:tc>
          <w:tcPr>
            <w:tcW w:w="1506"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1</w:t>
            </w:r>
          </w:p>
        </w:tc>
      </w:tr>
      <w:tr w:rsidR="005F61E3" w:rsidRPr="00154872" w:rsidTr="003A744E">
        <w:trPr>
          <w:cnfStyle w:val="000000010000" w:firstRow="0" w:lastRow="0" w:firstColumn="0" w:lastColumn="0" w:oddVBand="0" w:evenVBand="0" w:oddHBand="0" w:evenHBand="1"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794" w:type="dxa"/>
          </w:tcPr>
          <w:p w:rsidR="005F61E3" w:rsidRPr="00344C6F" w:rsidRDefault="005F61E3" w:rsidP="00415D04">
            <w:pPr>
              <w:rPr>
                <w:rFonts w:ascii="Times New Roman" w:hAnsi="Times New Roman" w:cs="Times New Roman"/>
                <w:sz w:val="18"/>
                <w:szCs w:val="18"/>
              </w:rPr>
            </w:pPr>
            <w:r w:rsidRPr="00344C6F">
              <w:rPr>
                <w:rFonts w:ascii="Times New Roman" w:hAnsi="Times New Roman" w:cs="Times New Roman"/>
                <w:sz w:val="18"/>
                <w:szCs w:val="18"/>
                <w:lang w:val="sr-Cyrl-RS"/>
              </w:rPr>
              <w:t>Трговина људима – чл. 388 КЗ (ради принудног рада малолетног лица)</w:t>
            </w:r>
          </w:p>
        </w:tc>
        <w:tc>
          <w:tcPr>
            <w:tcW w:w="1781"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370"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506"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r>
      <w:tr w:rsidR="005F61E3" w:rsidRPr="00154872" w:rsidTr="003A744E">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794" w:type="dxa"/>
          </w:tcPr>
          <w:p w:rsidR="005F61E3" w:rsidRPr="00344C6F" w:rsidRDefault="005F61E3" w:rsidP="00415D04">
            <w:pPr>
              <w:autoSpaceDE w:val="0"/>
              <w:autoSpaceDN w:val="0"/>
              <w:adjustRightInd w:val="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вршења</w:t>
            </w:r>
            <w:r w:rsidRPr="00344C6F">
              <w:rPr>
                <w:rFonts w:ascii="Times New Roman" w:hAnsi="Times New Roman" w:cs="Times New Roman"/>
                <w:sz w:val="18"/>
                <w:szCs w:val="18"/>
                <w:lang w:val="sr-Cyrl-RS"/>
              </w:rPr>
              <w:t xml:space="preserve"> </w:t>
            </w:r>
            <w:r w:rsidRPr="00344C6F">
              <w:rPr>
                <w:rFonts w:ascii="Times New Roman" w:hAnsi="Times New Roman" w:cs="Times New Roman"/>
                <w:sz w:val="18"/>
                <w:szCs w:val="18"/>
              </w:rPr>
              <w:t>кривичних дела</w:t>
            </w:r>
            <w:r w:rsidRPr="00344C6F">
              <w:rPr>
                <w:rFonts w:ascii="Times New Roman" w:hAnsi="Times New Roman" w:cs="Times New Roman"/>
                <w:sz w:val="18"/>
                <w:szCs w:val="18"/>
                <w:lang w:val="sr-Cyrl-RS"/>
              </w:rPr>
              <w:t xml:space="preserve"> од стране малолетног лица)</w:t>
            </w:r>
          </w:p>
        </w:tc>
        <w:tc>
          <w:tcPr>
            <w:tcW w:w="1781"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1</w:t>
            </w:r>
          </w:p>
        </w:tc>
        <w:tc>
          <w:tcPr>
            <w:tcW w:w="1370"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506"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r>
      <w:tr w:rsidR="005F61E3" w:rsidRPr="00154872" w:rsidTr="003A744E">
        <w:trPr>
          <w:cnfStyle w:val="000000010000" w:firstRow="0" w:lastRow="0" w:firstColumn="0" w:lastColumn="0" w:oddVBand="0" w:evenVBand="0" w:oddHBand="0" w:evenHBand="1"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4794" w:type="dxa"/>
          </w:tcPr>
          <w:p w:rsidR="005F61E3" w:rsidRPr="00344C6F" w:rsidRDefault="005F61E3" w:rsidP="00415D04">
            <w:pPr>
              <w:rPr>
                <w:rFonts w:ascii="Times New Roman" w:hAnsi="Times New Roman" w:cs="Times New Roman"/>
                <w:sz w:val="18"/>
                <w:szCs w:val="18"/>
              </w:rPr>
            </w:pPr>
            <w:r w:rsidRPr="00344C6F">
              <w:rPr>
                <w:rFonts w:ascii="Times New Roman" w:hAnsi="Times New Roman" w:cs="Times New Roman"/>
                <w:sz w:val="18"/>
                <w:szCs w:val="18"/>
                <w:lang w:val="sr-Cyrl-RS"/>
              </w:rPr>
              <w:lastRenderedPageBreak/>
              <w:t>Трговина људима – чл. 388 КЗ (ради проституције, сексуалне експлоатације и употребе у порнографске сврхе малолетног лица)</w:t>
            </w:r>
          </w:p>
        </w:tc>
        <w:tc>
          <w:tcPr>
            <w:tcW w:w="1781"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18</w:t>
            </w:r>
          </w:p>
        </w:tc>
        <w:tc>
          <w:tcPr>
            <w:tcW w:w="1370"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18</w:t>
            </w:r>
          </w:p>
        </w:tc>
        <w:tc>
          <w:tcPr>
            <w:tcW w:w="1506"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10</w:t>
            </w:r>
          </w:p>
        </w:tc>
      </w:tr>
      <w:tr w:rsidR="005F61E3" w:rsidRPr="00154872" w:rsidTr="003A744E">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4794"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Трговина људима – чл. 388 КЗ</w:t>
            </w:r>
          </w:p>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(ради просјачења од стране малолетног лица)</w:t>
            </w:r>
          </w:p>
        </w:tc>
        <w:tc>
          <w:tcPr>
            <w:tcW w:w="1781"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3</w:t>
            </w:r>
          </w:p>
        </w:tc>
        <w:tc>
          <w:tcPr>
            <w:tcW w:w="1370"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2</w:t>
            </w:r>
          </w:p>
        </w:tc>
        <w:tc>
          <w:tcPr>
            <w:tcW w:w="1506"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r>
      <w:tr w:rsidR="005F61E3" w:rsidRPr="00154872" w:rsidTr="003A744E">
        <w:trPr>
          <w:cnfStyle w:val="000000010000" w:firstRow="0" w:lastRow="0" w:firstColumn="0" w:lastColumn="0" w:oddVBand="0" w:evenVBand="0" w:oddHBand="0" w:evenHBand="1"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4794"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успостављања ропског или њему сличног односа</w:t>
            </w:r>
            <w:r w:rsidRPr="00344C6F">
              <w:rPr>
                <w:rFonts w:ascii="Times New Roman" w:hAnsi="Times New Roman" w:cs="Times New Roman"/>
                <w:sz w:val="18"/>
                <w:szCs w:val="18"/>
                <w:lang w:val="sr-Cyrl-RS"/>
              </w:rPr>
              <w:t xml:space="preserve"> на штету малолетног лица)</w:t>
            </w:r>
          </w:p>
        </w:tc>
        <w:tc>
          <w:tcPr>
            <w:tcW w:w="1781"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1</w:t>
            </w:r>
          </w:p>
        </w:tc>
        <w:tc>
          <w:tcPr>
            <w:tcW w:w="1370"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sz w:val="18"/>
                <w:szCs w:val="18"/>
              </w:rPr>
            </w:pPr>
            <w:r w:rsidRPr="00344C6F">
              <w:rPr>
                <w:rFonts w:ascii="Times New Roman" w:hAnsi="Times New Roman" w:cs="Times New Roman"/>
                <w:sz w:val="18"/>
                <w:szCs w:val="18"/>
                <w:lang w:val="sr-Cyrl-RS"/>
              </w:rPr>
              <w:t>0</w:t>
            </w:r>
          </w:p>
        </w:tc>
        <w:tc>
          <w:tcPr>
            <w:tcW w:w="1506"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sz w:val="18"/>
                <w:szCs w:val="18"/>
              </w:rPr>
            </w:pPr>
            <w:r w:rsidRPr="00344C6F">
              <w:rPr>
                <w:rFonts w:ascii="Times New Roman" w:hAnsi="Times New Roman" w:cs="Times New Roman"/>
                <w:sz w:val="18"/>
                <w:szCs w:val="18"/>
                <w:lang w:val="sr-Cyrl-RS"/>
              </w:rPr>
              <w:t>0</w:t>
            </w:r>
          </w:p>
        </w:tc>
      </w:tr>
      <w:tr w:rsidR="005F61E3" w:rsidRPr="00154872" w:rsidTr="003A744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794"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одузимања органа или дела тела</w:t>
            </w:r>
            <w:r w:rsidRPr="00344C6F">
              <w:rPr>
                <w:rFonts w:ascii="Times New Roman" w:hAnsi="Times New Roman" w:cs="Times New Roman"/>
                <w:sz w:val="18"/>
                <w:szCs w:val="18"/>
                <w:lang w:val="sr-Cyrl-RS"/>
              </w:rPr>
              <w:t xml:space="preserve"> малолетног лица)</w:t>
            </w:r>
          </w:p>
        </w:tc>
        <w:tc>
          <w:tcPr>
            <w:tcW w:w="1781"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370"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sz w:val="18"/>
                <w:szCs w:val="18"/>
              </w:rPr>
            </w:pPr>
            <w:r w:rsidRPr="00344C6F">
              <w:rPr>
                <w:rFonts w:ascii="Times New Roman" w:hAnsi="Times New Roman" w:cs="Times New Roman"/>
                <w:sz w:val="18"/>
                <w:szCs w:val="18"/>
                <w:lang w:val="sr-Cyrl-RS"/>
              </w:rPr>
              <w:t>0</w:t>
            </w:r>
          </w:p>
        </w:tc>
        <w:tc>
          <w:tcPr>
            <w:tcW w:w="1506" w:type="dxa"/>
          </w:tcPr>
          <w:p w:rsidR="005F61E3" w:rsidRPr="00344C6F" w:rsidRDefault="005F61E3" w:rsidP="00415D04">
            <w:pPr>
              <w:jc w:val="center"/>
              <w:cnfStyle w:val="000000100000" w:firstRow="0" w:lastRow="0" w:firstColumn="0" w:lastColumn="0" w:oddVBand="0" w:evenVBand="0" w:oddHBand="1" w:evenHBand="0" w:firstRowFirstColumn="0" w:firstRowLastColumn="0" w:lastRowFirstColumn="0" w:lastRowLastColumn="0"/>
              <w:rPr>
                <w:sz w:val="18"/>
                <w:szCs w:val="18"/>
              </w:rPr>
            </w:pPr>
            <w:r w:rsidRPr="00344C6F">
              <w:rPr>
                <w:rFonts w:ascii="Times New Roman" w:hAnsi="Times New Roman" w:cs="Times New Roman"/>
                <w:sz w:val="18"/>
                <w:szCs w:val="18"/>
                <w:lang w:val="sr-Cyrl-RS"/>
              </w:rPr>
              <w:t>0</w:t>
            </w:r>
          </w:p>
        </w:tc>
      </w:tr>
      <w:tr w:rsidR="005F61E3" w:rsidRPr="00154872" w:rsidTr="003A744E">
        <w:trPr>
          <w:cnfStyle w:val="000000010000" w:firstRow="0" w:lastRow="0" w:firstColumn="0" w:lastColumn="0" w:oddVBand="0" w:evenVBand="0" w:oddHBand="0" w:evenHBand="1"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794" w:type="dxa"/>
          </w:tcPr>
          <w:p w:rsidR="005F61E3" w:rsidRPr="00344C6F" w:rsidRDefault="005F61E3"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 xml:space="preserve">коришћења </w:t>
            </w:r>
            <w:r w:rsidRPr="00344C6F">
              <w:rPr>
                <w:rFonts w:ascii="Times New Roman" w:hAnsi="Times New Roman" w:cs="Times New Roman"/>
                <w:sz w:val="18"/>
                <w:szCs w:val="18"/>
                <w:lang w:val="sr-Cyrl-RS"/>
              </w:rPr>
              <w:t xml:space="preserve">малолетног лица </w:t>
            </w:r>
            <w:r w:rsidRPr="00344C6F">
              <w:rPr>
                <w:rFonts w:ascii="Times New Roman" w:hAnsi="Times New Roman" w:cs="Times New Roman"/>
                <w:sz w:val="18"/>
                <w:szCs w:val="18"/>
              </w:rPr>
              <w:t>у оружаним сукобима</w:t>
            </w:r>
            <w:r w:rsidRPr="00344C6F">
              <w:rPr>
                <w:rFonts w:ascii="Times New Roman" w:hAnsi="Times New Roman" w:cs="Times New Roman"/>
                <w:sz w:val="18"/>
                <w:szCs w:val="18"/>
                <w:lang w:val="sr-Cyrl-RS"/>
              </w:rPr>
              <w:t>)</w:t>
            </w:r>
          </w:p>
        </w:tc>
        <w:tc>
          <w:tcPr>
            <w:tcW w:w="1781"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0</w:t>
            </w:r>
          </w:p>
        </w:tc>
        <w:tc>
          <w:tcPr>
            <w:tcW w:w="1370"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sz w:val="18"/>
                <w:szCs w:val="18"/>
              </w:rPr>
            </w:pPr>
            <w:r w:rsidRPr="00344C6F">
              <w:rPr>
                <w:rFonts w:ascii="Times New Roman" w:hAnsi="Times New Roman" w:cs="Times New Roman"/>
                <w:sz w:val="18"/>
                <w:szCs w:val="18"/>
                <w:lang w:val="sr-Cyrl-RS"/>
              </w:rPr>
              <w:t>0</w:t>
            </w:r>
          </w:p>
        </w:tc>
        <w:tc>
          <w:tcPr>
            <w:tcW w:w="1506" w:type="dxa"/>
          </w:tcPr>
          <w:p w:rsidR="005F61E3" w:rsidRPr="00344C6F" w:rsidRDefault="005F61E3" w:rsidP="00415D04">
            <w:pPr>
              <w:jc w:val="center"/>
              <w:cnfStyle w:val="000000010000" w:firstRow="0" w:lastRow="0" w:firstColumn="0" w:lastColumn="0" w:oddVBand="0" w:evenVBand="0" w:oddHBand="0" w:evenHBand="1" w:firstRowFirstColumn="0" w:firstRowLastColumn="0" w:lastRowFirstColumn="0" w:lastRowLastColumn="0"/>
              <w:rPr>
                <w:sz w:val="18"/>
                <w:szCs w:val="18"/>
              </w:rPr>
            </w:pPr>
            <w:r w:rsidRPr="00344C6F">
              <w:rPr>
                <w:rFonts w:ascii="Times New Roman" w:hAnsi="Times New Roman" w:cs="Times New Roman"/>
                <w:sz w:val="18"/>
                <w:szCs w:val="18"/>
                <w:lang w:val="sr-Cyrl-RS"/>
              </w:rPr>
              <w:t>0</w:t>
            </w:r>
          </w:p>
        </w:tc>
      </w:tr>
    </w:tbl>
    <w:p w:rsidR="005F61E3" w:rsidRPr="00A91986" w:rsidRDefault="005F61E3" w:rsidP="00344C6F">
      <w:pPr>
        <w:pStyle w:val="NoSpacing"/>
        <w:tabs>
          <w:tab w:val="left" w:pos="1500"/>
        </w:tabs>
        <w:rPr>
          <w:rFonts w:ascii="Times New Roman" w:hAnsi="Times New Roman" w:cs="Times New Roman"/>
          <w:sz w:val="12"/>
          <w:szCs w:val="12"/>
          <w:lang w:val="sr-Cyrl-RS"/>
        </w:rPr>
      </w:pPr>
      <w:r w:rsidRPr="00A91986">
        <w:rPr>
          <w:rFonts w:ascii="Times New Roman" w:hAnsi="Times New Roman" w:cs="Times New Roman"/>
          <w:sz w:val="12"/>
          <w:szCs w:val="12"/>
          <w:lang w:val="sr-Latn-RS"/>
        </w:rPr>
        <w:t>T</w:t>
      </w:r>
      <w:r w:rsidRPr="00A91986">
        <w:rPr>
          <w:rFonts w:ascii="Times New Roman" w:hAnsi="Times New Roman" w:cs="Times New Roman"/>
          <w:sz w:val="12"/>
          <w:szCs w:val="12"/>
          <w:lang w:val="sr-Cyrl-RS"/>
        </w:rPr>
        <w:t xml:space="preserve">абела </w:t>
      </w:r>
      <w:r w:rsidR="00236F10">
        <w:rPr>
          <w:rFonts w:ascii="Times New Roman" w:hAnsi="Times New Roman" w:cs="Times New Roman"/>
          <w:sz w:val="12"/>
          <w:szCs w:val="12"/>
          <w:lang w:val="sr-Cyrl-RS"/>
        </w:rPr>
        <w:t>32</w:t>
      </w:r>
      <w:r w:rsidRPr="00A91986">
        <w:rPr>
          <w:rFonts w:ascii="Times New Roman" w:hAnsi="Times New Roman" w:cs="Times New Roman"/>
          <w:sz w:val="12"/>
          <w:szCs w:val="12"/>
          <w:lang w:val="sr-Cyrl-RS"/>
        </w:rPr>
        <w:t>, извор; Републичко јавно тужилаштв</w:t>
      </w:r>
      <w:r w:rsidR="00A91986">
        <w:rPr>
          <w:rFonts w:ascii="Times New Roman" w:hAnsi="Times New Roman" w:cs="Times New Roman"/>
          <w:sz w:val="12"/>
          <w:szCs w:val="12"/>
          <w:lang w:val="sr-Cyrl-RS"/>
        </w:rPr>
        <w:t>о</w:t>
      </w:r>
    </w:p>
    <w:p w:rsidR="008632CB" w:rsidRPr="002C6AC0" w:rsidRDefault="008632CB" w:rsidP="00344C6F">
      <w:pPr>
        <w:pStyle w:val="NoSpacing"/>
        <w:rPr>
          <w:rFonts w:ascii="Times New Roman" w:hAnsi="Times New Roman" w:cs="Times New Roman"/>
          <w:lang w:val="sr-Cyrl-RS"/>
        </w:rPr>
      </w:pPr>
    </w:p>
    <w:tbl>
      <w:tblPr>
        <w:tblStyle w:val="LightGrid-Accent1"/>
        <w:tblW w:w="9332" w:type="dxa"/>
        <w:tblLook w:val="04A0" w:firstRow="1" w:lastRow="0" w:firstColumn="1" w:lastColumn="0" w:noHBand="0" w:noVBand="1"/>
      </w:tblPr>
      <w:tblGrid>
        <w:gridCol w:w="4084"/>
        <w:gridCol w:w="1289"/>
        <w:gridCol w:w="1170"/>
        <w:gridCol w:w="1385"/>
        <w:gridCol w:w="1404"/>
      </w:tblGrid>
      <w:tr w:rsidR="008632CB" w:rsidRPr="00154872" w:rsidTr="008632CB">
        <w:trPr>
          <w:cnfStyle w:val="100000000000" w:firstRow="1" w:lastRow="0" w:firstColumn="0" w:lastColumn="0" w:oddVBand="0" w:evenVBand="0" w:oddHBand="0" w:evenHBand="0" w:firstRowFirstColumn="0" w:firstRowLastColumn="0" w:lastRowFirstColumn="0" w:lastRowLastColumn="0"/>
          <w:trHeight w:val="947"/>
        </w:trPr>
        <w:tc>
          <w:tcPr>
            <w:cnfStyle w:val="001000000000" w:firstRow="0" w:lastRow="0" w:firstColumn="1" w:lastColumn="0" w:oddVBand="0" w:evenVBand="0" w:oddHBand="0" w:evenHBand="0" w:firstRowFirstColumn="0" w:firstRowLastColumn="0" w:lastRowFirstColumn="0" w:lastRowLastColumn="0"/>
            <w:tcW w:w="4734" w:type="dxa"/>
          </w:tcPr>
          <w:p w:rsidR="008632CB" w:rsidRPr="00344C6F" w:rsidRDefault="008632CB" w:rsidP="00344C6F">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ИЗВЕШТАЈ О ПОСТУПАЊУ ЈАВНИХ ТУЖИЛАШТАВА ПО КРИВИЧНИМ ДЕЛИМА ИЗВРШЕНИМ НА ШТЕТУ</w:t>
            </w:r>
          </w:p>
          <w:p w:rsidR="008632CB" w:rsidRPr="00344C6F" w:rsidRDefault="008632CB" w:rsidP="00344C6F">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МАЛОЛЕТНИХ ЛИЦА У ПЕРИОДУ ОД 01.01. ДО 31.12.2021. ГОДИНЕ</w:t>
            </w:r>
          </w:p>
        </w:tc>
        <w:tc>
          <w:tcPr>
            <w:tcW w:w="765" w:type="dxa"/>
          </w:tcPr>
          <w:p w:rsidR="008632CB" w:rsidRPr="00344C6F" w:rsidRDefault="008632CB"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8632CB">
              <w:rPr>
                <w:rFonts w:ascii="Times New Roman" w:hAnsi="Times New Roman" w:cs="Times New Roman"/>
                <w:sz w:val="18"/>
                <w:szCs w:val="18"/>
                <w:lang w:val="sr-Cyrl-RS"/>
              </w:rPr>
              <w:t>Број пријављених лица</w:t>
            </w:r>
          </w:p>
        </w:tc>
        <w:tc>
          <w:tcPr>
            <w:tcW w:w="858" w:type="dxa"/>
          </w:tcPr>
          <w:p w:rsidR="008632CB" w:rsidRPr="00344C6F" w:rsidRDefault="008632CB" w:rsidP="008632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Број покренутих истрага </w:t>
            </w:r>
          </w:p>
          <w:p w:rsidR="008632CB" w:rsidRPr="00344C6F" w:rsidRDefault="008632CB" w:rsidP="008632C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sr-Cyrl-RS"/>
              </w:rPr>
            </w:pPr>
            <w:r w:rsidRPr="00344C6F">
              <w:rPr>
                <w:rFonts w:ascii="Times New Roman" w:hAnsi="Times New Roman" w:cs="Times New Roman"/>
                <w:sz w:val="18"/>
                <w:szCs w:val="18"/>
                <w:lang w:val="sr-Cyrl-RS"/>
              </w:rPr>
              <w:t>(по лицима)</w:t>
            </w:r>
          </w:p>
        </w:tc>
        <w:tc>
          <w:tcPr>
            <w:tcW w:w="1488" w:type="dxa"/>
          </w:tcPr>
          <w:p w:rsidR="008632CB" w:rsidRPr="00344C6F" w:rsidRDefault="008632CB"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 Број оптужних аката (по лицима)</w:t>
            </w:r>
          </w:p>
          <w:p w:rsidR="008632CB" w:rsidRPr="00344C6F" w:rsidRDefault="008632CB"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p>
        </w:tc>
        <w:tc>
          <w:tcPr>
            <w:tcW w:w="1487" w:type="dxa"/>
          </w:tcPr>
          <w:p w:rsidR="008632CB" w:rsidRPr="00344C6F" w:rsidRDefault="008632CB"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Број осуђујућих пресуда</w:t>
            </w:r>
          </w:p>
          <w:p w:rsidR="008632CB" w:rsidRPr="00344C6F" w:rsidRDefault="008632CB" w:rsidP="00415D0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 лицима)</w:t>
            </w:r>
          </w:p>
        </w:tc>
      </w:tr>
      <w:tr w:rsidR="008632CB" w:rsidRPr="00154872" w:rsidTr="008632CB">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4734" w:type="dxa"/>
          </w:tcPr>
          <w:p w:rsidR="008632CB" w:rsidRPr="00344C6F" w:rsidRDefault="008632CB"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Посредовање у вршењу проституције – чл. 184 ст. 2 КЗ (према малолетном лицу)</w:t>
            </w:r>
          </w:p>
        </w:tc>
        <w:tc>
          <w:tcPr>
            <w:tcW w:w="765" w:type="dxa"/>
          </w:tcPr>
          <w:p w:rsidR="008632CB" w:rsidRPr="008632CB"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sr-Cyrl-RS"/>
              </w:rPr>
            </w:pPr>
            <w:r>
              <w:rPr>
                <w:rFonts w:ascii="Times New Roman" w:hAnsi="Times New Roman" w:cs="Times New Roman"/>
                <w:b/>
                <w:bCs/>
                <w:lang w:val="sr-Cyrl-RS"/>
              </w:rPr>
              <w:t>27</w:t>
            </w:r>
          </w:p>
        </w:tc>
        <w:tc>
          <w:tcPr>
            <w:tcW w:w="858" w:type="dxa"/>
          </w:tcPr>
          <w:p w:rsidR="008632CB" w:rsidRPr="008632CB"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sr-Cyrl-RS"/>
              </w:rPr>
            </w:pPr>
            <w:r>
              <w:rPr>
                <w:rFonts w:ascii="Times New Roman" w:hAnsi="Times New Roman" w:cs="Times New Roman"/>
                <w:b/>
                <w:bCs/>
                <w:lang w:val="sr-Cyrl-RS"/>
              </w:rPr>
              <w:t>8</w:t>
            </w:r>
          </w:p>
        </w:tc>
        <w:tc>
          <w:tcPr>
            <w:tcW w:w="1488" w:type="dxa"/>
          </w:tcPr>
          <w:p w:rsidR="008632CB" w:rsidRPr="00E735C4"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735C4">
              <w:rPr>
                <w:rFonts w:ascii="Times New Roman" w:hAnsi="Times New Roman" w:cs="Times New Roman"/>
                <w:b/>
                <w:bCs/>
              </w:rPr>
              <w:t>2</w:t>
            </w:r>
          </w:p>
        </w:tc>
        <w:tc>
          <w:tcPr>
            <w:tcW w:w="1487" w:type="dxa"/>
          </w:tcPr>
          <w:p w:rsidR="008632CB" w:rsidRPr="00E735C4"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r>
      <w:tr w:rsidR="008632CB" w:rsidRPr="00154872" w:rsidTr="008632CB">
        <w:trPr>
          <w:cnfStyle w:val="000000010000" w:firstRow="0" w:lastRow="0" w:firstColumn="0" w:lastColumn="0" w:oddVBand="0" w:evenVBand="0" w:oddHBand="0" w:evenHBand="1"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4734" w:type="dxa"/>
          </w:tcPr>
          <w:p w:rsidR="008632CB" w:rsidRPr="00344C6F" w:rsidRDefault="008632CB"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Запуштање и злостављање малолетног лица – чл. 193 ст. 2 КЗ</w:t>
            </w:r>
          </w:p>
        </w:tc>
        <w:tc>
          <w:tcPr>
            <w:tcW w:w="765" w:type="dxa"/>
          </w:tcPr>
          <w:p w:rsidR="008632CB" w:rsidRPr="008632CB"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sr-Cyrl-RS"/>
              </w:rPr>
            </w:pPr>
            <w:r>
              <w:rPr>
                <w:rFonts w:ascii="Times New Roman" w:hAnsi="Times New Roman" w:cs="Times New Roman"/>
                <w:b/>
                <w:bCs/>
                <w:lang w:val="sr-Cyrl-RS"/>
              </w:rPr>
              <w:t>22</w:t>
            </w:r>
          </w:p>
        </w:tc>
        <w:tc>
          <w:tcPr>
            <w:tcW w:w="858" w:type="dxa"/>
          </w:tcPr>
          <w:p w:rsidR="008632CB" w:rsidRPr="008632CB"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sr-Cyrl-RS"/>
              </w:rPr>
            </w:pPr>
            <w:r>
              <w:rPr>
                <w:rFonts w:ascii="Times New Roman" w:hAnsi="Times New Roman" w:cs="Times New Roman"/>
                <w:b/>
                <w:bCs/>
                <w:lang w:val="sr-Cyrl-RS"/>
              </w:rPr>
              <w:t>1</w:t>
            </w:r>
          </w:p>
        </w:tc>
        <w:tc>
          <w:tcPr>
            <w:tcW w:w="1488" w:type="dxa"/>
          </w:tcPr>
          <w:p w:rsidR="008632CB" w:rsidRPr="00E735C4"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rPr>
            </w:pPr>
            <w:r w:rsidRPr="00E735C4">
              <w:rPr>
                <w:rFonts w:ascii="Times New Roman" w:hAnsi="Times New Roman" w:cs="Times New Roman"/>
                <w:b/>
                <w:bCs/>
              </w:rPr>
              <w:t>2</w:t>
            </w:r>
          </w:p>
        </w:tc>
        <w:tc>
          <w:tcPr>
            <w:tcW w:w="1487" w:type="dxa"/>
          </w:tcPr>
          <w:p w:rsidR="008632CB" w:rsidRPr="00E735C4"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sr-Cyrl-RS"/>
              </w:rPr>
            </w:pPr>
          </w:p>
        </w:tc>
      </w:tr>
      <w:tr w:rsidR="008632CB" w:rsidRPr="00154872" w:rsidTr="008632CB">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4734" w:type="dxa"/>
          </w:tcPr>
          <w:p w:rsidR="008632CB" w:rsidRPr="00344C6F" w:rsidRDefault="008632CB"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Трговина људима – чл. 388 КЗ (ради радне експлоатације малолетног лица)</w:t>
            </w:r>
          </w:p>
        </w:tc>
        <w:tc>
          <w:tcPr>
            <w:tcW w:w="765" w:type="dxa"/>
          </w:tcPr>
          <w:p w:rsidR="008632CB" w:rsidRPr="00E735C4"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sr-Cyrl-RS"/>
              </w:rPr>
            </w:pPr>
          </w:p>
        </w:tc>
        <w:tc>
          <w:tcPr>
            <w:tcW w:w="858" w:type="dxa"/>
          </w:tcPr>
          <w:p w:rsidR="008632CB" w:rsidRPr="00E735C4"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sr-Cyrl-RS"/>
              </w:rPr>
            </w:pPr>
          </w:p>
        </w:tc>
        <w:tc>
          <w:tcPr>
            <w:tcW w:w="1488" w:type="dxa"/>
          </w:tcPr>
          <w:p w:rsidR="008632CB" w:rsidRPr="00E735C4"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sr-Cyrl-RS"/>
              </w:rPr>
            </w:pPr>
          </w:p>
        </w:tc>
        <w:tc>
          <w:tcPr>
            <w:tcW w:w="1487" w:type="dxa"/>
          </w:tcPr>
          <w:p w:rsidR="008632CB" w:rsidRPr="00E735C4"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sr-Cyrl-RS"/>
              </w:rPr>
            </w:pPr>
          </w:p>
        </w:tc>
      </w:tr>
      <w:tr w:rsidR="008632CB" w:rsidRPr="00154872" w:rsidTr="008632CB">
        <w:trPr>
          <w:cnfStyle w:val="000000010000" w:firstRow="0" w:lastRow="0" w:firstColumn="0" w:lastColumn="0" w:oddVBand="0" w:evenVBand="0" w:oddHBand="0" w:evenHBand="1"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4734" w:type="dxa"/>
          </w:tcPr>
          <w:p w:rsidR="008632CB" w:rsidRPr="00344C6F" w:rsidRDefault="008632CB" w:rsidP="00415D04">
            <w:pPr>
              <w:rPr>
                <w:rFonts w:ascii="Times New Roman" w:hAnsi="Times New Roman" w:cs="Times New Roman"/>
                <w:sz w:val="18"/>
                <w:szCs w:val="18"/>
              </w:rPr>
            </w:pPr>
            <w:r w:rsidRPr="00344C6F">
              <w:rPr>
                <w:rFonts w:ascii="Times New Roman" w:hAnsi="Times New Roman" w:cs="Times New Roman"/>
                <w:sz w:val="18"/>
                <w:szCs w:val="18"/>
                <w:lang w:val="sr-Cyrl-RS"/>
              </w:rPr>
              <w:t>Трговина људима – чл. 388 КЗ (ради принудног рада малолетног лица)</w:t>
            </w:r>
          </w:p>
        </w:tc>
        <w:tc>
          <w:tcPr>
            <w:tcW w:w="765" w:type="dxa"/>
          </w:tcPr>
          <w:p w:rsidR="008632CB" w:rsidRPr="00E735C4"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sr-Cyrl-RS"/>
              </w:rPr>
            </w:pPr>
          </w:p>
        </w:tc>
        <w:tc>
          <w:tcPr>
            <w:tcW w:w="858" w:type="dxa"/>
          </w:tcPr>
          <w:p w:rsidR="008632CB" w:rsidRPr="00E735C4"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sr-Cyrl-RS"/>
              </w:rPr>
            </w:pPr>
          </w:p>
        </w:tc>
        <w:tc>
          <w:tcPr>
            <w:tcW w:w="1488" w:type="dxa"/>
          </w:tcPr>
          <w:p w:rsidR="008632CB" w:rsidRPr="00E735C4"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sr-Cyrl-RS"/>
              </w:rPr>
            </w:pPr>
          </w:p>
        </w:tc>
        <w:tc>
          <w:tcPr>
            <w:tcW w:w="1487" w:type="dxa"/>
          </w:tcPr>
          <w:p w:rsidR="008632CB" w:rsidRPr="00E735C4"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sr-Cyrl-RS"/>
              </w:rPr>
            </w:pPr>
          </w:p>
        </w:tc>
      </w:tr>
      <w:tr w:rsidR="008632CB" w:rsidRPr="00154872" w:rsidTr="008632CB">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4734" w:type="dxa"/>
          </w:tcPr>
          <w:p w:rsidR="008632CB" w:rsidRPr="00344C6F" w:rsidRDefault="008632CB" w:rsidP="00415D04">
            <w:pPr>
              <w:autoSpaceDE w:val="0"/>
              <w:autoSpaceDN w:val="0"/>
              <w:adjustRightInd w:val="0"/>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вршења</w:t>
            </w:r>
            <w:r w:rsidRPr="00344C6F">
              <w:rPr>
                <w:rFonts w:ascii="Times New Roman" w:hAnsi="Times New Roman" w:cs="Times New Roman"/>
                <w:sz w:val="18"/>
                <w:szCs w:val="18"/>
                <w:lang w:val="sr-Cyrl-RS"/>
              </w:rPr>
              <w:t xml:space="preserve"> </w:t>
            </w:r>
            <w:r w:rsidRPr="00344C6F">
              <w:rPr>
                <w:rFonts w:ascii="Times New Roman" w:hAnsi="Times New Roman" w:cs="Times New Roman"/>
                <w:sz w:val="18"/>
                <w:szCs w:val="18"/>
              </w:rPr>
              <w:t>кривичних дела</w:t>
            </w:r>
            <w:r w:rsidRPr="00344C6F">
              <w:rPr>
                <w:rFonts w:ascii="Times New Roman" w:hAnsi="Times New Roman" w:cs="Times New Roman"/>
                <w:sz w:val="18"/>
                <w:szCs w:val="18"/>
                <w:lang w:val="sr-Cyrl-RS"/>
              </w:rPr>
              <w:t xml:space="preserve"> од стране малолетног лица)</w:t>
            </w:r>
          </w:p>
        </w:tc>
        <w:tc>
          <w:tcPr>
            <w:tcW w:w="765" w:type="dxa"/>
          </w:tcPr>
          <w:p w:rsidR="008632CB" w:rsidRPr="00E735C4"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sr-Cyrl-RS"/>
              </w:rPr>
            </w:pPr>
          </w:p>
        </w:tc>
        <w:tc>
          <w:tcPr>
            <w:tcW w:w="858" w:type="dxa"/>
          </w:tcPr>
          <w:p w:rsidR="008632CB" w:rsidRPr="00E735C4"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sr-Cyrl-RS"/>
              </w:rPr>
            </w:pPr>
          </w:p>
        </w:tc>
        <w:tc>
          <w:tcPr>
            <w:tcW w:w="1488" w:type="dxa"/>
          </w:tcPr>
          <w:p w:rsidR="008632CB" w:rsidRPr="00E735C4"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sr-Cyrl-RS"/>
              </w:rPr>
            </w:pPr>
          </w:p>
        </w:tc>
        <w:tc>
          <w:tcPr>
            <w:tcW w:w="1487" w:type="dxa"/>
          </w:tcPr>
          <w:p w:rsidR="008632CB" w:rsidRPr="00E735C4"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sr-Cyrl-RS"/>
              </w:rPr>
            </w:pPr>
          </w:p>
        </w:tc>
      </w:tr>
      <w:tr w:rsidR="008632CB" w:rsidRPr="00154872" w:rsidTr="008632CB">
        <w:trPr>
          <w:cnfStyle w:val="000000010000" w:firstRow="0" w:lastRow="0" w:firstColumn="0" w:lastColumn="0" w:oddVBand="0" w:evenVBand="0" w:oddHBand="0" w:evenHBand="1"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4734" w:type="dxa"/>
          </w:tcPr>
          <w:p w:rsidR="008632CB" w:rsidRPr="00344C6F" w:rsidRDefault="008632CB" w:rsidP="00415D04">
            <w:pPr>
              <w:rPr>
                <w:rFonts w:ascii="Times New Roman" w:hAnsi="Times New Roman" w:cs="Times New Roman"/>
                <w:sz w:val="18"/>
                <w:szCs w:val="18"/>
              </w:rPr>
            </w:pPr>
            <w:r w:rsidRPr="00344C6F">
              <w:rPr>
                <w:rFonts w:ascii="Times New Roman" w:hAnsi="Times New Roman" w:cs="Times New Roman"/>
                <w:sz w:val="18"/>
                <w:szCs w:val="18"/>
                <w:lang w:val="sr-Cyrl-RS"/>
              </w:rPr>
              <w:t>Трговина људима – чл. 388 КЗ (ради проституције, сексуалне експлоатације и употребе у порнографске сврхе малолетног лица)</w:t>
            </w:r>
          </w:p>
        </w:tc>
        <w:tc>
          <w:tcPr>
            <w:tcW w:w="765" w:type="dxa"/>
          </w:tcPr>
          <w:p w:rsidR="008632CB" w:rsidRPr="008632CB"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sr-Cyrl-RS"/>
              </w:rPr>
            </w:pPr>
            <w:r>
              <w:rPr>
                <w:rFonts w:ascii="Times New Roman" w:hAnsi="Times New Roman" w:cs="Times New Roman"/>
                <w:b/>
                <w:bCs/>
                <w:lang w:val="sr-Cyrl-RS"/>
              </w:rPr>
              <w:t>8</w:t>
            </w:r>
          </w:p>
        </w:tc>
        <w:tc>
          <w:tcPr>
            <w:tcW w:w="858" w:type="dxa"/>
          </w:tcPr>
          <w:p w:rsidR="008632CB" w:rsidRPr="008632CB"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sr-Cyrl-RS"/>
              </w:rPr>
            </w:pPr>
            <w:r>
              <w:rPr>
                <w:rFonts w:ascii="Times New Roman" w:hAnsi="Times New Roman" w:cs="Times New Roman"/>
                <w:b/>
                <w:bCs/>
                <w:lang w:val="sr-Cyrl-RS"/>
              </w:rPr>
              <w:t>8</w:t>
            </w:r>
          </w:p>
        </w:tc>
        <w:tc>
          <w:tcPr>
            <w:tcW w:w="1488" w:type="dxa"/>
          </w:tcPr>
          <w:p w:rsidR="008632CB" w:rsidRPr="00E735C4"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sr-Cyrl-RS"/>
              </w:rPr>
            </w:pPr>
          </w:p>
        </w:tc>
        <w:tc>
          <w:tcPr>
            <w:tcW w:w="1487" w:type="dxa"/>
          </w:tcPr>
          <w:p w:rsidR="008632CB" w:rsidRPr="00E735C4"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lang w:val="sr-Cyrl-RS"/>
              </w:rPr>
            </w:pPr>
          </w:p>
        </w:tc>
      </w:tr>
      <w:tr w:rsidR="008632CB" w:rsidRPr="00154872" w:rsidTr="008632CB">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4734" w:type="dxa"/>
          </w:tcPr>
          <w:p w:rsidR="008632CB" w:rsidRPr="00344C6F" w:rsidRDefault="008632CB"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Трговина људима – чл. 388 КЗ</w:t>
            </w:r>
          </w:p>
          <w:p w:rsidR="008632CB" w:rsidRPr="00344C6F" w:rsidRDefault="008632CB"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(ради просјачења од стране малолетног лица)</w:t>
            </w:r>
          </w:p>
        </w:tc>
        <w:tc>
          <w:tcPr>
            <w:tcW w:w="765" w:type="dxa"/>
          </w:tcPr>
          <w:p w:rsidR="008632CB" w:rsidRPr="008632CB"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sr-Cyrl-RS"/>
              </w:rPr>
            </w:pPr>
            <w:r>
              <w:rPr>
                <w:rFonts w:ascii="Times New Roman" w:hAnsi="Times New Roman" w:cs="Times New Roman"/>
                <w:b/>
                <w:bCs/>
                <w:lang w:val="sr-Cyrl-RS"/>
              </w:rPr>
              <w:t>4</w:t>
            </w:r>
          </w:p>
        </w:tc>
        <w:tc>
          <w:tcPr>
            <w:tcW w:w="858" w:type="dxa"/>
          </w:tcPr>
          <w:p w:rsidR="008632CB" w:rsidRPr="008632CB"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sr-Cyrl-RS"/>
              </w:rPr>
            </w:pPr>
            <w:r>
              <w:rPr>
                <w:rFonts w:ascii="Times New Roman" w:hAnsi="Times New Roman" w:cs="Times New Roman"/>
                <w:b/>
                <w:bCs/>
                <w:lang w:val="sr-Cyrl-RS"/>
              </w:rPr>
              <w:t>4</w:t>
            </w:r>
          </w:p>
        </w:tc>
        <w:tc>
          <w:tcPr>
            <w:tcW w:w="1488" w:type="dxa"/>
          </w:tcPr>
          <w:p w:rsidR="008632CB" w:rsidRPr="00E735C4"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735C4">
              <w:rPr>
                <w:rFonts w:ascii="Times New Roman" w:hAnsi="Times New Roman" w:cs="Times New Roman"/>
                <w:b/>
                <w:bCs/>
              </w:rPr>
              <w:t>3</w:t>
            </w:r>
          </w:p>
        </w:tc>
        <w:tc>
          <w:tcPr>
            <w:tcW w:w="1487" w:type="dxa"/>
          </w:tcPr>
          <w:p w:rsidR="008632CB" w:rsidRPr="00E735C4"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E735C4">
              <w:rPr>
                <w:rFonts w:ascii="Times New Roman" w:hAnsi="Times New Roman" w:cs="Times New Roman"/>
                <w:b/>
                <w:bCs/>
              </w:rPr>
              <w:t>1</w:t>
            </w:r>
          </w:p>
        </w:tc>
      </w:tr>
      <w:tr w:rsidR="008632CB" w:rsidRPr="00154872" w:rsidTr="008632CB">
        <w:trPr>
          <w:cnfStyle w:val="000000010000" w:firstRow="0" w:lastRow="0" w:firstColumn="0" w:lastColumn="0" w:oddVBand="0" w:evenVBand="0" w:oddHBand="0" w:evenHBand="1"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4734" w:type="dxa"/>
          </w:tcPr>
          <w:p w:rsidR="008632CB" w:rsidRPr="00344C6F" w:rsidRDefault="008632CB"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успостављања ропског или њему сличног односа</w:t>
            </w:r>
            <w:r w:rsidRPr="00344C6F">
              <w:rPr>
                <w:rFonts w:ascii="Times New Roman" w:hAnsi="Times New Roman" w:cs="Times New Roman"/>
                <w:sz w:val="18"/>
                <w:szCs w:val="18"/>
                <w:lang w:val="sr-Cyrl-RS"/>
              </w:rPr>
              <w:t xml:space="preserve"> на штету малолетног лица)</w:t>
            </w:r>
          </w:p>
        </w:tc>
        <w:tc>
          <w:tcPr>
            <w:tcW w:w="765" w:type="dxa"/>
          </w:tcPr>
          <w:p w:rsidR="008632CB" w:rsidRPr="00795E3F"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RS"/>
              </w:rPr>
            </w:pPr>
          </w:p>
        </w:tc>
        <w:tc>
          <w:tcPr>
            <w:tcW w:w="858" w:type="dxa"/>
          </w:tcPr>
          <w:p w:rsidR="008632CB" w:rsidRPr="00795E3F"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RS"/>
              </w:rPr>
            </w:pPr>
          </w:p>
        </w:tc>
        <w:tc>
          <w:tcPr>
            <w:tcW w:w="1488" w:type="dxa"/>
          </w:tcPr>
          <w:p w:rsidR="008632CB" w:rsidRDefault="008632CB" w:rsidP="00A70F50">
            <w:pPr>
              <w:jc w:val="center"/>
              <w:cnfStyle w:val="000000010000" w:firstRow="0" w:lastRow="0" w:firstColumn="0" w:lastColumn="0" w:oddVBand="0" w:evenVBand="0" w:oddHBand="0" w:evenHBand="1" w:firstRowFirstColumn="0" w:firstRowLastColumn="0" w:lastRowFirstColumn="0" w:lastRowLastColumn="0"/>
            </w:pPr>
          </w:p>
        </w:tc>
        <w:tc>
          <w:tcPr>
            <w:tcW w:w="1487" w:type="dxa"/>
          </w:tcPr>
          <w:p w:rsidR="008632CB" w:rsidRDefault="008632CB" w:rsidP="00A70F50">
            <w:pPr>
              <w:jc w:val="center"/>
              <w:cnfStyle w:val="000000010000" w:firstRow="0" w:lastRow="0" w:firstColumn="0" w:lastColumn="0" w:oddVBand="0" w:evenVBand="0" w:oddHBand="0" w:evenHBand="1" w:firstRowFirstColumn="0" w:firstRowLastColumn="0" w:lastRowFirstColumn="0" w:lastRowLastColumn="0"/>
            </w:pPr>
          </w:p>
        </w:tc>
      </w:tr>
      <w:tr w:rsidR="008632CB" w:rsidRPr="00154872" w:rsidTr="008632C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734" w:type="dxa"/>
          </w:tcPr>
          <w:p w:rsidR="008632CB" w:rsidRPr="00344C6F" w:rsidRDefault="008632CB"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одузимања органа или дела тела</w:t>
            </w:r>
            <w:r w:rsidRPr="00344C6F">
              <w:rPr>
                <w:rFonts w:ascii="Times New Roman" w:hAnsi="Times New Roman" w:cs="Times New Roman"/>
                <w:sz w:val="18"/>
                <w:szCs w:val="18"/>
                <w:lang w:val="sr-Cyrl-RS"/>
              </w:rPr>
              <w:t xml:space="preserve"> малолетног лица)</w:t>
            </w:r>
          </w:p>
        </w:tc>
        <w:tc>
          <w:tcPr>
            <w:tcW w:w="765" w:type="dxa"/>
          </w:tcPr>
          <w:p w:rsidR="008632CB" w:rsidRPr="00AC25AF"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p>
        </w:tc>
        <w:tc>
          <w:tcPr>
            <w:tcW w:w="858" w:type="dxa"/>
          </w:tcPr>
          <w:p w:rsidR="008632CB" w:rsidRPr="00AC25AF" w:rsidRDefault="008632CB" w:rsidP="00A70F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p>
        </w:tc>
        <w:tc>
          <w:tcPr>
            <w:tcW w:w="1488" w:type="dxa"/>
          </w:tcPr>
          <w:p w:rsidR="008632CB" w:rsidRDefault="008632CB" w:rsidP="00A70F50">
            <w:pPr>
              <w:jc w:val="center"/>
              <w:cnfStyle w:val="000000100000" w:firstRow="0" w:lastRow="0" w:firstColumn="0" w:lastColumn="0" w:oddVBand="0" w:evenVBand="0" w:oddHBand="1" w:evenHBand="0" w:firstRowFirstColumn="0" w:firstRowLastColumn="0" w:lastRowFirstColumn="0" w:lastRowLastColumn="0"/>
            </w:pPr>
          </w:p>
        </w:tc>
        <w:tc>
          <w:tcPr>
            <w:tcW w:w="1487" w:type="dxa"/>
          </w:tcPr>
          <w:p w:rsidR="008632CB" w:rsidRDefault="008632CB" w:rsidP="00A70F50">
            <w:pPr>
              <w:jc w:val="center"/>
              <w:cnfStyle w:val="000000100000" w:firstRow="0" w:lastRow="0" w:firstColumn="0" w:lastColumn="0" w:oddVBand="0" w:evenVBand="0" w:oddHBand="1" w:evenHBand="0" w:firstRowFirstColumn="0" w:firstRowLastColumn="0" w:lastRowFirstColumn="0" w:lastRowLastColumn="0"/>
            </w:pPr>
          </w:p>
        </w:tc>
      </w:tr>
      <w:tr w:rsidR="008632CB" w:rsidRPr="00154872" w:rsidTr="008632CB">
        <w:trPr>
          <w:cnfStyle w:val="000000010000" w:firstRow="0" w:lastRow="0" w:firstColumn="0" w:lastColumn="0" w:oddVBand="0" w:evenVBand="0" w:oddHBand="0" w:evenHBand="1"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4734" w:type="dxa"/>
          </w:tcPr>
          <w:p w:rsidR="008632CB" w:rsidRPr="00344C6F" w:rsidRDefault="008632CB" w:rsidP="00415D04">
            <w:pPr>
              <w:rPr>
                <w:rFonts w:ascii="Times New Roman" w:hAnsi="Times New Roman" w:cs="Times New Roman"/>
                <w:sz w:val="18"/>
                <w:szCs w:val="18"/>
                <w:lang w:val="sr-Cyrl-RS"/>
              </w:rPr>
            </w:pPr>
            <w:r w:rsidRPr="00344C6F">
              <w:rPr>
                <w:rFonts w:ascii="Times New Roman" w:hAnsi="Times New Roman" w:cs="Times New Roman"/>
                <w:sz w:val="18"/>
                <w:szCs w:val="18"/>
                <w:lang w:val="sr-Cyrl-RS"/>
              </w:rPr>
              <w:t xml:space="preserve">Трговина људима – чл. 388 КЗ (ради </w:t>
            </w:r>
            <w:r w:rsidRPr="00344C6F">
              <w:rPr>
                <w:rFonts w:ascii="Times New Roman" w:hAnsi="Times New Roman" w:cs="Times New Roman"/>
                <w:sz w:val="18"/>
                <w:szCs w:val="18"/>
              </w:rPr>
              <w:t xml:space="preserve">коришћења </w:t>
            </w:r>
            <w:r w:rsidRPr="00344C6F">
              <w:rPr>
                <w:rFonts w:ascii="Times New Roman" w:hAnsi="Times New Roman" w:cs="Times New Roman"/>
                <w:sz w:val="18"/>
                <w:szCs w:val="18"/>
                <w:lang w:val="sr-Cyrl-RS"/>
              </w:rPr>
              <w:t xml:space="preserve">малолетног лица </w:t>
            </w:r>
            <w:r w:rsidRPr="00344C6F">
              <w:rPr>
                <w:rFonts w:ascii="Times New Roman" w:hAnsi="Times New Roman" w:cs="Times New Roman"/>
                <w:sz w:val="18"/>
                <w:szCs w:val="18"/>
              </w:rPr>
              <w:t>у оружаним сукобима</w:t>
            </w:r>
            <w:r w:rsidRPr="00344C6F">
              <w:rPr>
                <w:rFonts w:ascii="Times New Roman" w:hAnsi="Times New Roman" w:cs="Times New Roman"/>
                <w:sz w:val="18"/>
                <w:szCs w:val="18"/>
                <w:lang w:val="sr-Cyrl-RS"/>
              </w:rPr>
              <w:t>)</w:t>
            </w:r>
          </w:p>
        </w:tc>
        <w:tc>
          <w:tcPr>
            <w:tcW w:w="765" w:type="dxa"/>
          </w:tcPr>
          <w:p w:rsidR="008632CB" w:rsidRPr="00AC25AF"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RS"/>
              </w:rPr>
            </w:pPr>
          </w:p>
        </w:tc>
        <w:tc>
          <w:tcPr>
            <w:tcW w:w="858" w:type="dxa"/>
          </w:tcPr>
          <w:p w:rsidR="008632CB" w:rsidRPr="00AC25AF" w:rsidRDefault="008632CB" w:rsidP="00A70F50">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lang w:val="sr-Cyrl-RS"/>
              </w:rPr>
            </w:pPr>
          </w:p>
        </w:tc>
        <w:tc>
          <w:tcPr>
            <w:tcW w:w="1488" w:type="dxa"/>
          </w:tcPr>
          <w:p w:rsidR="008632CB" w:rsidRDefault="008632CB" w:rsidP="00A70F50">
            <w:pPr>
              <w:jc w:val="center"/>
              <w:cnfStyle w:val="000000010000" w:firstRow="0" w:lastRow="0" w:firstColumn="0" w:lastColumn="0" w:oddVBand="0" w:evenVBand="0" w:oddHBand="0" w:evenHBand="1" w:firstRowFirstColumn="0" w:firstRowLastColumn="0" w:lastRowFirstColumn="0" w:lastRowLastColumn="0"/>
            </w:pPr>
          </w:p>
        </w:tc>
        <w:tc>
          <w:tcPr>
            <w:tcW w:w="1487" w:type="dxa"/>
          </w:tcPr>
          <w:p w:rsidR="008632CB" w:rsidRDefault="008632CB" w:rsidP="00A70F50">
            <w:pPr>
              <w:jc w:val="center"/>
              <w:cnfStyle w:val="000000010000" w:firstRow="0" w:lastRow="0" w:firstColumn="0" w:lastColumn="0" w:oddVBand="0" w:evenVBand="0" w:oddHBand="0" w:evenHBand="1" w:firstRowFirstColumn="0" w:firstRowLastColumn="0" w:lastRowFirstColumn="0" w:lastRowLastColumn="0"/>
            </w:pPr>
          </w:p>
        </w:tc>
      </w:tr>
    </w:tbl>
    <w:p w:rsidR="005F61E3" w:rsidRPr="00A91986" w:rsidRDefault="005F61E3" w:rsidP="005F61E3">
      <w:pPr>
        <w:rPr>
          <w:sz w:val="12"/>
          <w:szCs w:val="12"/>
        </w:rPr>
      </w:pPr>
      <w:r w:rsidRPr="00A91986">
        <w:rPr>
          <w:rFonts w:ascii="Times New Roman" w:hAnsi="Times New Roman" w:cs="Times New Roman"/>
          <w:sz w:val="12"/>
          <w:szCs w:val="12"/>
          <w:lang w:val="sr-Latn-RS"/>
        </w:rPr>
        <w:t>T</w:t>
      </w:r>
      <w:r w:rsidRPr="00A91986">
        <w:rPr>
          <w:rFonts w:ascii="Times New Roman" w:hAnsi="Times New Roman" w:cs="Times New Roman"/>
          <w:sz w:val="12"/>
          <w:szCs w:val="12"/>
          <w:lang w:val="sr-Cyrl-RS"/>
        </w:rPr>
        <w:t xml:space="preserve">абела </w:t>
      </w:r>
      <w:r w:rsidR="00236F10">
        <w:rPr>
          <w:rFonts w:ascii="Times New Roman" w:hAnsi="Times New Roman" w:cs="Times New Roman"/>
          <w:sz w:val="12"/>
          <w:szCs w:val="12"/>
          <w:lang w:val="sr-Cyrl-RS"/>
        </w:rPr>
        <w:t xml:space="preserve">33, </w:t>
      </w:r>
      <w:r w:rsidRPr="00A91986">
        <w:rPr>
          <w:rFonts w:ascii="Times New Roman" w:hAnsi="Times New Roman" w:cs="Times New Roman"/>
          <w:sz w:val="12"/>
          <w:szCs w:val="12"/>
          <w:lang w:val="sr-Cyrl-RS"/>
        </w:rPr>
        <w:t xml:space="preserve"> извор; Републичко јавно тужилаштво</w:t>
      </w:r>
    </w:p>
    <w:p w:rsidR="00A91986" w:rsidRPr="006446E5" w:rsidRDefault="00A91986" w:rsidP="00A91986">
      <w:pPr>
        <w:tabs>
          <w:tab w:val="left" w:pos="2055"/>
        </w:tabs>
        <w:spacing w:after="0" w:line="240" w:lineRule="auto"/>
        <w:rPr>
          <w:rFonts w:ascii="Times New Roman" w:hAnsi="Times New Roman" w:cs="Times New Roman"/>
          <w:b/>
          <w:sz w:val="18"/>
          <w:szCs w:val="18"/>
          <w:lang w:val="sr-Cyrl-CS"/>
        </w:rPr>
      </w:pPr>
      <w:r w:rsidRPr="006446E5">
        <w:rPr>
          <w:rFonts w:ascii="Times New Roman" w:hAnsi="Times New Roman" w:cs="Times New Roman"/>
          <w:b/>
          <w:sz w:val="18"/>
          <w:szCs w:val="18"/>
          <w:lang w:val="sr-Cyrl-CS"/>
        </w:rPr>
        <w:t>ЗНАЧЕЊЕ СКРАЋЕНИЦА</w:t>
      </w:r>
    </w:p>
    <w:p w:rsidR="00A91986" w:rsidRPr="006446E5" w:rsidRDefault="00A91986" w:rsidP="00A91986">
      <w:pPr>
        <w:tabs>
          <w:tab w:val="left" w:pos="2055"/>
        </w:tabs>
        <w:spacing w:after="0" w:line="240" w:lineRule="auto"/>
        <w:jc w:val="both"/>
        <w:rPr>
          <w:rFonts w:ascii="Times New Roman" w:hAnsi="Times New Roman" w:cs="Times New Roman"/>
          <w:sz w:val="18"/>
          <w:szCs w:val="18"/>
          <w:lang w:val="sr-Cyrl-RS"/>
        </w:rPr>
      </w:pPr>
      <w:r w:rsidRPr="006446E5">
        <w:rPr>
          <w:rFonts w:ascii="Times New Roman" w:hAnsi="Times New Roman" w:cs="Times New Roman"/>
          <w:sz w:val="18"/>
          <w:szCs w:val="18"/>
          <w:lang w:val="sr-Cyrl-CS"/>
        </w:rPr>
        <w:t>-</w:t>
      </w:r>
      <w:r w:rsidRPr="006446E5">
        <w:rPr>
          <w:rFonts w:ascii="Times New Roman" w:hAnsi="Times New Roman" w:cs="Times New Roman"/>
          <w:b/>
          <w:sz w:val="18"/>
          <w:szCs w:val="18"/>
          <w:lang w:val="sr-Cyrl-CS"/>
        </w:rPr>
        <w:t>КЗ</w:t>
      </w:r>
      <w:r w:rsidRPr="006446E5">
        <w:rPr>
          <w:rFonts w:ascii="Times New Roman" w:hAnsi="Times New Roman" w:cs="Times New Roman"/>
          <w:sz w:val="18"/>
          <w:szCs w:val="18"/>
          <w:lang w:val="sr-Cyrl-CS"/>
        </w:rPr>
        <w:t>:Кривични законик Републике Србије</w:t>
      </w:r>
      <w:r w:rsidRPr="006446E5">
        <w:rPr>
          <w:rFonts w:ascii="Times New Roman" w:hAnsi="Times New Roman" w:cs="Times New Roman"/>
          <w:sz w:val="18"/>
          <w:szCs w:val="18"/>
        </w:rPr>
        <w:t xml:space="preserve"> (</w:t>
      </w:r>
      <w:r w:rsidRPr="006446E5">
        <w:rPr>
          <w:rFonts w:ascii="Times New Roman" w:hAnsi="Times New Roman" w:cs="Times New Roman"/>
          <w:color w:val="000080"/>
          <w:sz w:val="18"/>
          <w:szCs w:val="18"/>
        </w:rPr>
        <w:t>''</w:t>
      </w:r>
      <w:r w:rsidRPr="006446E5">
        <w:rPr>
          <w:rFonts w:ascii="Times New Roman" w:hAnsi="Times New Roman" w:cs="Times New Roman"/>
          <w:sz w:val="18"/>
          <w:szCs w:val="18"/>
          <w:lang w:val="ru-RU"/>
        </w:rPr>
        <w:t>Службени гласник РС</w:t>
      </w:r>
      <w:r w:rsidRPr="006446E5">
        <w:rPr>
          <w:rFonts w:ascii="Times New Roman" w:hAnsi="Times New Roman" w:cs="Times New Roman"/>
          <w:color w:val="000080"/>
          <w:sz w:val="18"/>
          <w:szCs w:val="18"/>
        </w:rPr>
        <w:t>''</w:t>
      </w:r>
      <w:r w:rsidRPr="006446E5">
        <w:rPr>
          <w:rFonts w:ascii="Times New Roman" w:hAnsi="Times New Roman" w:cs="Times New Roman"/>
          <w:sz w:val="18"/>
          <w:szCs w:val="18"/>
          <w:lang w:val="ru-RU"/>
        </w:rPr>
        <w:t xml:space="preserve"> број 85/05, 88/05-исправка, 107/05-исправка, 72/09, </w:t>
      </w:r>
      <w:r w:rsidRPr="006446E5">
        <w:rPr>
          <w:rFonts w:ascii="Times New Roman" w:hAnsi="Times New Roman" w:cs="Times New Roman"/>
          <w:sz w:val="18"/>
          <w:szCs w:val="18"/>
        </w:rPr>
        <w:t xml:space="preserve"> </w:t>
      </w:r>
      <w:r w:rsidRPr="006446E5">
        <w:rPr>
          <w:rFonts w:ascii="Times New Roman" w:hAnsi="Times New Roman" w:cs="Times New Roman"/>
          <w:sz w:val="18"/>
          <w:szCs w:val="18"/>
          <w:lang w:val="ru-RU"/>
        </w:rPr>
        <w:t>111/09, 121/12</w:t>
      </w:r>
      <w:r w:rsidRPr="006446E5">
        <w:rPr>
          <w:rFonts w:ascii="Times New Roman" w:hAnsi="Times New Roman" w:cs="Times New Roman"/>
          <w:sz w:val="18"/>
          <w:szCs w:val="18"/>
          <w:lang w:val="sr-Cyrl-CS"/>
        </w:rPr>
        <w:t>,</w:t>
      </w:r>
      <w:r w:rsidRPr="006446E5">
        <w:rPr>
          <w:rFonts w:ascii="Times New Roman" w:hAnsi="Times New Roman" w:cs="Times New Roman"/>
          <w:sz w:val="18"/>
          <w:szCs w:val="18"/>
          <w:lang w:val="ru-RU"/>
        </w:rPr>
        <w:t xml:space="preserve"> 104/13</w:t>
      </w:r>
      <w:r w:rsidRPr="006446E5">
        <w:rPr>
          <w:rFonts w:ascii="Times New Roman" w:hAnsi="Times New Roman" w:cs="Times New Roman"/>
          <w:sz w:val="18"/>
          <w:szCs w:val="18"/>
        </w:rPr>
        <w:t xml:space="preserve">, </w:t>
      </w:r>
      <w:r w:rsidRPr="006446E5">
        <w:rPr>
          <w:rFonts w:ascii="Times New Roman" w:hAnsi="Times New Roman" w:cs="Times New Roman"/>
          <w:sz w:val="18"/>
          <w:szCs w:val="18"/>
          <w:lang w:val="ru-RU"/>
        </w:rPr>
        <w:t>108/14</w:t>
      </w:r>
      <w:r w:rsidRPr="006446E5">
        <w:rPr>
          <w:rFonts w:ascii="Times New Roman" w:hAnsi="Times New Roman" w:cs="Times New Roman"/>
          <w:sz w:val="18"/>
          <w:szCs w:val="18"/>
        </w:rPr>
        <w:t xml:space="preserve">, 94/16 </w:t>
      </w:r>
      <w:r w:rsidRPr="006446E5">
        <w:rPr>
          <w:rFonts w:ascii="Times New Roman" w:hAnsi="Times New Roman" w:cs="Times New Roman"/>
          <w:sz w:val="18"/>
          <w:szCs w:val="18"/>
          <w:lang w:val="sr-Cyrl-RS"/>
        </w:rPr>
        <w:t>и 35/19</w:t>
      </w:r>
      <w:r w:rsidRPr="006446E5">
        <w:rPr>
          <w:rFonts w:ascii="Times New Roman" w:hAnsi="Times New Roman" w:cs="Times New Roman"/>
          <w:sz w:val="18"/>
          <w:szCs w:val="18"/>
          <w:lang w:val="ru-RU"/>
        </w:rPr>
        <w:t>)</w:t>
      </w:r>
    </w:p>
    <w:p w:rsidR="006C3BA5" w:rsidRPr="006446E5" w:rsidRDefault="00A91986" w:rsidP="000412E4">
      <w:pPr>
        <w:rPr>
          <w:rFonts w:ascii="Times New Roman" w:hAnsi="Times New Roman" w:cs="Times New Roman"/>
          <w:sz w:val="18"/>
          <w:szCs w:val="18"/>
          <w:lang w:val="sr-Cyrl-RS"/>
        </w:rPr>
      </w:pPr>
      <w:r w:rsidRPr="006446E5">
        <w:rPr>
          <w:rFonts w:ascii="Times New Roman" w:hAnsi="Times New Roman" w:cs="Times New Roman"/>
          <w:sz w:val="18"/>
          <w:szCs w:val="18"/>
          <w:lang w:val="sr-Cyrl-CS"/>
        </w:rPr>
        <w:t xml:space="preserve">- </w:t>
      </w:r>
      <w:r w:rsidRPr="006446E5">
        <w:rPr>
          <w:rFonts w:ascii="Times New Roman" w:hAnsi="Times New Roman" w:cs="Times New Roman"/>
          <w:b/>
          <w:sz w:val="18"/>
          <w:szCs w:val="18"/>
          <w:lang w:val="sr-Cyrl-CS"/>
        </w:rPr>
        <w:t>КД</w:t>
      </w:r>
      <w:r w:rsidRPr="006446E5">
        <w:rPr>
          <w:rFonts w:ascii="Times New Roman" w:hAnsi="Times New Roman" w:cs="Times New Roman"/>
          <w:sz w:val="18"/>
          <w:szCs w:val="18"/>
          <w:lang w:val="sr-Cyrl-CS"/>
        </w:rPr>
        <w:t>: кривично дело</w:t>
      </w:r>
    </w:p>
    <w:p w:rsidR="003A744E" w:rsidRDefault="003A744E" w:rsidP="003A744E">
      <w:pPr>
        <w:spacing w:after="0"/>
        <w:jc w:val="both"/>
        <w:rPr>
          <w:rFonts w:ascii="Times New Roman" w:eastAsia="Times New Roman" w:hAnsi="Times New Roman" w:cs="Times New Roman"/>
          <w:b/>
          <w:sz w:val="24"/>
          <w:szCs w:val="24"/>
          <w:lang w:val="sr-Cyrl-RS"/>
        </w:rPr>
      </w:pPr>
    </w:p>
    <w:p w:rsidR="008632CB" w:rsidRDefault="008632CB" w:rsidP="003A744E">
      <w:pPr>
        <w:spacing w:after="0"/>
        <w:jc w:val="both"/>
        <w:rPr>
          <w:rFonts w:ascii="Times New Roman" w:eastAsia="Times New Roman" w:hAnsi="Times New Roman" w:cs="Times New Roman"/>
          <w:b/>
          <w:sz w:val="24"/>
          <w:szCs w:val="24"/>
          <w:lang w:val="sr-Cyrl-RS"/>
        </w:rPr>
      </w:pPr>
    </w:p>
    <w:p w:rsidR="008632CB" w:rsidRDefault="008632CB" w:rsidP="003A744E">
      <w:pPr>
        <w:spacing w:after="0"/>
        <w:jc w:val="both"/>
        <w:rPr>
          <w:rFonts w:ascii="Times New Roman" w:eastAsia="Times New Roman" w:hAnsi="Times New Roman" w:cs="Times New Roman"/>
          <w:b/>
          <w:sz w:val="24"/>
          <w:szCs w:val="24"/>
          <w:lang w:val="sr-Cyrl-RS"/>
        </w:rPr>
      </w:pPr>
    </w:p>
    <w:p w:rsidR="008632CB" w:rsidRDefault="008632CB" w:rsidP="003A744E">
      <w:pPr>
        <w:spacing w:after="0"/>
        <w:jc w:val="both"/>
        <w:rPr>
          <w:rFonts w:ascii="Times New Roman" w:eastAsia="Times New Roman" w:hAnsi="Times New Roman" w:cs="Times New Roman"/>
          <w:b/>
          <w:sz w:val="24"/>
          <w:szCs w:val="24"/>
          <w:lang w:val="sr-Cyrl-RS"/>
        </w:rPr>
      </w:pPr>
    </w:p>
    <w:p w:rsidR="008632CB" w:rsidRDefault="008632CB" w:rsidP="003A744E">
      <w:pPr>
        <w:spacing w:after="0"/>
        <w:jc w:val="both"/>
        <w:rPr>
          <w:rFonts w:ascii="Times New Roman" w:eastAsia="Times New Roman" w:hAnsi="Times New Roman" w:cs="Times New Roman"/>
          <w:b/>
          <w:sz w:val="24"/>
          <w:szCs w:val="24"/>
          <w:lang w:val="sr-Cyrl-RS"/>
        </w:rPr>
      </w:pPr>
    </w:p>
    <w:p w:rsidR="008632CB" w:rsidRDefault="008632CB" w:rsidP="003A744E">
      <w:pPr>
        <w:spacing w:after="0"/>
        <w:jc w:val="both"/>
        <w:rPr>
          <w:rFonts w:ascii="Times New Roman" w:eastAsia="Times New Roman" w:hAnsi="Times New Roman" w:cs="Times New Roman"/>
          <w:b/>
          <w:sz w:val="24"/>
          <w:szCs w:val="24"/>
          <w:lang w:val="sr-Cyrl-RS"/>
        </w:rPr>
      </w:pPr>
    </w:p>
    <w:p w:rsidR="006767FA" w:rsidRDefault="006767FA" w:rsidP="003A744E">
      <w:pPr>
        <w:spacing w:after="0"/>
        <w:jc w:val="both"/>
        <w:rPr>
          <w:rFonts w:ascii="Times New Roman" w:eastAsia="Times New Roman" w:hAnsi="Times New Roman" w:cs="Times New Roman"/>
          <w:b/>
          <w:sz w:val="24"/>
          <w:szCs w:val="24"/>
          <w:lang w:val="sr-Cyrl-RS"/>
        </w:rPr>
      </w:pPr>
      <w:r>
        <w:rPr>
          <w:rFonts w:ascii="Times New Roman" w:eastAsia="Times New Roman" w:hAnsi="Times New Roman" w:cs="Times New Roman"/>
          <w:b/>
          <w:sz w:val="24"/>
          <w:szCs w:val="24"/>
          <w:lang w:val="sr-Cyrl-RS"/>
        </w:rPr>
        <w:lastRenderedPageBreak/>
        <w:t>Додатне информације које прате Извештај у вези са применом Конвенције</w:t>
      </w:r>
    </w:p>
    <w:p w:rsidR="006767FA" w:rsidRDefault="006767FA" w:rsidP="003A744E">
      <w:pPr>
        <w:spacing w:after="0"/>
        <w:jc w:val="both"/>
        <w:rPr>
          <w:rFonts w:ascii="Times New Roman" w:eastAsia="Times New Roman" w:hAnsi="Times New Roman" w:cs="Times New Roman"/>
          <w:b/>
          <w:sz w:val="24"/>
          <w:szCs w:val="24"/>
          <w:lang w:val="sr-Cyrl-RS"/>
        </w:rPr>
      </w:pPr>
    </w:p>
    <w:p w:rsidR="006F2E4A" w:rsidRDefault="006F2E4A" w:rsidP="003A744E">
      <w:pPr>
        <w:spacing w:after="0"/>
        <w:jc w:val="both"/>
        <w:rPr>
          <w:rFonts w:ascii="Times New Roman" w:eastAsia="Times New Roman" w:hAnsi="Times New Roman" w:cs="Times New Roman"/>
          <w:b/>
          <w:sz w:val="24"/>
          <w:szCs w:val="24"/>
          <w:lang w:val="sr-Cyrl-RS"/>
        </w:rPr>
      </w:pPr>
      <w:r w:rsidRPr="006F2E4A">
        <w:rPr>
          <w:rFonts w:ascii="Times New Roman" w:eastAsia="Times New Roman" w:hAnsi="Times New Roman" w:cs="Times New Roman"/>
          <w:b/>
          <w:sz w:val="24"/>
          <w:szCs w:val="24"/>
          <w:lang w:val="sr-Cyrl-RS"/>
        </w:rPr>
        <w:t>Е1. Слобода од свих облика насиља</w:t>
      </w:r>
    </w:p>
    <w:p w:rsidR="006F2E4A" w:rsidRPr="006F2E4A" w:rsidRDefault="006F2E4A" w:rsidP="003A744E">
      <w:pPr>
        <w:spacing w:after="0"/>
        <w:jc w:val="both"/>
        <w:rPr>
          <w:rFonts w:ascii="Times New Roman" w:eastAsia="Times New Roman" w:hAnsi="Times New Roman" w:cs="Times New Roman"/>
          <w:b/>
          <w:sz w:val="24"/>
          <w:szCs w:val="24"/>
          <w:lang w:val="sr-Cyrl-RS"/>
        </w:rPr>
      </w:pPr>
    </w:p>
    <w:p w:rsidR="006F2E4A" w:rsidRDefault="006F2E4A" w:rsidP="003A744E">
      <w:pPr>
        <w:shd w:val="clear" w:color="auto" w:fill="FFFFFF"/>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Програми</w:t>
      </w:r>
      <w:r w:rsidR="00A91986">
        <w:rPr>
          <w:rFonts w:ascii="Times New Roman" w:eastAsia="Times New Roman" w:hAnsi="Times New Roman" w:cs="Times New Roman"/>
          <w:sz w:val="24"/>
          <w:szCs w:val="24"/>
          <w:lang w:val="sr-Cyrl-RS"/>
        </w:rPr>
        <w:t xml:space="preserve"> и пројекти</w:t>
      </w:r>
      <w:r>
        <w:rPr>
          <w:rFonts w:ascii="Times New Roman" w:eastAsia="Times New Roman" w:hAnsi="Times New Roman" w:cs="Times New Roman"/>
          <w:sz w:val="24"/>
          <w:szCs w:val="24"/>
          <w:lang w:val="sr-Cyrl-RS"/>
        </w:rPr>
        <w:t xml:space="preserve"> посвећени </w:t>
      </w:r>
      <w:r w:rsidRPr="006F2E4A">
        <w:rPr>
          <w:rFonts w:ascii="Times New Roman" w:eastAsia="Times New Roman" w:hAnsi="Times New Roman" w:cs="Times New Roman"/>
          <w:sz w:val="24"/>
          <w:szCs w:val="24"/>
          <w:lang w:val="sr-Cyrl-RS"/>
        </w:rPr>
        <w:t xml:space="preserve">развоју безбедносне културе код </w:t>
      </w:r>
      <w:bookmarkStart w:id="1" w:name="_GoBack"/>
      <w:bookmarkEnd w:id="1"/>
      <w:r w:rsidRPr="006F2E4A">
        <w:rPr>
          <w:rFonts w:ascii="Times New Roman" w:eastAsia="Times New Roman" w:hAnsi="Times New Roman" w:cs="Times New Roman"/>
          <w:sz w:val="24"/>
          <w:szCs w:val="24"/>
          <w:lang w:val="sr-Cyrl-RS"/>
        </w:rPr>
        <w:t>деце и младих,</w:t>
      </w:r>
      <w:r>
        <w:rPr>
          <w:rFonts w:ascii="Times New Roman" w:eastAsia="Times New Roman" w:hAnsi="Times New Roman" w:cs="Times New Roman"/>
          <w:sz w:val="24"/>
          <w:szCs w:val="24"/>
          <w:lang w:val="sr-Cyrl-RS"/>
        </w:rPr>
        <w:t xml:space="preserve"> које спроводи МУП:</w:t>
      </w:r>
    </w:p>
    <w:p w:rsidR="006C3BA5" w:rsidRDefault="006F2E4A" w:rsidP="003A744E">
      <w:pPr>
        <w:pStyle w:val="ListParagraph"/>
        <w:numPr>
          <w:ilvl w:val="0"/>
          <w:numId w:val="3"/>
        </w:numPr>
        <w:shd w:val="clear" w:color="auto" w:fill="FFFFFF"/>
        <w:jc w:val="both"/>
        <w:rPr>
          <w:rFonts w:ascii="Times New Roman" w:eastAsia="Times New Roman" w:hAnsi="Times New Roman" w:cs="Times New Roman"/>
          <w:sz w:val="24"/>
          <w:szCs w:val="24"/>
          <w:lang w:val="sr-Cyrl-RS"/>
        </w:rPr>
      </w:pPr>
      <w:r w:rsidRPr="006C3BA5">
        <w:rPr>
          <w:rFonts w:ascii="Times New Roman" w:eastAsia="Times New Roman" w:hAnsi="Times New Roman" w:cs="Times New Roman"/>
          <w:sz w:val="24"/>
          <w:szCs w:val="24"/>
          <w:lang w:val="sr-Latn-RS"/>
        </w:rPr>
        <w:t>Програм „</w:t>
      </w:r>
      <w:r w:rsidRPr="006C3BA5">
        <w:rPr>
          <w:rFonts w:ascii="Times New Roman" w:eastAsia="Times New Roman" w:hAnsi="Times New Roman" w:cs="Times New Roman"/>
          <w:i/>
          <w:sz w:val="24"/>
          <w:szCs w:val="24"/>
          <w:lang w:val="sr-Latn-RS"/>
        </w:rPr>
        <w:t>Основи безбедности деце</w:t>
      </w:r>
      <w:r w:rsidRPr="006C3BA5">
        <w:rPr>
          <w:rFonts w:ascii="Times New Roman" w:eastAsia="Times New Roman" w:hAnsi="Times New Roman" w:cs="Times New Roman"/>
          <w:sz w:val="24"/>
          <w:szCs w:val="24"/>
          <w:lang w:val="sr-Latn-RS"/>
        </w:rPr>
        <w:t xml:space="preserve">“, намењен је информисању ученика првог, четвртог и шестог разреда основних школа о безбедносним темама које се односе на улогу полиције у служби грађана, безбедност деце у саобраћају, ванредним ситуацијама, на интернету, као и о превенцији и заштити деце од свих видова насиља, трговине људима и злоупотребе дроге и алкохола. У свим основним школама у Републици Србији, од почетка спровођења програма </w:t>
      </w:r>
      <w:r w:rsidRPr="006C3BA5">
        <w:rPr>
          <w:rFonts w:ascii="Times New Roman" w:eastAsia="Times New Roman" w:hAnsi="Times New Roman" w:cs="Times New Roman"/>
          <w:sz w:val="24"/>
          <w:szCs w:val="24"/>
          <w:lang w:val="sr-Cyrl-RS"/>
        </w:rPr>
        <w:t xml:space="preserve">2017. године до 2020. године </w:t>
      </w:r>
      <w:r w:rsidRPr="006C3BA5">
        <w:rPr>
          <w:rFonts w:ascii="Times New Roman" w:eastAsia="Times New Roman" w:hAnsi="Times New Roman" w:cs="Times New Roman"/>
          <w:sz w:val="24"/>
          <w:szCs w:val="24"/>
          <w:lang w:val="sr-Latn-RS"/>
        </w:rPr>
        <w:t xml:space="preserve">одржано је укупно 158.112 предавања на </w:t>
      </w:r>
      <w:r w:rsidRPr="006C3BA5">
        <w:rPr>
          <w:rFonts w:ascii="Times New Roman" w:eastAsia="Times New Roman" w:hAnsi="Times New Roman" w:cs="Times New Roman"/>
          <w:sz w:val="24"/>
          <w:szCs w:val="24"/>
          <w:lang w:val="sr-Cyrl-RS"/>
        </w:rPr>
        <w:t>осам</w:t>
      </w:r>
      <w:r w:rsidRPr="006C3BA5">
        <w:rPr>
          <w:rFonts w:ascii="Times New Roman" w:eastAsia="Times New Roman" w:hAnsi="Times New Roman" w:cs="Times New Roman"/>
          <w:sz w:val="24"/>
          <w:szCs w:val="24"/>
          <w:lang w:val="sr-Latn-RS"/>
        </w:rPr>
        <w:t xml:space="preserve"> тема које се односе на безбедносну заштиту деце. Уз подршку Мисије ОЕБС у Србији, израђени су и школама подељени постери са порукама о безбедности деце, „</w:t>
      </w:r>
      <w:r w:rsidRPr="006C3BA5">
        <w:rPr>
          <w:rFonts w:ascii="Times New Roman" w:eastAsia="Times New Roman" w:hAnsi="Times New Roman" w:cs="Times New Roman"/>
          <w:i/>
          <w:sz w:val="24"/>
          <w:szCs w:val="24"/>
          <w:lang w:val="sr-Latn-RS"/>
        </w:rPr>
        <w:t>Водич за безбедност деце</w:t>
      </w:r>
      <w:r w:rsidRPr="006C3BA5">
        <w:rPr>
          <w:rFonts w:ascii="Times New Roman" w:eastAsia="Times New Roman" w:hAnsi="Times New Roman" w:cs="Times New Roman"/>
          <w:sz w:val="24"/>
          <w:szCs w:val="24"/>
          <w:lang w:val="sr-Latn-RS"/>
        </w:rPr>
        <w:t>“</w:t>
      </w:r>
      <w:r w:rsidRPr="006C3BA5">
        <w:rPr>
          <w:rFonts w:ascii="Times New Roman" w:eastAsia="Times New Roman" w:hAnsi="Times New Roman" w:cs="Times New Roman"/>
          <w:sz w:val="24"/>
          <w:szCs w:val="24"/>
          <w:lang w:val="sr-Cyrl-RS"/>
        </w:rPr>
        <w:t xml:space="preserve"> (</w:t>
      </w:r>
      <w:r w:rsidRPr="006C3BA5">
        <w:rPr>
          <w:rFonts w:ascii="Times New Roman" w:eastAsia="Times New Roman" w:hAnsi="Times New Roman" w:cs="Times New Roman"/>
          <w:sz w:val="24"/>
          <w:szCs w:val="24"/>
          <w:lang w:val="sr-Latn-RS"/>
        </w:rPr>
        <w:t>117.557 примерака на српском језику и 6.430 примерака на језицима националних мањина</w:t>
      </w:r>
      <w:r w:rsidRPr="006C3BA5">
        <w:rPr>
          <w:rFonts w:ascii="Times New Roman" w:eastAsia="Times New Roman" w:hAnsi="Times New Roman" w:cs="Times New Roman"/>
          <w:sz w:val="24"/>
          <w:szCs w:val="24"/>
          <w:lang w:val="sr-Cyrl-RS"/>
        </w:rPr>
        <w:t>)</w:t>
      </w:r>
      <w:r w:rsidRPr="006C3BA5">
        <w:rPr>
          <w:rFonts w:ascii="Times New Roman" w:eastAsia="Times New Roman" w:hAnsi="Times New Roman" w:cs="Times New Roman"/>
          <w:sz w:val="24"/>
          <w:szCs w:val="24"/>
          <w:lang w:val="sr-Latn-RS"/>
        </w:rPr>
        <w:t>,</w:t>
      </w:r>
      <w:r w:rsidRPr="006C3BA5">
        <w:rPr>
          <w:rFonts w:ascii="Times New Roman" w:eastAsia="Times New Roman" w:hAnsi="Times New Roman" w:cs="Times New Roman"/>
          <w:sz w:val="24"/>
          <w:szCs w:val="24"/>
          <w:lang w:val="sr-Cyrl-RS"/>
        </w:rPr>
        <w:t xml:space="preserve"> а израђена је и електронска апликација водича. У</w:t>
      </w:r>
      <w:r w:rsidRPr="006C3BA5">
        <w:rPr>
          <w:rFonts w:ascii="Times New Roman" w:eastAsia="Times New Roman" w:hAnsi="Times New Roman" w:cs="Times New Roman"/>
          <w:sz w:val="24"/>
          <w:szCs w:val="24"/>
          <w:lang w:val="sr-Latn-RS"/>
        </w:rPr>
        <w:t>ченицима првог разреда подељено је 192.300 бојанки „</w:t>
      </w:r>
      <w:r w:rsidRPr="006C3BA5">
        <w:rPr>
          <w:rFonts w:ascii="Times New Roman" w:eastAsia="Times New Roman" w:hAnsi="Times New Roman" w:cs="Times New Roman"/>
          <w:i/>
          <w:sz w:val="24"/>
          <w:szCs w:val="24"/>
          <w:lang w:val="sr-Latn-RS"/>
        </w:rPr>
        <w:t>Азбука безбедности за ђаке прваке</w:t>
      </w:r>
      <w:r w:rsidRPr="006C3BA5">
        <w:rPr>
          <w:rFonts w:ascii="Times New Roman" w:eastAsia="Times New Roman" w:hAnsi="Times New Roman" w:cs="Times New Roman"/>
          <w:sz w:val="24"/>
          <w:szCs w:val="24"/>
          <w:lang w:val="sr-Latn-RS"/>
        </w:rPr>
        <w:t xml:space="preserve">“ (180.000 на српском језику и 12.300 на језицима националних мањина). </w:t>
      </w:r>
    </w:p>
    <w:p w:rsidR="006C3BA5" w:rsidRDefault="006C3BA5" w:rsidP="003A744E">
      <w:pPr>
        <w:pStyle w:val="ListParagraph"/>
        <w:shd w:val="clear" w:color="auto" w:fill="FFFFFF"/>
        <w:ind w:left="0"/>
        <w:jc w:val="both"/>
        <w:rPr>
          <w:rFonts w:ascii="Times New Roman" w:eastAsia="Times New Roman" w:hAnsi="Times New Roman" w:cs="Times New Roman"/>
          <w:sz w:val="24"/>
          <w:szCs w:val="24"/>
          <w:lang w:val="sr-Cyrl-RS"/>
        </w:rPr>
      </w:pPr>
    </w:p>
    <w:p w:rsidR="006C3BA5" w:rsidRDefault="006F2E4A" w:rsidP="003A744E">
      <w:pPr>
        <w:pStyle w:val="ListParagraph"/>
        <w:numPr>
          <w:ilvl w:val="0"/>
          <w:numId w:val="3"/>
        </w:numPr>
        <w:shd w:val="clear" w:color="auto" w:fill="FFFFFF"/>
        <w:jc w:val="both"/>
        <w:rPr>
          <w:rFonts w:ascii="Times New Roman" w:eastAsia="Times New Roman" w:hAnsi="Times New Roman" w:cs="Times New Roman"/>
          <w:sz w:val="24"/>
          <w:szCs w:val="24"/>
          <w:lang w:val="sr-Cyrl-RS"/>
        </w:rPr>
      </w:pPr>
      <w:r w:rsidRPr="006C3BA5">
        <w:rPr>
          <w:rFonts w:ascii="Times New Roman" w:eastAsia="Times New Roman" w:hAnsi="Times New Roman" w:cs="Times New Roman"/>
          <w:sz w:val="24"/>
          <w:szCs w:val="24"/>
          <w:lang w:val="sr-Latn-RS"/>
        </w:rPr>
        <w:t>Пројекат „</w:t>
      </w:r>
      <w:r w:rsidRPr="006C3BA5">
        <w:rPr>
          <w:rFonts w:ascii="Times New Roman" w:eastAsia="Times New Roman" w:hAnsi="Times New Roman" w:cs="Times New Roman"/>
          <w:i/>
          <w:sz w:val="24"/>
          <w:szCs w:val="24"/>
          <w:lang w:val="sr-Latn-RS"/>
        </w:rPr>
        <w:t>Матура</w:t>
      </w:r>
      <w:r w:rsidRPr="006C3BA5">
        <w:rPr>
          <w:rFonts w:ascii="Times New Roman" w:eastAsia="Times New Roman" w:hAnsi="Times New Roman" w:cs="Times New Roman"/>
          <w:sz w:val="24"/>
          <w:szCs w:val="24"/>
          <w:lang w:val="sr-Latn-RS"/>
        </w:rPr>
        <w:t>“, намењен подизању нивоа свести о безбедности и безбедносној заштити ученика завршних разреда средњих школа током матурских манифестација. У 2018</w:t>
      </w:r>
      <w:r w:rsidRPr="006C3BA5">
        <w:rPr>
          <w:rFonts w:ascii="Times New Roman" w:eastAsia="Times New Roman" w:hAnsi="Times New Roman" w:cs="Times New Roman"/>
          <w:sz w:val="24"/>
          <w:szCs w:val="24"/>
          <w:lang w:val="sr-Cyrl-RS"/>
        </w:rPr>
        <w:t xml:space="preserve"> и 2019</w:t>
      </w:r>
      <w:r w:rsidRPr="006C3BA5">
        <w:rPr>
          <w:rFonts w:ascii="Times New Roman" w:eastAsia="Times New Roman" w:hAnsi="Times New Roman" w:cs="Times New Roman"/>
          <w:sz w:val="24"/>
          <w:szCs w:val="24"/>
          <w:lang w:val="sr-Latn-RS"/>
        </w:rPr>
        <w:t xml:space="preserve">. години, одржана су </w:t>
      </w:r>
      <w:r w:rsidRPr="006C3BA5">
        <w:rPr>
          <w:rFonts w:ascii="Times New Roman" w:eastAsia="Times New Roman" w:hAnsi="Times New Roman" w:cs="Times New Roman"/>
          <w:sz w:val="24"/>
          <w:szCs w:val="24"/>
          <w:lang w:val="sr-Cyrl-RS"/>
        </w:rPr>
        <w:t>2.483</w:t>
      </w:r>
      <w:r w:rsidRPr="006C3BA5">
        <w:rPr>
          <w:rFonts w:ascii="Times New Roman" w:eastAsia="Times New Roman" w:hAnsi="Times New Roman" w:cs="Times New Roman"/>
          <w:sz w:val="24"/>
          <w:szCs w:val="24"/>
          <w:lang w:val="sr-Latn-RS"/>
        </w:rPr>
        <w:t xml:space="preserve"> предавања за</w:t>
      </w:r>
      <w:r w:rsidRPr="006C3BA5">
        <w:rPr>
          <w:rFonts w:ascii="Times New Roman" w:eastAsia="Times New Roman" w:hAnsi="Times New Roman" w:cs="Times New Roman"/>
          <w:sz w:val="24"/>
          <w:szCs w:val="24"/>
          <w:lang w:val="sr-Cyrl-RS"/>
        </w:rPr>
        <w:t xml:space="preserve"> 73. 453</w:t>
      </w:r>
      <w:r w:rsidRPr="006C3BA5">
        <w:rPr>
          <w:rFonts w:ascii="Times New Roman" w:eastAsia="Times New Roman" w:hAnsi="Times New Roman" w:cs="Times New Roman"/>
          <w:sz w:val="24"/>
          <w:szCs w:val="24"/>
          <w:lang w:val="sr-Latn-RS"/>
        </w:rPr>
        <w:t xml:space="preserve"> ученика, а као резултат превентивних контрола у периоду матурских прослава поднето је </w:t>
      </w:r>
      <w:r w:rsidRPr="006C3BA5">
        <w:rPr>
          <w:rFonts w:ascii="Times New Roman" w:eastAsia="Times New Roman" w:hAnsi="Times New Roman" w:cs="Times New Roman"/>
          <w:sz w:val="24"/>
          <w:szCs w:val="24"/>
          <w:lang w:val="sr-Cyrl-RS"/>
        </w:rPr>
        <w:t>39</w:t>
      </w:r>
      <w:r w:rsidRPr="006C3BA5">
        <w:rPr>
          <w:rFonts w:ascii="Times New Roman" w:eastAsia="Times New Roman" w:hAnsi="Times New Roman" w:cs="Times New Roman"/>
          <w:sz w:val="24"/>
          <w:szCs w:val="24"/>
          <w:lang w:val="sr-Latn-RS"/>
        </w:rPr>
        <w:t xml:space="preserve"> кривичних и </w:t>
      </w:r>
      <w:r w:rsidRPr="006C3BA5">
        <w:rPr>
          <w:rFonts w:ascii="Times New Roman" w:eastAsia="Times New Roman" w:hAnsi="Times New Roman" w:cs="Times New Roman"/>
          <w:sz w:val="24"/>
          <w:szCs w:val="24"/>
          <w:lang w:val="sr-Cyrl-RS"/>
        </w:rPr>
        <w:t>741</w:t>
      </w:r>
      <w:r w:rsidRPr="006C3BA5">
        <w:rPr>
          <w:rFonts w:ascii="Times New Roman" w:eastAsia="Times New Roman" w:hAnsi="Times New Roman" w:cs="Times New Roman"/>
          <w:sz w:val="24"/>
          <w:szCs w:val="24"/>
          <w:lang w:val="sr-Latn-RS"/>
        </w:rPr>
        <w:t xml:space="preserve"> прекршајне пријаве</w:t>
      </w:r>
      <w:r w:rsidRPr="006C3BA5">
        <w:rPr>
          <w:rFonts w:ascii="Times New Roman" w:eastAsia="Times New Roman" w:hAnsi="Times New Roman" w:cs="Times New Roman"/>
          <w:sz w:val="24"/>
          <w:szCs w:val="24"/>
          <w:lang w:val="sr-Cyrl-RS"/>
        </w:rPr>
        <w:t xml:space="preserve">. </w:t>
      </w:r>
      <w:r w:rsidRPr="006C3BA5">
        <w:rPr>
          <w:rFonts w:ascii="Times New Roman" w:eastAsia="Times New Roman" w:hAnsi="Times New Roman" w:cs="Times New Roman"/>
          <w:sz w:val="24"/>
          <w:szCs w:val="24"/>
          <w:lang w:val="sr-Latn-RS"/>
        </w:rPr>
        <w:t xml:space="preserve">Емитована су два спота за безбедну прославу матуре, на националним и локалним телевизијским станицама, као и друштвеним мрежама где је регистровано преко 100.000 прегледа. </w:t>
      </w:r>
    </w:p>
    <w:p w:rsidR="006C3BA5" w:rsidRPr="006C3BA5" w:rsidRDefault="006C3BA5" w:rsidP="003A744E">
      <w:pPr>
        <w:pStyle w:val="ListParagraph"/>
        <w:ind w:left="0"/>
        <w:rPr>
          <w:rFonts w:ascii="Times New Roman" w:eastAsia="Times New Roman" w:hAnsi="Times New Roman" w:cs="Times New Roman"/>
          <w:sz w:val="24"/>
          <w:szCs w:val="24"/>
          <w:lang w:val="sr-Latn-RS"/>
        </w:rPr>
      </w:pPr>
    </w:p>
    <w:p w:rsidR="006C3BA5" w:rsidRDefault="006F2E4A" w:rsidP="003A744E">
      <w:pPr>
        <w:pStyle w:val="ListParagraph"/>
        <w:numPr>
          <w:ilvl w:val="0"/>
          <w:numId w:val="3"/>
        </w:numPr>
        <w:shd w:val="clear" w:color="auto" w:fill="FFFFFF"/>
        <w:jc w:val="both"/>
        <w:rPr>
          <w:rFonts w:ascii="Times New Roman" w:eastAsia="Times New Roman" w:hAnsi="Times New Roman" w:cs="Times New Roman"/>
          <w:sz w:val="24"/>
          <w:szCs w:val="24"/>
          <w:lang w:val="sr-Cyrl-RS"/>
        </w:rPr>
      </w:pPr>
      <w:r w:rsidRPr="006C3BA5">
        <w:rPr>
          <w:rFonts w:ascii="Times New Roman" w:eastAsia="Times New Roman" w:hAnsi="Times New Roman" w:cs="Times New Roman"/>
          <w:sz w:val="24"/>
          <w:szCs w:val="24"/>
          <w:lang w:val="sr-Latn-RS"/>
        </w:rPr>
        <w:t>Пилот пројекат „</w:t>
      </w:r>
      <w:r w:rsidRPr="006C3BA5">
        <w:rPr>
          <w:rFonts w:ascii="Times New Roman" w:eastAsia="Times New Roman" w:hAnsi="Times New Roman" w:cs="Times New Roman"/>
          <w:i/>
          <w:sz w:val="24"/>
          <w:szCs w:val="24"/>
          <w:lang w:val="sr-Latn-RS"/>
        </w:rPr>
        <w:t>Превенција вршњачког насиља</w:t>
      </w:r>
      <w:r w:rsidRPr="006C3BA5">
        <w:rPr>
          <w:rFonts w:ascii="Times New Roman" w:eastAsia="Times New Roman" w:hAnsi="Times New Roman" w:cs="Times New Roman"/>
          <w:sz w:val="24"/>
          <w:szCs w:val="24"/>
          <w:lang w:val="sr-Latn-RS"/>
        </w:rPr>
        <w:t>“, намењен је спречавању и смањењу испољавања насилних облика понашања међу децом и младима, реализован је 2017. и 2018. године, у сарадњи са Градом Београдом и представницима вршњачког тима Медицинске школе Београд у четири београдске општине у виду трибина за преко 600 ученика, родитеља и наставног особља основних и средњих школа</w:t>
      </w:r>
      <w:r w:rsidRPr="006C3BA5">
        <w:rPr>
          <w:rFonts w:ascii="Times New Roman" w:eastAsia="Times New Roman" w:hAnsi="Times New Roman" w:cs="Times New Roman"/>
          <w:sz w:val="24"/>
          <w:szCs w:val="24"/>
          <w:lang w:val="sr-Cyrl-RS"/>
        </w:rPr>
        <w:t xml:space="preserve"> и</w:t>
      </w:r>
      <w:r w:rsidRPr="006C3BA5">
        <w:rPr>
          <w:rFonts w:ascii="Times New Roman" w:eastAsia="Times New Roman" w:hAnsi="Times New Roman" w:cs="Times New Roman"/>
          <w:sz w:val="24"/>
          <w:szCs w:val="24"/>
          <w:lang w:val="sr-Latn-RS"/>
        </w:rPr>
        <w:t xml:space="preserve"> за око 600 младих полазника кампа „Лето на Олимпу 2018“</w:t>
      </w:r>
      <w:r w:rsidRPr="006C3BA5">
        <w:rPr>
          <w:rFonts w:ascii="Times New Roman" w:eastAsia="Times New Roman" w:hAnsi="Times New Roman" w:cs="Times New Roman"/>
          <w:sz w:val="24"/>
          <w:szCs w:val="24"/>
          <w:lang w:val="sr-Cyrl-RS"/>
        </w:rPr>
        <w:t>.</w:t>
      </w:r>
    </w:p>
    <w:p w:rsidR="006C3BA5" w:rsidRPr="006C3BA5" w:rsidRDefault="006C3BA5" w:rsidP="003A744E">
      <w:pPr>
        <w:pStyle w:val="ListParagraph"/>
        <w:ind w:left="0"/>
        <w:rPr>
          <w:rFonts w:ascii="Times New Roman" w:eastAsia="Times New Roman" w:hAnsi="Times New Roman" w:cs="Times New Roman"/>
          <w:sz w:val="24"/>
          <w:szCs w:val="24"/>
          <w:lang w:val="sr-Latn-RS"/>
        </w:rPr>
      </w:pPr>
    </w:p>
    <w:p w:rsidR="006C3BA5" w:rsidRDefault="006F2E4A" w:rsidP="003A744E">
      <w:pPr>
        <w:pStyle w:val="ListParagraph"/>
        <w:numPr>
          <w:ilvl w:val="0"/>
          <w:numId w:val="3"/>
        </w:numPr>
        <w:shd w:val="clear" w:color="auto" w:fill="FFFFFF"/>
        <w:jc w:val="both"/>
        <w:rPr>
          <w:rFonts w:ascii="Times New Roman" w:eastAsia="Times New Roman" w:hAnsi="Times New Roman" w:cs="Times New Roman"/>
          <w:sz w:val="24"/>
          <w:szCs w:val="24"/>
          <w:lang w:val="sr-Cyrl-RS"/>
        </w:rPr>
      </w:pPr>
      <w:r w:rsidRPr="006C3BA5">
        <w:rPr>
          <w:rFonts w:ascii="Times New Roman" w:eastAsia="Times New Roman" w:hAnsi="Times New Roman" w:cs="Times New Roman"/>
          <w:sz w:val="24"/>
          <w:szCs w:val="24"/>
          <w:lang w:val="sr-Latn-RS"/>
        </w:rPr>
        <w:t>Пројекат „</w:t>
      </w:r>
      <w:r w:rsidRPr="006C3BA5">
        <w:rPr>
          <w:rFonts w:ascii="Times New Roman" w:eastAsia="Times New Roman" w:hAnsi="Times New Roman" w:cs="Times New Roman"/>
          <w:i/>
          <w:sz w:val="24"/>
          <w:szCs w:val="24"/>
          <w:lang w:val="sr-Latn-RS"/>
        </w:rPr>
        <w:t>Развој капацитета за превенцију насилног екстремизма кроз образовање у средњим школама у Републици Србији - постављање основа</w:t>
      </w:r>
      <w:r w:rsidRPr="006C3BA5">
        <w:rPr>
          <w:rFonts w:ascii="Times New Roman" w:eastAsia="Times New Roman" w:hAnsi="Times New Roman" w:cs="Times New Roman"/>
          <w:sz w:val="24"/>
          <w:szCs w:val="24"/>
          <w:lang w:val="sr-Latn-RS"/>
        </w:rPr>
        <w:t>“ реализован 2019. Године</w:t>
      </w:r>
      <w:r w:rsidRPr="006C3BA5">
        <w:rPr>
          <w:rFonts w:ascii="Times New Roman" w:eastAsia="Times New Roman" w:hAnsi="Times New Roman" w:cs="Times New Roman"/>
          <w:sz w:val="24"/>
          <w:szCs w:val="24"/>
          <w:lang w:val="sr-Cyrl-RS"/>
        </w:rPr>
        <w:t xml:space="preserve"> </w:t>
      </w:r>
      <w:r w:rsidRPr="006C3BA5">
        <w:rPr>
          <w:rFonts w:ascii="Times New Roman" w:eastAsia="Times New Roman" w:hAnsi="Times New Roman" w:cs="Times New Roman"/>
          <w:sz w:val="24"/>
          <w:szCs w:val="24"/>
          <w:lang w:val="sr-Latn-RS"/>
        </w:rPr>
        <w:t xml:space="preserve">за 41 наставника и стручног сарадника и 24 представника ученичких парламената из 17 средњих школа са територије Републике Србије у организацији Министарства просвете, науке и технолошког развоја. Циљ обука било је опште информисање о процесу радикализације и феномену насилног екстремизма, факторима „привлачења“ и „гурања“ и фазама радикализације, унапређење </w:t>
      </w:r>
      <w:r w:rsidRPr="006C3BA5">
        <w:rPr>
          <w:rFonts w:ascii="Times New Roman" w:eastAsia="Times New Roman" w:hAnsi="Times New Roman" w:cs="Times New Roman"/>
          <w:sz w:val="24"/>
          <w:szCs w:val="24"/>
          <w:lang w:val="sr-Latn-RS"/>
        </w:rPr>
        <w:lastRenderedPageBreak/>
        <w:t xml:space="preserve">интерсекторске сарадње у превенцији радикализације и насилног екстремизма, са освртом на превентивну улогу, деловање и ресурсе система образовања и васпитања. </w:t>
      </w:r>
    </w:p>
    <w:p w:rsidR="006C3BA5" w:rsidRPr="006C3BA5" w:rsidRDefault="006C3BA5" w:rsidP="003A744E">
      <w:pPr>
        <w:pStyle w:val="ListParagraph"/>
        <w:ind w:left="0"/>
        <w:rPr>
          <w:rFonts w:ascii="Times New Roman" w:eastAsia="Times New Roman" w:hAnsi="Times New Roman" w:cs="Times New Roman"/>
          <w:sz w:val="24"/>
          <w:szCs w:val="24"/>
          <w:lang w:val="sr-Latn-RS"/>
        </w:rPr>
      </w:pPr>
    </w:p>
    <w:p w:rsidR="006C3BA5" w:rsidRDefault="006F2E4A" w:rsidP="003A744E">
      <w:pPr>
        <w:pStyle w:val="ListParagraph"/>
        <w:numPr>
          <w:ilvl w:val="0"/>
          <w:numId w:val="3"/>
        </w:numPr>
        <w:shd w:val="clear" w:color="auto" w:fill="FFFFFF"/>
        <w:jc w:val="both"/>
        <w:rPr>
          <w:rFonts w:ascii="Times New Roman" w:eastAsia="Times New Roman" w:hAnsi="Times New Roman" w:cs="Times New Roman"/>
          <w:sz w:val="24"/>
          <w:szCs w:val="24"/>
          <w:lang w:val="sr-Cyrl-RS"/>
        </w:rPr>
      </w:pPr>
      <w:r w:rsidRPr="006C3BA5">
        <w:rPr>
          <w:rFonts w:ascii="Times New Roman" w:eastAsia="Times New Roman" w:hAnsi="Times New Roman" w:cs="Times New Roman"/>
          <w:sz w:val="24"/>
          <w:szCs w:val="24"/>
          <w:lang w:val="sr-Latn-RS"/>
        </w:rPr>
        <w:t xml:space="preserve">Пилот пројекат </w:t>
      </w:r>
      <w:r w:rsidRPr="006C3BA5">
        <w:rPr>
          <w:rFonts w:ascii="Times New Roman" w:eastAsia="Times New Roman" w:hAnsi="Times New Roman" w:cs="Times New Roman"/>
          <w:i/>
          <w:sz w:val="24"/>
          <w:szCs w:val="24"/>
          <w:lang w:val="sr-Latn-RS"/>
        </w:rPr>
        <w:t>„Оснаживање породице - програм подршке породици и младима од 10 до 14 година“,</w:t>
      </w:r>
      <w:r w:rsidRPr="006C3BA5">
        <w:rPr>
          <w:rFonts w:ascii="Times New Roman" w:eastAsia="Times New Roman" w:hAnsi="Times New Roman" w:cs="Times New Roman"/>
          <w:sz w:val="24"/>
          <w:szCs w:val="24"/>
          <w:lang w:val="sr-Latn-RS"/>
        </w:rPr>
        <w:t xml:space="preserve"> који је реализован 2018. године, у сарадњи са Министарством просвете, науке и технолошког развоја и Канцеларијом УН за дрогу и криминал, у циљу развијања породичних вештина и боље комуникације између родитеља и деце, ради превенције развојних проблема у понашању деце. Пројекат је намењен деци старијег основношколског узраста од петог до осмог разреда, у оквиру кога се деца кроз игру, разговоре и едукативне филмове обучавају како да се одупру негативном вршњачком притиску, а родитељи да истовремено покажу љубав и поставе границе. У оквиру пројекта, одржана је обука за 15 полицијских службеника криминалистичке полиције, који су у 10 основних школа у Београду, одржали по шест сесија за 100 породица (деце и родитеља</w:t>
      </w:r>
      <w:r w:rsidRPr="006C3BA5">
        <w:rPr>
          <w:rFonts w:ascii="Times New Roman" w:eastAsia="Times New Roman" w:hAnsi="Times New Roman" w:cs="Times New Roman"/>
          <w:b/>
          <w:sz w:val="24"/>
          <w:szCs w:val="24"/>
          <w:lang w:val="sr-Latn-RS"/>
        </w:rPr>
        <w:t>).</w:t>
      </w:r>
      <w:r w:rsidRPr="006C3BA5">
        <w:rPr>
          <w:rFonts w:ascii="Calibri" w:eastAsia="Times New Roman" w:hAnsi="Calibri" w:cs="Times New Roman"/>
          <w:lang w:val="en-US"/>
        </w:rPr>
        <w:t xml:space="preserve"> </w:t>
      </w:r>
      <w:r w:rsidRPr="006C3BA5">
        <w:rPr>
          <w:rFonts w:ascii="Times New Roman" w:eastAsia="Times New Roman" w:hAnsi="Times New Roman" w:cs="Times New Roman"/>
          <w:sz w:val="24"/>
          <w:szCs w:val="24"/>
          <w:lang w:val="sr-Cyrl-RS"/>
        </w:rPr>
        <w:t>Министарство надлежно за образовање</w:t>
      </w:r>
      <w:r w:rsidRPr="006C3BA5">
        <w:rPr>
          <w:rFonts w:ascii="Times New Roman" w:eastAsia="Times New Roman" w:hAnsi="Times New Roman" w:cs="Times New Roman"/>
          <w:sz w:val="24"/>
          <w:szCs w:val="24"/>
          <w:lang w:val="sr-Latn-RS"/>
        </w:rPr>
        <w:t xml:space="preserve"> посебну пажњу поклања унапређивању сарадње школе и породице. Сарадња школе и породице је предуслов успешног развоја сваког детета. У циљу оснаживања сарадње породице и школе Министарство у сарадњи са UNODC уз подршку OEBS-a реализује програм "</w:t>
      </w:r>
      <w:r w:rsidRPr="006C3BA5">
        <w:rPr>
          <w:rFonts w:ascii="Times New Roman" w:eastAsia="Times New Roman" w:hAnsi="Times New Roman" w:cs="Times New Roman"/>
          <w:i/>
          <w:sz w:val="24"/>
          <w:szCs w:val="24"/>
          <w:lang w:val="sr-Latn-RS"/>
        </w:rPr>
        <w:t>Јаке породице</w:t>
      </w:r>
      <w:r w:rsidRPr="006C3BA5">
        <w:rPr>
          <w:rFonts w:ascii="Times New Roman" w:eastAsia="Times New Roman" w:hAnsi="Times New Roman" w:cs="Times New Roman"/>
          <w:sz w:val="24"/>
          <w:szCs w:val="24"/>
          <w:lang w:val="sr-Latn-RS"/>
        </w:rPr>
        <w:t>". Током школске 2021/22. године укупно 60 стручних сарадника је обучено за примену овог програма у школама на територији Републике Србије.</w:t>
      </w:r>
    </w:p>
    <w:p w:rsidR="006C3BA5" w:rsidRDefault="006C3BA5" w:rsidP="003A744E">
      <w:pPr>
        <w:pStyle w:val="ListParagraph"/>
        <w:shd w:val="clear" w:color="auto" w:fill="FFFFFF"/>
        <w:ind w:left="0"/>
        <w:jc w:val="both"/>
        <w:rPr>
          <w:rFonts w:ascii="Times New Roman" w:eastAsia="Times New Roman" w:hAnsi="Times New Roman" w:cs="Times New Roman"/>
          <w:sz w:val="24"/>
          <w:szCs w:val="24"/>
          <w:lang w:val="sr-Cyrl-RS"/>
        </w:rPr>
      </w:pPr>
    </w:p>
    <w:p w:rsidR="003A744E" w:rsidRDefault="006F2E4A" w:rsidP="003A744E">
      <w:pPr>
        <w:pStyle w:val="ListParagraph"/>
        <w:numPr>
          <w:ilvl w:val="0"/>
          <w:numId w:val="3"/>
        </w:numPr>
        <w:shd w:val="clear" w:color="auto" w:fill="FFFFFF"/>
        <w:jc w:val="both"/>
        <w:rPr>
          <w:rFonts w:ascii="Times New Roman" w:eastAsia="Times New Roman" w:hAnsi="Times New Roman" w:cs="Times New Roman"/>
          <w:sz w:val="24"/>
          <w:szCs w:val="24"/>
          <w:lang w:val="sr-Cyrl-RS"/>
        </w:rPr>
      </w:pPr>
      <w:r w:rsidRPr="006C3BA5">
        <w:rPr>
          <w:rFonts w:ascii="Times New Roman" w:eastAsia="Times New Roman" w:hAnsi="Times New Roman" w:cs="Times New Roman"/>
          <w:sz w:val="24"/>
          <w:szCs w:val="24"/>
          <w:lang w:val="sr-Latn-RS"/>
        </w:rPr>
        <w:t>Пројекат „</w:t>
      </w:r>
      <w:r w:rsidRPr="006C3BA5">
        <w:rPr>
          <w:rFonts w:ascii="Times New Roman" w:eastAsia="Times New Roman" w:hAnsi="Times New Roman" w:cs="Times New Roman"/>
          <w:i/>
          <w:sz w:val="24"/>
          <w:szCs w:val="24"/>
          <w:lang w:val="sr-Latn-RS"/>
        </w:rPr>
        <w:t>Подршка превентивном деловању полиције у школама у циљу заштите ученика од психоактивних супстанци</w:t>
      </w:r>
      <w:r w:rsidRPr="006C3BA5">
        <w:rPr>
          <w:rFonts w:ascii="Times New Roman" w:eastAsia="Times New Roman" w:hAnsi="Times New Roman" w:cs="Times New Roman"/>
          <w:sz w:val="24"/>
          <w:szCs w:val="24"/>
          <w:lang w:val="sr-Latn-RS"/>
        </w:rPr>
        <w:t xml:space="preserve">“, реализује се од децембра 2018. године, у организацији Министарства унутрашњих послова, уз подршку Мисије ОЕБС у Србији. Од 2018. до 2021. године, одржано је укупно 10 тренинга за 250 полицијских службеника. </w:t>
      </w:r>
    </w:p>
    <w:p w:rsidR="003A744E" w:rsidRPr="003A744E" w:rsidRDefault="003A744E" w:rsidP="003A744E">
      <w:pPr>
        <w:pStyle w:val="ListParagraph"/>
        <w:rPr>
          <w:rFonts w:ascii="Times New Roman" w:eastAsia="Times New Roman" w:hAnsi="Times New Roman" w:cs="Times New Roman"/>
          <w:sz w:val="24"/>
          <w:szCs w:val="24"/>
          <w:lang w:val="sr-Cyrl-RS"/>
        </w:rPr>
      </w:pPr>
    </w:p>
    <w:p w:rsidR="003A744E" w:rsidRDefault="009C2A5E" w:rsidP="003A744E">
      <w:pPr>
        <w:pStyle w:val="ListParagraph"/>
        <w:shd w:val="clear" w:color="auto" w:fill="FFFFFF"/>
        <w:ind w:left="360"/>
        <w:jc w:val="both"/>
        <w:rPr>
          <w:rFonts w:ascii="Times New Roman" w:eastAsia="Times New Roman" w:hAnsi="Times New Roman" w:cs="Times New Roman"/>
          <w:sz w:val="24"/>
          <w:szCs w:val="24"/>
          <w:lang w:val="sr-Cyrl-RS"/>
        </w:rPr>
      </w:pPr>
      <w:r w:rsidRPr="003A744E">
        <w:rPr>
          <w:rFonts w:ascii="Times New Roman" w:eastAsia="Times New Roman" w:hAnsi="Times New Roman" w:cs="Times New Roman"/>
          <w:sz w:val="24"/>
          <w:szCs w:val="24"/>
          <w:lang w:val="sr-Cyrl-RS"/>
        </w:rPr>
        <w:t>Пројекат који се реализује у области образовања:</w:t>
      </w:r>
    </w:p>
    <w:p w:rsidR="003A744E" w:rsidRDefault="003A744E" w:rsidP="003A744E">
      <w:pPr>
        <w:pStyle w:val="ListParagraph"/>
        <w:shd w:val="clear" w:color="auto" w:fill="FFFFFF"/>
        <w:ind w:left="360"/>
        <w:jc w:val="both"/>
        <w:rPr>
          <w:rFonts w:ascii="Times New Roman" w:eastAsia="Times New Roman" w:hAnsi="Times New Roman" w:cs="Times New Roman"/>
          <w:sz w:val="24"/>
          <w:szCs w:val="24"/>
          <w:lang w:val="sr-Cyrl-RS"/>
        </w:rPr>
      </w:pPr>
    </w:p>
    <w:p w:rsidR="003A744E" w:rsidRDefault="009C2A5E" w:rsidP="003A744E">
      <w:pPr>
        <w:pStyle w:val="ListParagraph"/>
        <w:shd w:val="clear" w:color="auto" w:fill="FFFFFF"/>
        <w:ind w:left="360"/>
        <w:jc w:val="both"/>
        <w:rPr>
          <w:rFonts w:ascii="Times New Roman" w:eastAsia="Times New Roman" w:hAnsi="Times New Roman" w:cs="Times New Roman"/>
          <w:sz w:val="24"/>
          <w:szCs w:val="24"/>
          <w:lang w:val="sr-Cyrl-RS"/>
        </w:rPr>
      </w:pPr>
      <w:r w:rsidRPr="009C2A5E">
        <w:rPr>
          <w:rFonts w:ascii="Times New Roman" w:eastAsia="Times New Roman" w:hAnsi="Times New Roman" w:cs="Times New Roman"/>
          <w:sz w:val="24"/>
          <w:szCs w:val="24"/>
          <w:lang w:val="sr-Cyrl-RS"/>
        </w:rPr>
        <w:t>Пројекат</w:t>
      </w:r>
      <w:r w:rsidRPr="009C2A5E">
        <w:rPr>
          <w:rFonts w:ascii="Times New Roman" w:eastAsia="Times New Roman" w:hAnsi="Times New Roman" w:cs="Times New Roman"/>
          <w:sz w:val="24"/>
          <w:szCs w:val="24"/>
          <w:lang w:val="sr-Latn-RS"/>
        </w:rPr>
        <w:t xml:space="preserve"> „</w:t>
      </w:r>
      <w:r w:rsidRPr="009C2A5E">
        <w:rPr>
          <w:rFonts w:ascii="Times New Roman" w:eastAsia="Times New Roman" w:hAnsi="Times New Roman" w:cs="Times New Roman"/>
          <w:i/>
          <w:sz w:val="24"/>
          <w:szCs w:val="24"/>
          <w:lang w:val="sr-Latn-RS"/>
        </w:rPr>
        <w:t>Безбедан интернет за целу породицу</w:t>
      </w:r>
      <w:r w:rsidRPr="009C2A5E">
        <w:rPr>
          <w:rFonts w:ascii="Times New Roman" w:eastAsia="Times New Roman" w:hAnsi="Times New Roman" w:cs="Times New Roman"/>
          <w:sz w:val="24"/>
          <w:szCs w:val="24"/>
          <w:lang w:val="sr-Latn-RS"/>
        </w:rPr>
        <w:t>”, који су покренули УНИЦЕФ и Теленор</w:t>
      </w:r>
      <w:r w:rsidRPr="009C2A5E">
        <w:rPr>
          <w:rFonts w:ascii="Times New Roman" w:eastAsia="Times New Roman" w:hAnsi="Times New Roman" w:cs="Times New Roman"/>
          <w:sz w:val="24"/>
          <w:szCs w:val="24"/>
          <w:lang w:val="sr-Cyrl-RS"/>
        </w:rPr>
        <w:t xml:space="preserve"> </w:t>
      </w:r>
      <w:r w:rsidRPr="009C2A5E">
        <w:rPr>
          <w:rFonts w:ascii="Times New Roman" w:eastAsia="Times New Roman" w:hAnsi="Times New Roman" w:cs="Times New Roman"/>
          <w:sz w:val="24"/>
          <w:szCs w:val="24"/>
          <w:lang w:val="sr-Latn-RS"/>
        </w:rPr>
        <w:t xml:space="preserve">у сарадњи </w:t>
      </w:r>
      <w:r w:rsidRPr="009C2A5E">
        <w:rPr>
          <w:rFonts w:ascii="Times New Roman" w:eastAsia="Times New Roman" w:hAnsi="Times New Roman" w:cs="Times New Roman"/>
          <w:sz w:val="24"/>
          <w:szCs w:val="24"/>
          <w:lang w:val="sr-Cyrl-RS"/>
        </w:rPr>
        <w:t>са министарством надлежни за образовање</w:t>
      </w:r>
      <w:r w:rsidRPr="009C2A5E">
        <w:rPr>
          <w:rFonts w:ascii="Times New Roman" w:eastAsia="Times New Roman" w:hAnsi="Times New Roman" w:cs="Times New Roman"/>
          <w:sz w:val="24"/>
          <w:szCs w:val="24"/>
          <w:lang w:val="sr-Latn-RS"/>
        </w:rPr>
        <w:t xml:space="preserve"> и Ужичким центром за права детета, </w:t>
      </w:r>
      <w:r w:rsidRPr="009C2A5E">
        <w:rPr>
          <w:rFonts w:ascii="Times New Roman" w:eastAsia="Times New Roman" w:hAnsi="Times New Roman" w:cs="Times New Roman"/>
          <w:sz w:val="24"/>
          <w:szCs w:val="24"/>
          <w:lang w:val="sr-Cyrl-RS"/>
        </w:rPr>
        <w:t>има за циљ</w:t>
      </w:r>
      <w:r w:rsidRPr="009C2A5E">
        <w:rPr>
          <w:rFonts w:ascii="Times New Roman" w:eastAsia="Times New Roman" w:hAnsi="Times New Roman" w:cs="Times New Roman"/>
          <w:sz w:val="24"/>
          <w:szCs w:val="24"/>
          <w:lang w:val="sr-Latn-RS"/>
        </w:rPr>
        <w:t xml:space="preserve"> оснаживањ</w:t>
      </w:r>
      <w:r w:rsidRPr="009C2A5E">
        <w:rPr>
          <w:rFonts w:ascii="Times New Roman" w:eastAsia="Times New Roman" w:hAnsi="Times New Roman" w:cs="Times New Roman"/>
          <w:sz w:val="24"/>
          <w:szCs w:val="24"/>
          <w:lang w:val="sr-Cyrl-RS"/>
        </w:rPr>
        <w:t>е</w:t>
      </w:r>
      <w:r w:rsidRPr="009C2A5E">
        <w:rPr>
          <w:rFonts w:ascii="Times New Roman" w:eastAsia="Times New Roman" w:hAnsi="Times New Roman" w:cs="Times New Roman"/>
          <w:sz w:val="24"/>
          <w:szCs w:val="24"/>
          <w:lang w:val="sr-Latn-RS"/>
        </w:rPr>
        <w:t xml:space="preserve"> родитеља, васпитача и учитеља за безбедно коришћење дигиталних технологија и интернета и смањење изложености деце онлајн ризику. Развијене су и реализоване обуке за васпитаче и учитеље, развијен је Водич за безбедно и конструктивно коришћење дигиталних технологија и интернетана основу којег је развијена е-верзија обука која је доступна свим родитељима, учитељима и васпитачима. Посебан ресурс је и Дигитални водич</w:t>
      </w:r>
      <w:r w:rsidRPr="009C2A5E">
        <w:rPr>
          <w:rFonts w:ascii="Times New Roman" w:eastAsia="Times New Roman" w:hAnsi="Times New Roman" w:cs="Times New Roman"/>
          <w:sz w:val="24"/>
          <w:szCs w:val="24"/>
          <w:vertAlign w:val="superscript"/>
          <w:lang w:val="sr-Latn-RS"/>
        </w:rPr>
        <w:footnoteReference w:id="1"/>
      </w:r>
      <w:r w:rsidRPr="009C2A5E">
        <w:rPr>
          <w:rFonts w:ascii="Times New Roman" w:eastAsia="Times New Roman" w:hAnsi="Times New Roman" w:cs="Times New Roman"/>
          <w:sz w:val="24"/>
          <w:szCs w:val="24"/>
          <w:lang w:val="sr-Latn-RS"/>
        </w:rPr>
        <w:t xml:space="preserve">. За децу су креирана и </w:t>
      </w:r>
      <w:r w:rsidRPr="009C2A5E">
        <w:rPr>
          <w:rFonts w:ascii="Times New Roman" w:eastAsia="Times New Roman" w:hAnsi="Times New Roman" w:cs="Times New Roman"/>
          <w:sz w:val="24"/>
          <w:szCs w:val="24"/>
          <w:lang w:val="sr-Cyrl-RS"/>
        </w:rPr>
        <w:t>четири</w:t>
      </w:r>
      <w:r w:rsidRPr="009C2A5E">
        <w:rPr>
          <w:rFonts w:ascii="Times New Roman" w:eastAsia="Times New Roman" w:hAnsi="Times New Roman" w:cs="Times New Roman"/>
          <w:sz w:val="24"/>
          <w:szCs w:val="24"/>
          <w:lang w:val="sr-Latn-RS"/>
        </w:rPr>
        <w:t xml:space="preserve"> цртана филма о безбедности деце на интернету. Организована је и Национална конференција о превенцији дигиталног насиља и онлајн ризицима за 150 родитеља и запослених у образовању.</w:t>
      </w:r>
    </w:p>
    <w:p w:rsidR="003A744E" w:rsidRDefault="003A744E" w:rsidP="003A744E">
      <w:pPr>
        <w:pStyle w:val="ListParagraph"/>
        <w:shd w:val="clear" w:color="auto" w:fill="FFFFFF"/>
        <w:ind w:left="360"/>
        <w:jc w:val="both"/>
        <w:rPr>
          <w:rFonts w:ascii="Times New Roman" w:eastAsia="Times New Roman" w:hAnsi="Times New Roman" w:cs="Times New Roman"/>
          <w:sz w:val="24"/>
          <w:szCs w:val="24"/>
          <w:lang w:val="sr-Cyrl-RS"/>
        </w:rPr>
      </w:pPr>
    </w:p>
    <w:p w:rsidR="003A744E" w:rsidRDefault="00545191" w:rsidP="003A744E">
      <w:pPr>
        <w:pStyle w:val="ListParagraph"/>
        <w:shd w:val="clear" w:color="auto" w:fill="FFFFFF"/>
        <w:ind w:left="360"/>
        <w:jc w:val="both"/>
        <w:rPr>
          <w:rFonts w:ascii="Times New Roman" w:eastAsia="Times New Roman" w:hAnsi="Times New Roman" w:cs="Times New Roman"/>
          <w:b/>
          <w:bCs/>
          <w:sz w:val="24"/>
          <w:szCs w:val="24"/>
          <w:lang w:val="sr-Cyrl-RS"/>
        </w:rPr>
      </w:pPr>
      <w:r w:rsidRPr="00545191">
        <w:rPr>
          <w:rFonts w:ascii="Times New Roman" w:eastAsia="Times New Roman" w:hAnsi="Times New Roman" w:cs="Times New Roman"/>
          <w:b/>
          <w:bCs/>
          <w:sz w:val="24"/>
          <w:szCs w:val="24"/>
          <w:lang w:val="sr-Latn-CS"/>
        </w:rPr>
        <w:lastRenderedPageBreak/>
        <w:t>Ф2. Заједничка одговорност родитеља, помоћ родитељима  пружање услуга дечје заштите (члан 18.)</w:t>
      </w:r>
    </w:p>
    <w:p w:rsidR="003A744E" w:rsidRDefault="00545191" w:rsidP="003A744E">
      <w:pPr>
        <w:pStyle w:val="ListParagraph"/>
        <w:shd w:val="clear" w:color="auto" w:fill="FFFFFF"/>
        <w:ind w:left="360"/>
        <w:jc w:val="both"/>
        <w:rPr>
          <w:rFonts w:ascii="Times New Roman" w:eastAsia="Times New Roman" w:hAnsi="Times New Roman" w:cs="Times New Roman"/>
          <w:bCs/>
          <w:sz w:val="24"/>
          <w:szCs w:val="24"/>
          <w:lang w:val="sr-Cyrl-RS"/>
        </w:rPr>
      </w:pPr>
      <w:r w:rsidRPr="00545191">
        <w:rPr>
          <w:rFonts w:ascii="Times New Roman" w:eastAsia="Times New Roman" w:hAnsi="Times New Roman" w:cs="Times New Roman"/>
          <w:bCs/>
          <w:sz w:val="24"/>
          <w:szCs w:val="24"/>
          <w:lang w:val="sr-Latn-CS"/>
        </w:rPr>
        <w:t xml:space="preserve">Износи права од 1. јануара 2022. године: </w:t>
      </w:r>
    </w:p>
    <w:p w:rsidR="003A744E" w:rsidRDefault="003A744E" w:rsidP="003A744E">
      <w:pPr>
        <w:pStyle w:val="ListParagraph"/>
        <w:shd w:val="clear" w:color="auto" w:fill="FFFFFF"/>
        <w:ind w:left="360"/>
        <w:jc w:val="both"/>
        <w:rPr>
          <w:rFonts w:ascii="Times New Roman" w:eastAsia="Times New Roman" w:hAnsi="Times New Roman" w:cs="Times New Roman"/>
          <w:bCs/>
          <w:sz w:val="24"/>
          <w:szCs w:val="24"/>
          <w:lang w:val="sr-Cyrl-RS"/>
        </w:rPr>
      </w:pPr>
    </w:p>
    <w:p w:rsidR="003A744E" w:rsidRDefault="00545191" w:rsidP="003A744E">
      <w:pPr>
        <w:pStyle w:val="ListParagraph"/>
        <w:shd w:val="clear" w:color="auto" w:fill="FFFFFF"/>
        <w:ind w:left="360"/>
        <w:jc w:val="both"/>
        <w:rPr>
          <w:rFonts w:ascii="Times New Roman" w:eastAsia="Times New Roman" w:hAnsi="Times New Roman" w:cs="Times New Roman"/>
          <w:bCs/>
          <w:sz w:val="24"/>
          <w:szCs w:val="24"/>
          <w:lang w:val="sr-Cyrl-RS"/>
        </w:rPr>
      </w:pPr>
      <w:r w:rsidRPr="00545191">
        <w:rPr>
          <w:rFonts w:ascii="Times New Roman" w:eastAsia="Times New Roman" w:hAnsi="Times New Roman" w:cs="Times New Roman"/>
          <w:bCs/>
          <w:sz w:val="24"/>
          <w:szCs w:val="24"/>
          <w:lang w:val="sr-Latn-CS"/>
        </w:rPr>
        <w:t xml:space="preserve">Родитељски додатак за дете рођено 1. јануара 2022. године и касније:Прво дете једнократно 300.000 динара (нови вишеструко већи износ за дете рођено 1. јануара 2022. године и касније); Друго дете 266.117,46 динара у 24 једнаке месечне рате по   11.088,23  динара; Треће дете 1.596.704,79 динара у 120 једнаких месечних рата по  13.305,87  динара; Четврто дете    2.395.057,19  динара у 120 једнаких месечних рата по   19.958,81  динара. Паушал за набавку опреме за дете  (уз једнократни износ родитељског додатка за прво дете, односно прву рату родитељског додатка за друго, треће и четврто дете)  5.544,12 динара. Једнократна помоћ за рођење другог и трећег детета (ново право за рођење другог и трећег детета 1. јануара 2022. године и касније) 100.000 динара. </w:t>
      </w:r>
    </w:p>
    <w:p w:rsidR="003A744E" w:rsidRDefault="003A744E" w:rsidP="003A744E">
      <w:pPr>
        <w:pStyle w:val="ListParagraph"/>
        <w:shd w:val="clear" w:color="auto" w:fill="FFFFFF"/>
        <w:ind w:left="360"/>
        <w:jc w:val="both"/>
        <w:rPr>
          <w:rFonts w:ascii="Times New Roman" w:eastAsia="Times New Roman" w:hAnsi="Times New Roman" w:cs="Times New Roman"/>
          <w:bCs/>
          <w:sz w:val="24"/>
          <w:szCs w:val="24"/>
          <w:lang w:val="sr-Cyrl-RS"/>
        </w:rPr>
      </w:pPr>
    </w:p>
    <w:p w:rsidR="003A744E" w:rsidRDefault="00545191" w:rsidP="003A744E">
      <w:pPr>
        <w:pStyle w:val="ListParagraph"/>
        <w:shd w:val="clear" w:color="auto" w:fill="FFFFFF"/>
        <w:ind w:left="360"/>
        <w:jc w:val="both"/>
        <w:rPr>
          <w:rFonts w:ascii="Times New Roman" w:eastAsia="Times New Roman" w:hAnsi="Times New Roman" w:cs="Times New Roman"/>
          <w:bCs/>
          <w:sz w:val="24"/>
          <w:szCs w:val="24"/>
          <w:lang w:val="sr-Cyrl-RS"/>
        </w:rPr>
      </w:pPr>
      <w:r w:rsidRPr="00545191">
        <w:rPr>
          <w:rFonts w:ascii="Times New Roman" w:eastAsia="Times New Roman" w:hAnsi="Times New Roman" w:cs="Times New Roman"/>
          <w:bCs/>
          <w:sz w:val="24"/>
          <w:szCs w:val="24"/>
          <w:lang w:val="sr-Latn-CS"/>
        </w:rPr>
        <w:t xml:space="preserve">Новчана средства за изградњу, учешће у куповини, односно куповину породично стамбене зграде или стана по основу рођења детета до 20.000 евра (ново право мајке која први пут стиче стан или кућу за дете рођено 1. јануара 2022. године и касније). </w:t>
      </w:r>
    </w:p>
    <w:p w:rsidR="003A744E" w:rsidRDefault="003A744E" w:rsidP="003A744E">
      <w:pPr>
        <w:pStyle w:val="ListParagraph"/>
        <w:shd w:val="clear" w:color="auto" w:fill="FFFFFF"/>
        <w:ind w:left="360"/>
        <w:jc w:val="both"/>
        <w:rPr>
          <w:rFonts w:ascii="Times New Roman" w:eastAsia="Times New Roman" w:hAnsi="Times New Roman" w:cs="Times New Roman"/>
          <w:bCs/>
          <w:sz w:val="24"/>
          <w:szCs w:val="24"/>
          <w:lang w:val="sr-Cyrl-RS"/>
        </w:rPr>
      </w:pPr>
    </w:p>
    <w:p w:rsidR="003A744E" w:rsidRDefault="00545191" w:rsidP="003A744E">
      <w:pPr>
        <w:pStyle w:val="ListParagraph"/>
        <w:shd w:val="clear" w:color="auto" w:fill="FFFFFF"/>
        <w:ind w:left="360"/>
        <w:jc w:val="both"/>
        <w:rPr>
          <w:rFonts w:ascii="Times New Roman" w:eastAsia="Times New Roman" w:hAnsi="Times New Roman" w:cs="Times New Roman"/>
          <w:bCs/>
          <w:sz w:val="24"/>
          <w:szCs w:val="24"/>
          <w:lang w:val="sr-Cyrl-RS"/>
        </w:rPr>
      </w:pPr>
      <w:r w:rsidRPr="00545191">
        <w:rPr>
          <w:rFonts w:ascii="Times New Roman" w:eastAsia="Times New Roman" w:hAnsi="Times New Roman" w:cs="Times New Roman"/>
          <w:bCs/>
          <w:sz w:val="24"/>
          <w:szCs w:val="24"/>
          <w:lang w:val="sr-Latn-CS"/>
        </w:rPr>
        <w:t xml:space="preserve">Дечији додатак: редовни износ 3.326,47 динара: 30% већи износ за једнородитељске породице и старатеље 4.324,40 динара; 50% већи износ за родитеље детета са сметњама у развоју и детета са инвалидитетом, за које је донето мишљење интерресорне комисије, и за дете које остварује додатак за помоћ и негу другог лица, акоје није смештено у установу за смештај 4.989,71 динара; 80% већи износ ако су испуњени услови за увећање по више основа 5.987,64 динара. </w:t>
      </w:r>
    </w:p>
    <w:p w:rsidR="003A744E" w:rsidRDefault="003A744E" w:rsidP="003A744E">
      <w:pPr>
        <w:pStyle w:val="ListParagraph"/>
        <w:shd w:val="clear" w:color="auto" w:fill="FFFFFF"/>
        <w:ind w:left="360"/>
        <w:jc w:val="both"/>
        <w:rPr>
          <w:rFonts w:ascii="Times New Roman" w:eastAsia="Times New Roman" w:hAnsi="Times New Roman" w:cs="Times New Roman"/>
          <w:bCs/>
          <w:sz w:val="24"/>
          <w:szCs w:val="24"/>
          <w:lang w:val="sr-Cyrl-RS"/>
        </w:rPr>
      </w:pPr>
    </w:p>
    <w:p w:rsidR="003A744E" w:rsidRDefault="00545191" w:rsidP="003A744E">
      <w:pPr>
        <w:pStyle w:val="ListParagraph"/>
        <w:shd w:val="clear" w:color="auto" w:fill="FFFFFF"/>
        <w:ind w:left="360"/>
        <w:jc w:val="both"/>
        <w:rPr>
          <w:rFonts w:ascii="Times New Roman" w:eastAsia="Times New Roman" w:hAnsi="Times New Roman" w:cs="Times New Roman"/>
          <w:bCs/>
          <w:sz w:val="24"/>
          <w:szCs w:val="24"/>
          <w:lang w:val="sr-Cyrl-RS"/>
        </w:rPr>
      </w:pPr>
      <w:r w:rsidRPr="00545191">
        <w:rPr>
          <w:rFonts w:ascii="Times New Roman" w:eastAsia="Times New Roman" w:hAnsi="Times New Roman" w:cs="Times New Roman"/>
          <w:bCs/>
          <w:sz w:val="24"/>
          <w:szCs w:val="24"/>
          <w:lang w:val="sr-Latn-CS"/>
        </w:rPr>
        <w:t xml:space="preserve">Број корисника, деце и износ средстава децембар 2021. године: </w:t>
      </w:r>
    </w:p>
    <w:p w:rsidR="003A744E" w:rsidRDefault="003A744E" w:rsidP="003A744E">
      <w:pPr>
        <w:pStyle w:val="ListParagraph"/>
        <w:shd w:val="clear" w:color="auto" w:fill="FFFFFF"/>
        <w:ind w:left="360"/>
        <w:jc w:val="both"/>
        <w:rPr>
          <w:rFonts w:ascii="Times New Roman" w:eastAsia="Times New Roman" w:hAnsi="Times New Roman" w:cs="Times New Roman"/>
          <w:bCs/>
          <w:sz w:val="24"/>
          <w:szCs w:val="24"/>
          <w:lang w:val="sr-Cyrl-RS"/>
        </w:rPr>
      </w:pPr>
    </w:p>
    <w:p w:rsidR="003A744E" w:rsidRDefault="00545191" w:rsidP="003A744E">
      <w:pPr>
        <w:pStyle w:val="ListParagraph"/>
        <w:shd w:val="clear" w:color="auto" w:fill="FFFFFF"/>
        <w:ind w:left="36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Latn-CS"/>
        </w:rPr>
        <w:t>P</w:t>
      </w:r>
      <w:r w:rsidRPr="00545191">
        <w:rPr>
          <w:rFonts w:ascii="Times New Roman" w:eastAsia="Times New Roman" w:hAnsi="Times New Roman" w:cs="Times New Roman"/>
          <w:bCs/>
          <w:sz w:val="24"/>
          <w:szCs w:val="24"/>
          <w:lang w:val="sr-Latn-CS"/>
        </w:rPr>
        <w:t>одитељски додатак 81.556 корисника, 85.144 деце износ исплаћених средстава 1.293.165.106,95 динара; дечији додатак 111.697 корисника, 223.293 деце износ исплаћених средстава 761.183.093,95 динара; накнада зараде за време породиљског одсуства, одсуства са рада ради неге детета и одсуства са рада ради посебне неге детета 55.655 корисника, износ исплаћених средстава 3.658.123.037,07 динара; остале наканде по основу рођења и неге детета и посебне неге детета 4.847 корисника,  износ исплаћених средстава 67.712.894,52 динара.</w:t>
      </w:r>
    </w:p>
    <w:p w:rsidR="003A744E" w:rsidRDefault="003A744E" w:rsidP="003A744E">
      <w:pPr>
        <w:pStyle w:val="ListParagraph"/>
        <w:shd w:val="clear" w:color="auto" w:fill="FFFFFF"/>
        <w:ind w:left="360"/>
        <w:jc w:val="both"/>
        <w:rPr>
          <w:rFonts w:ascii="Times New Roman" w:eastAsia="Times New Roman" w:hAnsi="Times New Roman" w:cs="Times New Roman"/>
          <w:bCs/>
          <w:sz w:val="24"/>
          <w:szCs w:val="24"/>
          <w:lang w:val="sr-Cyrl-RS"/>
        </w:rPr>
      </w:pPr>
    </w:p>
    <w:p w:rsidR="003A744E" w:rsidRDefault="00F01135" w:rsidP="003A744E">
      <w:pPr>
        <w:pStyle w:val="ListParagraph"/>
        <w:shd w:val="clear" w:color="auto" w:fill="FFFFFF"/>
        <w:ind w:left="360"/>
        <w:jc w:val="both"/>
        <w:rPr>
          <w:rFonts w:ascii="Times New Roman" w:eastAsia="Times New Roman" w:hAnsi="Times New Roman" w:cs="Times New Roman"/>
          <w:b/>
          <w:sz w:val="24"/>
          <w:szCs w:val="24"/>
          <w:lang w:val="sr-Cyrl-CS"/>
        </w:rPr>
      </w:pPr>
      <w:r w:rsidRPr="00F01135">
        <w:rPr>
          <w:rFonts w:ascii="Times New Roman" w:eastAsia="Times New Roman" w:hAnsi="Times New Roman" w:cs="Times New Roman"/>
          <w:b/>
          <w:sz w:val="24"/>
          <w:szCs w:val="24"/>
          <w:lang w:val="sr-Cyrl-CS"/>
        </w:rPr>
        <w:t>Х1 Једнаке шансе у образовању (члан 28.)</w:t>
      </w:r>
    </w:p>
    <w:p w:rsidR="003A744E" w:rsidRDefault="003A744E" w:rsidP="003A744E">
      <w:pPr>
        <w:pStyle w:val="ListParagraph"/>
        <w:shd w:val="clear" w:color="auto" w:fill="FFFFFF"/>
        <w:ind w:left="360"/>
        <w:jc w:val="both"/>
        <w:rPr>
          <w:rFonts w:ascii="Times New Roman" w:eastAsia="Times New Roman" w:hAnsi="Times New Roman" w:cs="Times New Roman"/>
          <w:b/>
          <w:sz w:val="24"/>
          <w:szCs w:val="24"/>
          <w:lang w:val="sr-Cyrl-CS"/>
        </w:rPr>
      </w:pPr>
    </w:p>
    <w:p w:rsidR="003A744E" w:rsidRDefault="00F01135" w:rsidP="003A744E">
      <w:pPr>
        <w:pStyle w:val="ListParagraph"/>
        <w:shd w:val="clear" w:color="auto" w:fill="FFFFFF"/>
        <w:ind w:left="360"/>
        <w:jc w:val="both"/>
        <w:rPr>
          <w:rFonts w:ascii="Times New Roman" w:eastAsia="Times New Roman" w:hAnsi="Times New Roman" w:cs="Times New Roman"/>
          <w:bCs/>
          <w:sz w:val="24"/>
          <w:szCs w:val="24"/>
          <w:lang w:val="sr-Cyrl-RS"/>
        </w:rPr>
      </w:pPr>
      <w:r w:rsidRPr="00F01135">
        <w:rPr>
          <w:rFonts w:ascii="Times New Roman" w:eastAsia="Times New Roman" w:hAnsi="Times New Roman" w:cs="Times New Roman"/>
          <w:bCs/>
          <w:sz w:val="24"/>
          <w:szCs w:val="24"/>
          <w:lang w:val="sr-Cyrl-RS"/>
        </w:rPr>
        <w:t>Пројекат који се реализује у области образовања:</w:t>
      </w:r>
    </w:p>
    <w:p w:rsidR="003A744E" w:rsidRDefault="003A744E" w:rsidP="003A744E">
      <w:pPr>
        <w:pStyle w:val="ListParagraph"/>
        <w:shd w:val="clear" w:color="auto" w:fill="FFFFFF"/>
        <w:ind w:left="360"/>
        <w:jc w:val="both"/>
        <w:rPr>
          <w:rFonts w:ascii="Times New Roman" w:eastAsia="Times New Roman" w:hAnsi="Times New Roman" w:cs="Times New Roman"/>
          <w:bCs/>
          <w:sz w:val="24"/>
          <w:szCs w:val="24"/>
          <w:lang w:val="sr-Cyrl-RS"/>
        </w:rPr>
      </w:pPr>
    </w:p>
    <w:p w:rsidR="003A744E" w:rsidRDefault="00AE1053" w:rsidP="003A744E">
      <w:pPr>
        <w:pStyle w:val="ListParagraph"/>
        <w:shd w:val="clear" w:color="auto" w:fill="FFFFFF"/>
        <w:ind w:left="36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У оквиру пројекта</w:t>
      </w:r>
      <w:r w:rsidR="00187FED" w:rsidRPr="00187FED">
        <w:rPr>
          <w:rFonts w:ascii="Times New Roman" w:eastAsia="Times New Roman" w:hAnsi="Times New Roman" w:cs="Times New Roman"/>
          <w:bCs/>
          <w:sz w:val="24"/>
          <w:szCs w:val="24"/>
          <w:lang w:val="sr-Cyrl-RS"/>
        </w:rPr>
        <w:t xml:space="preserve"> „</w:t>
      </w:r>
      <w:r w:rsidR="00187FED" w:rsidRPr="00187FED">
        <w:rPr>
          <w:rFonts w:ascii="Times New Roman" w:eastAsia="Times New Roman" w:hAnsi="Times New Roman" w:cs="Times New Roman"/>
          <w:bCs/>
          <w:i/>
          <w:sz w:val="24"/>
          <w:szCs w:val="24"/>
          <w:lang w:val="sr-Cyrl-RS"/>
        </w:rPr>
        <w:t>Инклузивно предшколско васпитање и образовање</w:t>
      </w:r>
      <w:r w:rsidR="00187FED">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t>а</w:t>
      </w:r>
      <w:r w:rsidR="00187FED" w:rsidRPr="00187FED">
        <w:rPr>
          <w:rFonts w:ascii="Times New Roman" w:eastAsia="Times New Roman" w:hAnsi="Times New Roman" w:cs="Times New Roman"/>
          <w:bCs/>
          <w:sz w:val="24"/>
          <w:szCs w:val="24"/>
          <w:lang w:val="sr-Cyrl-RS"/>
        </w:rPr>
        <w:t xml:space="preserve">даптирано је и опремљено укупно 48 нових радних соба за васпитно-образовни рад у удаљеним сеоским срединама (собе у вртићима, сеоским школама, месним </w:t>
      </w:r>
      <w:r w:rsidR="00187FED" w:rsidRPr="00187FED">
        <w:rPr>
          <w:rFonts w:ascii="Times New Roman" w:eastAsia="Times New Roman" w:hAnsi="Times New Roman" w:cs="Times New Roman"/>
          <w:bCs/>
          <w:sz w:val="24"/>
          <w:szCs w:val="24"/>
          <w:lang w:val="sr-Cyrl-RS"/>
        </w:rPr>
        <w:lastRenderedPageBreak/>
        <w:t>заједницама, читалачки кутци у болницама и домовима здравља, итд.);Преко 2800 деце из осетљивих група или је укључено у систем ПВО кроз полудневни свакодневни програм, или похађа флексибилн</w:t>
      </w:r>
      <w:r>
        <w:rPr>
          <w:rFonts w:ascii="Times New Roman" w:eastAsia="Times New Roman" w:hAnsi="Times New Roman" w:cs="Times New Roman"/>
          <w:bCs/>
          <w:sz w:val="24"/>
          <w:szCs w:val="24"/>
          <w:lang w:val="sr-Cyrl-RS"/>
        </w:rPr>
        <w:t>е програме (2-3 пута недељно); п</w:t>
      </w:r>
      <w:r w:rsidR="00187FED" w:rsidRPr="00187FED">
        <w:rPr>
          <w:rFonts w:ascii="Times New Roman" w:eastAsia="Times New Roman" w:hAnsi="Times New Roman" w:cs="Times New Roman"/>
          <w:bCs/>
          <w:sz w:val="24"/>
          <w:szCs w:val="24"/>
          <w:lang w:val="sr-Cyrl-RS"/>
        </w:rPr>
        <w:t>реко 3200 родитеља из осетљивих група учествовало у пројектним активностима (радионицама о родитељству, раном развоју, излетима, спортским радионицама, отвореним вратима у ПУ, итд); Купљено је 10 возила за превоз деце из удаљених места или мобилних тимова;ојачана је  сарадња 159 партнерских институција на локалном нивоу (општинских управа, предшколских установа, домова здравља, центара за социјални рад и НВО); више 1300 мушких чланова породица из осетљивих група учествовало са децом у пројектним активностима (радионице са децом и очевима, едукације од стране ЦСР и лекара из ДЗ, дани отворених врата у вртићима, спортске активности, излети, итд.)</w:t>
      </w:r>
    </w:p>
    <w:p w:rsidR="003A744E" w:rsidRDefault="003A744E" w:rsidP="003A744E">
      <w:pPr>
        <w:pStyle w:val="ListParagraph"/>
        <w:shd w:val="clear" w:color="auto" w:fill="FFFFFF"/>
        <w:ind w:left="360"/>
        <w:jc w:val="both"/>
        <w:rPr>
          <w:rFonts w:ascii="Times New Roman" w:eastAsia="Times New Roman" w:hAnsi="Times New Roman" w:cs="Times New Roman"/>
          <w:bCs/>
          <w:sz w:val="24"/>
          <w:szCs w:val="24"/>
          <w:lang w:val="sr-Cyrl-RS"/>
        </w:rPr>
      </w:pPr>
    </w:p>
    <w:p w:rsidR="003A744E" w:rsidRPr="003A744E" w:rsidRDefault="00AE1053" w:rsidP="003A744E">
      <w:pPr>
        <w:pStyle w:val="ListParagraph"/>
        <w:shd w:val="clear" w:color="auto" w:fill="FFFFFF"/>
        <w:ind w:left="360"/>
        <w:jc w:val="both"/>
        <w:rPr>
          <w:rFonts w:ascii="Times New Roman" w:eastAsia="Times New Roman" w:hAnsi="Times New Roman" w:cs="Times New Roman"/>
          <w:sz w:val="24"/>
          <w:szCs w:val="24"/>
          <w:lang w:val="sr-Cyrl-RS"/>
        </w:rPr>
      </w:pPr>
      <w:r>
        <w:rPr>
          <w:rFonts w:ascii="Times New Roman" w:hAnsi="Times New Roman"/>
          <w:sz w:val="24"/>
          <w:szCs w:val="24"/>
          <w:lang w:val="sr-Cyrl-RS"/>
        </w:rPr>
        <w:t>У оквиру пројекта „</w:t>
      </w:r>
      <w:r w:rsidRPr="003D0629">
        <w:rPr>
          <w:rFonts w:ascii="Times New Roman" w:hAnsi="Times New Roman"/>
          <w:i/>
          <w:sz w:val="24"/>
          <w:szCs w:val="24"/>
          <w:lang w:val="sr-Cyrl-RS"/>
        </w:rPr>
        <w:t>Премошћавање дигиталног јаза за најугроженију децу</w:t>
      </w:r>
      <w:r w:rsidRPr="003D0629">
        <w:rPr>
          <w:rFonts w:ascii="Times New Roman" w:hAnsi="Times New Roman"/>
          <w:sz w:val="24"/>
          <w:szCs w:val="24"/>
          <w:lang w:val="sr-Cyrl-RS"/>
        </w:rPr>
        <w:t>'' који реализују министарство задужено за образовање и УНИЦЕФ уз подршку ЕУ, обезбеђено је преко 2000 уређаја за 30 најугроженијих школа у којима се образују ромски ученици, од чега укупно 1890 таблет рачунара, односно 63 по школи за коришћење од стране ученика, као и најмање 1 до 3 лаптопа за сваку од изабраних 30 школа. Обезбеђено је и додељено 250 рачунара за педагошке асистенте са циљем унапређивања приступа учењу на даљину за ромске ученике. Такође су обезбеђена средства за школе (5.000 евра) за формирање Клуба за учење у којима ученици имају услове за онлајн учење. Једна од активности је и психо-социјална подршка у изабраним школама. У току је планирање обуке за 900 наставника из 30 школа. Обезбеђен је мобилни интернет, како за наставнике тако и за ученике који користе дигиталне библиотеке, а тиме је омогућена несметана реализација наставе на даљину. Током јуна и августа 2021. године, а на основу достављених извештаја, укупно 12 школа у пројекту реализовало је активности летње школе. Активностима летње школе обухваћено је 360 ученика, претежно ученика од 5. до 8. разреда, који су имали недовољне оцене или су одељенске старешине и наставници сматрали да су разред завршили са доста пропуштеног градива (услед не похађања онлајн или редовне наставе) али и ученика са бољим постигнућима као вршњака који су пружали подршку у учењу. Такође, у мањем броју школа реализоване су активности летње школе и за ученике од 1. до 4. разреда који долазе из социјално нестимулативних средина и који наставу похађају по ИОП-у, као и за све ученике 4. разреда у циљу упознавања са предметним наставницима који ће им предавати у школској 2021/2022. години.</w:t>
      </w:r>
    </w:p>
    <w:sectPr w:rsidR="003A744E" w:rsidRPr="003A744E" w:rsidSect="00466001">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C5" w:rsidRDefault="00376FC5" w:rsidP="00925888">
      <w:pPr>
        <w:spacing w:after="0" w:line="240" w:lineRule="auto"/>
      </w:pPr>
      <w:r>
        <w:separator/>
      </w:r>
    </w:p>
  </w:endnote>
  <w:endnote w:type="continuationSeparator" w:id="0">
    <w:p w:rsidR="00376FC5" w:rsidRDefault="00376FC5" w:rsidP="0092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97709"/>
      <w:docPartObj>
        <w:docPartGallery w:val="Page Numbers (Bottom of Page)"/>
        <w:docPartUnique/>
      </w:docPartObj>
    </w:sdtPr>
    <w:sdtEndPr>
      <w:rPr>
        <w:noProof/>
      </w:rPr>
    </w:sdtEndPr>
    <w:sdtContent>
      <w:p w:rsidR="008A6BB9" w:rsidRDefault="008A6BB9" w:rsidP="006C3BA5">
        <w:pPr>
          <w:pStyle w:val="Footer"/>
          <w:tabs>
            <w:tab w:val="left" w:pos="525"/>
          </w:tabs>
        </w:pPr>
        <w:r>
          <w:tab/>
        </w:r>
        <w:r>
          <w:tab/>
        </w:r>
        <w:r>
          <w:tab/>
        </w:r>
        <w:r>
          <w:fldChar w:fldCharType="begin"/>
        </w:r>
        <w:r>
          <w:instrText xml:space="preserve"> PAGE   \* MERGEFORMAT </w:instrText>
        </w:r>
        <w:r>
          <w:fldChar w:fldCharType="separate"/>
        </w:r>
        <w:r w:rsidR="006767FA">
          <w:rPr>
            <w:noProof/>
          </w:rPr>
          <w:t>2</w:t>
        </w:r>
        <w:r>
          <w:rPr>
            <w:noProof/>
          </w:rPr>
          <w:fldChar w:fldCharType="end"/>
        </w:r>
      </w:p>
    </w:sdtContent>
  </w:sdt>
  <w:p w:rsidR="008A6BB9" w:rsidRDefault="008A6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C5" w:rsidRDefault="00376FC5" w:rsidP="00925888">
      <w:pPr>
        <w:spacing w:after="0" w:line="240" w:lineRule="auto"/>
      </w:pPr>
      <w:r>
        <w:separator/>
      </w:r>
    </w:p>
  </w:footnote>
  <w:footnote w:type="continuationSeparator" w:id="0">
    <w:p w:rsidR="00376FC5" w:rsidRDefault="00376FC5" w:rsidP="00925888">
      <w:pPr>
        <w:spacing w:after="0" w:line="240" w:lineRule="auto"/>
      </w:pPr>
      <w:r>
        <w:continuationSeparator/>
      </w:r>
    </w:p>
  </w:footnote>
  <w:footnote w:id="1">
    <w:p w:rsidR="008A6BB9" w:rsidRPr="006C3BA5" w:rsidRDefault="008A6BB9" w:rsidP="009C2A5E">
      <w:pPr>
        <w:pStyle w:val="FootnoteText"/>
        <w:rPr>
          <w:rFonts w:ascii="Times New Roman" w:hAnsi="Times New Roman" w:cs="Times New Roman"/>
          <w:sz w:val="16"/>
          <w:szCs w:val="16"/>
          <w:lang w:val="sr-Cyrl-RS"/>
        </w:rPr>
      </w:pPr>
      <w:r w:rsidRPr="006C3BA5">
        <w:rPr>
          <w:rStyle w:val="FootnoteReference"/>
          <w:rFonts w:ascii="Times New Roman" w:hAnsi="Times New Roman" w:cs="Times New Roman"/>
          <w:sz w:val="16"/>
          <w:szCs w:val="16"/>
        </w:rPr>
        <w:footnoteRef/>
      </w:r>
      <w:r w:rsidRPr="006C3BA5">
        <w:rPr>
          <w:rFonts w:ascii="Times New Roman" w:hAnsi="Times New Roman" w:cs="Times New Roman"/>
          <w:sz w:val="16"/>
          <w:szCs w:val="16"/>
        </w:rPr>
        <w:t xml:space="preserve"> https://digitalni-vodic.ucpd.rs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8FE"/>
    <w:multiLevelType w:val="hybridMultilevel"/>
    <w:tmpl w:val="DD2A21B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0885DBB"/>
    <w:multiLevelType w:val="hybridMultilevel"/>
    <w:tmpl w:val="33ACC1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760E71"/>
    <w:multiLevelType w:val="hybridMultilevel"/>
    <w:tmpl w:val="7FCE63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68"/>
    <w:rsid w:val="00013D52"/>
    <w:rsid w:val="00026C45"/>
    <w:rsid w:val="000412E4"/>
    <w:rsid w:val="000C0B9E"/>
    <w:rsid w:val="00155A86"/>
    <w:rsid w:val="00187FED"/>
    <w:rsid w:val="00217D5F"/>
    <w:rsid w:val="00226E0B"/>
    <w:rsid w:val="00236F10"/>
    <w:rsid w:val="002B412A"/>
    <w:rsid w:val="00344C6F"/>
    <w:rsid w:val="00376FC5"/>
    <w:rsid w:val="003A744E"/>
    <w:rsid w:val="00415D04"/>
    <w:rsid w:val="004263E0"/>
    <w:rsid w:val="00456345"/>
    <w:rsid w:val="00466001"/>
    <w:rsid w:val="00484C78"/>
    <w:rsid w:val="004B4A31"/>
    <w:rsid w:val="004C6D86"/>
    <w:rsid w:val="004E6EF2"/>
    <w:rsid w:val="004F2688"/>
    <w:rsid w:val="0052193A"/>
    <w:rsid w:val="00545191"/>
    <w:rsid w:val="005570DA"/>
    <w:rsid w:val="005F61E3"/>
    <w:rsid w:val="006005DB"/>
    <w:rsid w:val="006446E5"/>
    <w:rsid w:val="00657011"/>
    <w:rsid w:val="006767FA"/>
    <w:rsid w:val="00677AF4"/>
    <w:rsid w:val="0068760D"/>
    <w:rsid w:val="006C3BA5"/>
    <w:rsid w:val="006F2E4A"/>
    <w:rsid w:val="007F53B5"/>
    <w:rsid w:val="00841D1D"/>
    <w:rsid w:val="00851B42"/>
    <w:rsid w:val="008632CB"/>
    <w:rsid w:val="00884891"/>
    <w:rsid w:val="008A6BB9"/>
    <w:rsid w:val="008E0F8D"/>
    <w:rsid w:val="00925888"/>
    <w:rsid w:val="00963A55"/>
    <w:rsid w:val="009C0A8C"/>
    <w:rsid w:val="009C2A5E"/>
    <w:rsid w:val="00A909FA"/>
    <w:rsid w:val="00A91986"/>
    <w:rsid w:val="00AC0F3C"/>
    <w:rsid w:val="00AE1053"/>
    <w:rsid w:val="00B32768"/>
    <w:rsid w:val="00B46A29"/>
    <w:rsid w:val="00BD342B"/>
    <w:rsid w:val="00D02698"/>
    <w:rsid w:val="00D5447A"/>
    <w:rsid w:val="00D55CA3"/>
    <w:rsid w:val="00E05069"/>
    <w:rsid w:val="00E742C9"/>
    <w:rsid w:val="00E96643"/>
    <w:rsid w:val="00F0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96643"/>
    <w:pPr>
      <w:spacing w:line="240" w:lineRule="auto"/>
    </w:pPr>
    <w:rPr>
      <w:sz w:val="20"/>
      <w:szCs w:val="20"/>
    </w:rPr>
  </w:style>
  <w:style w:type="character" w:customStyle="1" w:styleId="CommentTextChar">
    <w:name w:val="Comment Text Char"/>
    <w:basedOn w:val="DefaultParagraphFont"/>
    <w:link w:val="CommentText"/>
    <w:uiPriority w:val="99"/>
    <w:semiHidden/>
    <w:rsid w:val="00E96643"/>
    <w:rPr>
      <w:sz w:val="20"/>
      <w:szCs w:val="20"/>
    </w:rPr>
  </w:style>
  <w:style w:type="character" w:styleId="CommentReference">
    <w:name w:val="annotation reference"/>
    <w:rsid w:val="00E96643"/>
    <w:rPr>
      <w:sz w:val="16"/>
      <w:szCs w:val="16"/>
    </w:rPr>
  </w:style>
  <w:style w:type="paragraph" w:styleId="BalloonText">
    <w:name w:val="Balloon Text"/>
    <w:basedOn w:val="Normal"/>
    <w:link w:val="BalloonTextChar"/>
    <w:uiPriority w:val="99"/>
    <w:semiHidden/>
    <w:unhideWhenUsed/>
    <w:rsid w:val="00E9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43"/>
    <w:rPr>
      <w:rFonts w:ascii="Tahoma" w:hAnsi="Tahoma" w:cs="Tahoma"/>
      <w:sz w:val="16"/>
      <w:szCs w:val="16"/>
    </w:rPr>
  </w:style>
  <w:style w:type="paragraph" w:styleId="Header">
    <w:name w:val="header"/>
    <w:basedOn w:val="Normal"/>
    <w:link w:val="HeaderChar"/>
    <w:uiPriority w:val="99"/>
    <w:unhideWhenUsed/>
    <w:rsid w:val="00925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888"/>
  </w:style>
  <w:style w:type="paragraph" w:styleId="Footer">
    <w:name w:val="footer"/>
    <w:basedOn w:val="Normal"/>
    <w:link w:val="FooterChar"/>
    <w:uiPriority w:val="99"/>
    <w:unhideWhenUsed/>
    <w:rsid w:val="00925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888"/>
  </w:style>
  <w:style w:type="paragraph" w:styleId="ListParagraph">
    <w:name w:val="List Paragraph"/>
    <w:basedOn w:val="Normal"/>
    <w:uiPriority w:val="34"/>
    <w:qFormat/>
    <w:rsid w:val="00925888"/>
    <w:pPr>
      <w:ind w:left="720"/>
      <w:contextualSpacing/>
    </w:pPr>
  </w:style>
  <w:style w:type="character" w:customStyle="1" w:styleId="NoSpacingChar">
    <w:name w:val="No Spacing Char"/>
    <w:link w:val="NoSpacing"/>
    <w:locked/>
    <w:rsid w:val="007F53B5"/>
    <w:rPr>
      <w:rFonts w:ascii="Calibri" w:hAnsi="Calibri"/>
      <w:lang w:val="en-US"/>
    </w:rPr>
  </w:style>
  <w:style w:type="paragraph" w:styleId="NoSpacing">
    <w:name w:val="No Spacing"/>
    <w:link w:val="NoSpacingChar"/>
    <w:qFormat/>
    <w:rsid w:val="007F53B5"/>
    <w:pPr>
      <w:spacing w:after="0" w:line="240" w:lineRule="auto"/>
    </w:pPr>
    <w:rPr>
      <w:rFonts w:ascii="Calibri" w:hAnsi="Calibri"/>
      <w:lang w:val="en-US"/>
    </w:rPr>
  </w:style>
  <w:style w:type="table" w:styleId="TableGrid">
    <w:name w:val="Table Grid"/>
    <w:basedOn w:val="TableNormal"/>
    <w:uiPriority w:val="39"/>
    <w:rsid w:val="000C0B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412E4"/>
    <w:pPr>
      <w:spacing w:after="0" w:line="240" w:lineRule="auto"/>
      <w:jc w:val="both"/>
    </w:pPr>
    <w:rPr>
      <w:rFonts w:ascii="Times New Roman" w:eastAsia="Times New Roman" w:hAnsi="Times New Roman" w:cs="Times New Roman"/>
      <w:sz w:val="24"/>
      <w:szCs w:val="20"/>
      <w:lang w:val="sr-Cyrl-CS"/>
    </w:rPr>
  </w:style>
  <w:style w:type="character" w:customStyle="1" w:styleId="BodyTextChar">
    <w:name w:val="Body Text Char"/>
    <w:basedOn w:val="DefaultParagraphFont"/>
    <w:link w:val="BodyText"/>
    <w:rsid w:val="000412E4"/>
    <w:rPr>
      <w:rFonts w:ascii="Times New Roman" w:eastAsia="Times New Roman" w:hAnsi="Times New Roman" w:cs="Times New Roman"/>
      <w:sz w:val="24"/>
      <w:szCs w:val="20"/>
      <w:lang w:val="sr-Cyrl-CS"/>
    </w:rPr>
  </w:style>
  <w:style w:type="table" w:styleId="LightGrid">
    <w:name w:val="Light Grid"/>
    <w:basedOn w:val="TableNormal"/>
    <w:uiPriority w:val="62"/>
    <w:rsid w:val="00415D0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15D0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9C2A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A5E"/>
    <w:rPr>
      <w:sz w:val="20"/>
      <w:szCs w:val="20"/>
    </w:rPr>
  </w:style>
  <w:style w:type="character" w:styleId="FootnoteReference">
    <w:name w:val="footnote reference"/>
    <w:aliases w:val="ftref,BVI fnr,16 Point,Superscript 6 Point,Footnotes refss,Footnote Reference Number,nota pié di pagina,Times 10 Point, Exposant 3 Point,Footnote symbol,Footnote reference number,Exposant 3 Point,EN Footnote Reference,note TESI,4_G"/>
    <w:link w:val="BVIfnrCharChar"/>
    <w:qFormat/>
    <w:rsid w:val="009C2A5E"/>
    <w:rPr>
      <w:vertAlign w:val="superscript"/>
    </w:rPr>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link w:val="FootnoteReference"/>
    <w:rsid w:val="009C2A5E"/>
    <w:pPr>
      <w:spacing w:after="160" w:line="240" w:lineRule="exact"/>
    </w:pPr>
    <w:rPr>
      <w:vertAlign w:val="superscript"/>
    </w:rPr>
  </w:style>
  <w:style w:type="table" w:styleId="LightShading-Accent1">
    <w:name w:val="Light Shading Accent 1"/>
    <w:basedOn w:val="TableNormal"/>
    <w:uiPriority w:val="60"/>
    <w:rsid w:val="00AC0F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C0F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AC0F3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4B4A31"/>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96643"/>
    <w:pPr>
      <w:spacing w:line="240" w:lineRule="auto"/>
    </w:pPr>
    <w:rPr>
      <w:sz w:val="20"/>
      <w:szCs w:val="20"/>
    </w:rPr>
  </w:style>
  <w:style w:type="character" w:customStyle="1" w:styleId="CommentTextChar">
    <w:name w:val="Comment Text Char"/>
    <w:basedOn w:val="DefaultParagraphFont"/>
    <w:link w:val="CommentText"/>
    <w:uiPriority w:val="99"/>
    <w:semiHidden/>
    <w:rsid w:val="00E96643"/>
    <w:rPr>
      <w:sz w:val="20"/>
      <w:szCs w:val="20"/>
    </w:rPr>
  </w:style>
  <w:style w:type="character" w:styleId="CommentReference">
    <w:name w:val="annotation reference"/>
    <w:rsid w:val="00E96643"/>
    <w:rPr>
      <w:sz w:val="16"/>
      <w:szCs w:val="16"/>
    </w:rPr>
  </w:style>
  <w:style w:type="paragraph" w:styleId="BalloonText">
    <w:name w:val="Balloon Text"/>
    <w:basedOn w:val="Normal"/>
    <w:link w:val="BalloonTextChar"/>
    <w:uiPriority w:val="99"/>
    <w:semiHidden/>
    <w:unhideWhenUsed/>
    <w:rsid w:val="00E96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43"/>
    <w:rPr>
      <w:rFonts w:ascii="Tahoma" w:hAnsi="Tahoma" w:cs="Tahoma"/>
      <w:sz w:val="16"/>
      <w:szCs w:val="16"/>
    </w:rPr>
  </w:style>
  <w:style w:type="paragraph" w:styleId="Header">
    <w:name w:val="header"/>
    <w:basedOn w:val="Normal"/>
    <w:link w:val="HeaderChar"/>
    <w:uiPriority w:val="99"/>
    <w:unhideWhenUsed/>
    <w:rsid w:val="00925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888"/>
  </w:style>
  <w:style w:type="paragraph" w:styleId="Footer">
    <w:name w:val="footer"/>
    <w:basedOn w:val="Normal"/>
    <w:link w:val="FooterChar"/>
    <w:uiPriority w:val="99"/>
    <w:unhideWhenUsed/>
    <w:rsid w:val="00925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888"/>
  </w:style>
  <w:style w:type="paragraph" w:styleId="ListParagraph">
    <w:name w:val="List Paragraph"/>
    <w:basedOn w:val="Normal"/>
    <w:uiPriority w:val="34"/>
    <w:qFormat/>
    <w:rsid w:val="00925888"/>
    <w:pPr>
      <w:ind w:left="720"/>
      <w:contextualSpacing/>
    </w:pPr>
  </w:style>
  <w:style w:type="character" w:customStyle="1" w:styleId="NoSpacingChar">
    <w:name w:val="No Spacing Char"/>
    <w:link w:val="NoSpacing"/>
    <w:locked/>
    <w:rsid w:val="007F53B5"/>
    <w:rPr>
      <w:rFonts w:ascii="Calibri" w:hAnsi="Calibri"/>
      <w:lang w:val="en-US"/>
    </w:rPr>
  </w:style>
  <w:style w:type="paragraph" w:styleId="NoSpacing">
    <w:name w:val="No Spacing"/>
    <w:link w:val="NoSpacingChar"/>
    <w:qFormat/>
    <w:rsid w:val="007F53B5"/>
    <w:pPr>
      <w:spacing w:after="0" w:line="240" w:lineRule="auto"/>
    </w:pPr>
    <w:rPr>
      <w:rFonts w:ascii="Calibri" w:hAnsi="Calibri"/>
      <w:lang w:val="en-US"/>
    </w:rPr>
  </w:style>
  <w:style w:type="table" w:styleId="TableGrid">
    <w:name w:val="Table Grid"/>
    <w:basedOn w:val="TableNormal"/>
    <w:uiPriority w:val="39"/>
    <w:rsid w:val="000C0B9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412E4"/>
    <w:pPr>
      <w:spacing w:after="0" w:line="240" w:lineRule="auto"/>
      <w:jc w:val="both"/>
    </w:pPr>
    <w:rPr>
      <w:rFonts w:ascii="Times New Roman" w:eastAsia="Times New Roman" w:hAnsi="Times New Roman" w:cs="Times New Roman"/>
      <w:sz w:val="24"/>
      <w:szCs w:val="20"/>
      <w:lang w:val="sr-Cyrl-CS"/>
    </w:rPr>
  </w:style>
  <w:style w:type="character" w:customStyle="1" w:styleId="BodyTextChar">
    <w:name w:val="Body Text Char"/>
    <w:basedOn w:val="DefaultParagraphFont"/>
    <w:link w:val="BodyText"/>
    <w:rsid w:val="000412E4"/>
    <w:rPr>
      <w:rFonts w:ascii="Times New Roman" w:eastAsia="Times New Roman" w:hAnsi="Times New Roman" w:cs="Times New Roman"/>
      <w:sz w:val="24"/>
      <w:szCs w:val="20"/>
      <w:lang w:val="sr-Cyrl-CS"/>
    </w:rPr>
  </w:style>
  <w:style w:type="table" w:styleId="LightGrid">
    <w:name w:val="Light Grid"/>
    <w:basedOn w:val="TableNormal"/>
    <w:uiPriority w:val="62"/>
    <w:rsid w:val="00415D0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15D0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9C2A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A5E"/>
    <w:rPr>
      <w:sz w:val="20"/>
      <w:szCs w:val="20"/>
    </w:rPr>
  </w:style>
  <w:style w:type="character" w:styleId="FootnoteReference">
    <w:name w:val="footnote reference"/>
    <w:aliases w:val="ftref,BVI fnr,16 Point,Superscript 6 Point,Footnotes refss,Footnote Reference Number,nota pié di pagina,Times 10 Point, Exposant 3 Point,Footnote symbol,Footnote reference number,Exposant 3 Point,EN Footnote Reference,note TESI,4_G"/>
    <w:link w:val="BVIfnrCharChar"/>
    <w:qFormat/>
    <w:rsid w:val="009C2A5E"/>
    <w:rPr>
      <w:vertAlign w:val="superscript"/>
    </w:rPr>
  </w:style>
  <w:style w:type="paragraph" w:customStyle="1" w:styleId="BVIfnrCharChar">
    <w:name w:val="BVI fnr Char Char"/>
    <w:aliases w:val="Footnotes refss Char Char,ftref Char Char,16 Point Char Char,Superscript 6 Point Char Char,Footnote Reference Number Char Char,nota pié di pagina Char Char,Times 10 Point Char Char,Exposant 3 Point Char Char"/>
    <w:basedOn w:val="Normal"/>
    <w:link w:val="FootnoteReference"/>
    <w:rsid w:val="009C2A5E"/>
    <w:pPr>
      <w:spacing w:after="160" w:line="240" w:lineRule="exact"/>
    </w:pPr>
    <w:rPr>
      <w:vertAlign w:val="superscript"/>
    </w:rPr>
  </w:style>
  <w:style w:type="table" w:styleId="LightShading-Accent1">
    <w:name w:val="Light Shading Accent 1"/>
    <w:basedOn w:val="TableNormal"/>
    <w:uiPriority w:val="60"/>
    <w:rsid w:val="00AC0F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AC0F3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AC0F3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4B4A31"/>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FD95-0E47-44D8-A1A0-5831BED8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20</Pages>
  <Words>6303</Words>
  <Characters>35929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Sreckovic</dc:creator>
  <cp:keywords/>
  <dc:description/>
  <cp:lastModifiedBy>Tanja Sreckovic</cp:lastModifiedBy>
  <cp:revision>31</cp:revision>
  <dcterms:created xsi:type="dcterms:W3CDTF">2022-05-08T21:08:00Z</dcterms:created>
  <dcterms:modified xsi:type="dcterms:W3CDTF">2022-05-17T04:10:00Z</dcterms:modified>
</cp:coreProperties>
</file>