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EB2866" w:rsidRDefault="000023D0" w:rsidP="000023D0">
            <w:pPr>
              <w:spacing w:after="0" w:line="240" w:lineRule="auto"/>
              <w:jc w:val="center"/>
              <w:rPr>
                <w:rFonts w:ascii="Times New Roman" w:eastAsia="MS Mincho" w:hAnsi="Times New Roman" w:cs="Times New Roman"/>
                <w:b/>
                <w:bCs/>
                <w:sz w:val="24"/>
                <w:szCs w:val="24"/>
                <w:lang w:val="ru-RU"/>
              </w:rPr>
            </w:pPr>
            <w:r w:rsidRPr="00EB2866">
              <w:rPr>
                <w:rFonts w:ascii="Times New Roman" w:eastAsia="MS Mincho" w:hAnsi="Times New Roman" w:cs="Times New Roman"/>
                <w:b/>
                <w:bCs/>
                <w:sz w:val="24"/>
                <w:szCs w:val="24"/>
                <w:lang w:val="ru-RU"/>
              </w:rPr>
              <w:t>МИНИСТАРСТВО</w:t>
            </w:r>
          </w:p>
          <w:p w14:paraId="2D700FC1" w14:textId="77777777" w:rsidR="000023D0" w:rsidRPr="007D1EEB" w:rsidRDefault="000023D0" w:rsidP="000023D0">
            <w:pPr>
              <w:spacing w:after="0" w:line="240" w:lineRule="auto"/>
              <w:jc w:val="center"/>
              <w:rPr>
                <w:rFonts w:ascii="Times New Roman" w:eastAsia="MS Mincho" w:hAnsi="Times New Roman" w:cs="Times New Roman"/>
                <w:b/>
                <w:bCs/>
                <w:sz w:val="24"/>
                <w:szCs w:val="24"/>
                <w:lang w:val="en-US"/>
              </w:rPr>
            </w:pPr>
            <w:r w:rsidRPr="00EB2866">
              <w:rPr>
                <w:rFonts w:ascii="Times New Roman" w:eastAsia="MS Mincho" w:hAnsi="Times New Roman" w:cs="Times New Roman"/>
                <w:b/>
                <w:bCs/>
                <w:sz w:val="24"/>
                <w:szCs w:val="24"/>
                <w:lang w:val="en-US"/>
              </w:rPr>
              <w:t>ЗАШТИТЕ ЖИВОТНЕ 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195A1C1C" w:rsidR="000119C7" w:rsidRPr="007D1EEB" w:rsidRDefault="00515AEB" w:rsidP="007E1766">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кона о министарствима („Сл.</w:t>
      </w:r>
      <w:r w:rsidRPr="007D1EEB">
        <w:rPr>
          <w:rFonts w:ascii="Times New Roman" w:hAnsi="Times New Roman" w:cs="Times New Roman"/>
          <w:sz w:val="24"/>
          <w:szCs w:val="24"/>
          <w:lang w:val="sr-Cyrl-RS"/>
        </w:rPr>
        <w:t xml:space="preserve"> гласник РС“, број 128/20</w:t>
      </w:r>
      <w:r w:rsidR="008E4FAB">
        <w:rPr>
          <w:rFonts w:ascii="Times New Roman" w:hAnsi="Times New Roman" w:cs="Times New Roman"/>
          <w:sz w:val="24"/>
          <w:szCs w:val="24"/>
          <w:lang w:val="sr-Cyrl-RS"/>
        </w:rPr>
        <w:t xml:space="preserve">, </w:t>
      </w:r>
      <w:r w:rsidR="00EE56ED" w:rsidRPr="007D1EEB">
        <w:rPr>
          <w:rFonts w:ascii="Times New Roman" w:hAnsi="Times New Roman" w:cs="Times New Roman"/>
          <w:sz w:val="24"/>
          <w:szCs w:val="24"/>
          <w:lang w:val="sr-Cyrl-RS"/>
        </w:rPr>
        <w:t>116/22</w:t>
      </w:r>
      <w:r w:rsidR="008E4FAB">
        <w:rPr>
          <w:rFonts w:ascii="Times New Roman" w:hAnsi="Times New Roman" w:cs="Times New Roman"/>
          <w:sz w:val="24"/>
          <w:szCs w:val="24"/>
          <w:lang w:val="sr-Cyrl-RS"/>
        </w:rPr>
        <w:t xml:space="preserve"> </w:t>
      </w:r>
      <w:r w:rsidR="008E4FAB" w:rsidRPr="00622EE7">
        <w:rPr>
          <w:rFonts w:ascii="Times New Roman" w:hAnsi="Times New Roman" w:cs="Times New Roman"/>
          <w:sz w:val="24"/>
          <w:szCs w:val="24"/>
          <w:lang w:val="sr-Cyrl-RS"/>
        </w:rPr>
        <w:t>и 92/23 – др.закон</w:t>
      </w:r>
      <w:r w:rsidRPr="00622EE7">
        <w:rPr>
          <w:rFonts w:ascii="Times New Roman" w:hAnsi="Times New Roman" w:cs="Times New Roman"/>
          <w:sz w:val="24"/>
          <w:szCs w:val="24"/>
          <w:lang w:val="sr-Cyrl-RS"/>
        </w:rPr>
        <w:t xml:space="preserve">) </w:t>
      </w:r>
      <w:r w:rsidRPr="007D1EEB">
        <w:rPr>
          <w:rFonts w:ascii="Times New Roman" w:hAnsi="Times New Roman" w:cs="Times New Roman"/>
          <w:sz w:val="24"/>
          <w:szCs w:val="24"/>
          <w:lang w:val="sr-Cyrl-RS"/>
        </w:rPr>
        <w:t>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7D1EEB">
        <w:rPr>
          <w:rFonts w:ascii="Times New Roman" w:hAnsi="Times New Roman" w:cs="Times New Roman"/>
          <w:sz w:val="24"/>
          <w:szCs w:val="24"/>
          <w:lang w:val="en-US"/>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080B8A29" w14:textId="77777777" w:rsidR="008E4FAB" w:rsidRDefault="008E4FAB" w:rsidP="007E1766">
      <w:pPr>
        <w:spacing w:after="240"/>
        <w:jc w:val="center"/>
        <w:rPr>
          <w:rFonts w:ascii="Times New Roman" w:eastAsia="Calibri" w:hAnsi="Times New Roman" w:cs="Times New Roman"/>
          <w:sz w:val="24"/>
          <w:szCs w:val="24"/>
          <w:lang w:val="sr-Cyrl-RS"/>
        </w:rPr>
      </w:pPr>
    </w:p>
    <w:p w14:paraId="1D5C2A1F" w14:textId="77777777"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Ј А В Н И  П О З И В</w:t>
      </w:r>
    </w:p>
    <w:p w14:paraId="4FC148FB" w14:textId="78FC2509" w:rsidR="000C5898" w:rsidRDefault="00515AEB" w:rsidP="004C3F40">
      <w:pPr>
        <w:spacing w:after="0"/>
        <w:jc w:val="center"/>
        <w:rPr>
          <w:rFonts w:ascii="Times New Roman" w:hAnsi="Times New Roman" w:cs="Times New Roman"/>
          <w:b/>
          <w:bCs/>
          <w:sz w:val="24"/>
          <w:szCs w:val="24"/>
          <w:lang w:val="sr-Cyrl-RS"/>
        </w:rPr>
      </w:pPr>
      <w:r w:rsidRPr="00BA1BC5">
        <w:rPr>
          <w:rFonts w:ascii="Times New Roman" w:hAnsi="Times New Roman" w:cs="Times New Roman"/>
          <w:b/>
          <w:bCs/>
          <w:sz w:val="24"/>
          <w:szCs w:val="24"/>
          <w:lang w:val="sr-Cyrl-RS"/>
        </w:rPr>
        <w:t xml:space="preserve">организацијама цивилног друштва </w:t>
      </w:r>
      <w:r w:rsidR="008C230F" w:rsidRPr="00BA1BC5">
        <w:rPr>
          <w:rFonts w:ascii="Times New Roman" w:hAnsi="Times New Roman" w:cs="Times New Roman"/>
          <w:b/>
          <w:bCs/>
          <w:sz w:val="24"/>
          <w:szCs w:val="24"/>
          <w:lang w:val="sr-Cyrl-RS"/>
        </w:rPr>
        <w:t xml:space="preserve">за </w:t>
      </w:r>
      <w:r w:rsidR="00B76192" w:rsidRPr="00BA1BC5">
        <w:rPr>
          <w:rFonts w:ascii="Times New Roman" w:hAnsi="Times New Roman" w:cs="Times New Roman"/>
          <w:b/>
          <w:bCs/>
          <w:sz w:val="24"/>
          <w:szCs w:val="24"/>
          <w:lang w:val="sr-Cyrl-RS"/>
        </w:rPr>
        <w:t xml:space="preserve">предлагање кандидата за </w:t>
      </w:r>
      <w:r w:rsidR="008C230F" w:rsidRPr="00BA1BC5">
        <w:rPr>
          <w:rFonts w:ascii="Times New Roman" w:hAnsi="Times New Roman" w:cs="Times New Roman"/>
          <w:b/>
          <w:bCs/>
          <w:sz w:val="24"/>
          <w:szCs w:val="24"/>
          <w:lang w:val="sr-Cyrl-RS"/>
        </w:rPr>
        <w:t xml:space="preserve">чланство у </w:t>
      </w:r>
      <w:r w:rsidR="000023D0" w:rsidRPr="00BA1BC5">
        <w:rPr>
          <w:rFonts w:ascii="Times New Roman" w:hAnsi="Times New Roman" w:cs="Times New Roman"/>
          <w:b/>
          <w:bCs/>
          <w:sz w:val="24"/>
          <w:szCs w:val="24"/>
          <w:lang w:val="sr-Cyrl-RS"/>
        </w:rPr>
        <w:t xml:space="preserve">Радној групи за израду </w:t>
      </w:r>
      <w:r w:rsidR="005E6A02">
        <w:rPr>
          <w:rFonts w:ascii="Times New Roman" w:hAnsi="Times New Roman" w:cs="Times New Roman"/>
          <w:b/>
          <w:bCs/>
          <w:sz w:val="24"/>
          <w:szCs w:val="24"/>
          <w:lang w:val="sr-Cyrl-RS"/>
        </w:rPr>
        <w:t>Нацрта з</w:t>
      </w:r>
      <w:r w:rsidR="00305C29" w:rsidRPr="00BA1BC5">
        <w:rPr>
          <w:rFonts w:ascii="Times New Roman" w:hAnsi="Times New Roman" w:cs="Times New Roman"/>
          <w:b/>
          <w:bCs/>
          <w:sz w:val="24"/>
          <w:szCs w:val="24"/>
          <w:lang w:val="sr-Cyrl-RS"/>
        </w:rPr>
        <w:t>акона о</w:t>
      </w:r>
      <w:r w:rsidR="004C3F40">
        <w:rPr>
          <w:rFonts w:ascii="Times New Roman" w:hAnsi="Times New Roman" w:cs="Times New Roman"/>
          <w:b/>
          <w:bCs/>
          <w:sz w:val="24"/>
          <w:szCs w:val="24"/>
          <w:lang w:val="sr-Cyrl-RS"/>
        </w:rPr>
        <w:t xml:space="preserve"> заштити од нејонизујућих зрачења</w:t>
      </w:r>
    </w:p>
    <w:p w14:paraId="528D21D7" w14:textId="77777777" w:rsidR="004C3F40" w:rsidRPr="004C3F40" w:rsidRDefault="004C3F40" w:rsidP="004C3F40">
      <w:pPr>
        <w:spacing w:after="0"/>
        <w:jc w:val="center"/>
        <w:rPr>
          <w:rFonts w:ascii="Times New Roman" w:hAnsi="Times New Roman" w:cs="Times New Roman"/>
          <w:sz w:val="24"/>
          <w:szCs w:val="24"/>
          <w:lang w:val="sr-Cyrl-RS"/>
        </w:rPr>
      </w:pPr>
    </w:p>
    <w:p w14:paraId="64FA8056" w14:textId="77777777" w:rsidR="006275CE" w:rsidRDefault="005800A3" w:rsidP="006275CE">
      <w:pPr>
        <w:spacing w:after="240"/>
        <w:jc w:val="both"/>
        <w:rPr>
          <w:rFonts w:ascii="Times New Roman" w:eastAsia="Calibri" w:hAnsi="Times New Roman" w:cs="Times New Roman"/>
          <w:bCs/>
          <w:sz w:val="24"/>
          <w:szCs w:val="24"/>
          <w:lang w:val="sr-Cyrl-RS"/>
        </w:rPr>
      </w:pPr>
      <w:r w:rsidRPr="007D1EEB">
        <w:rPr>
          <w:rFonts w:ascii="Times New Roman" w:eastAsia="Calibri" w:hAnsi="Times New Roman" w:cs="Times New Roman"/>
          <w:b/>
          <w:sz w:val="24"/>
          <w:szCs w:val="24"/>
        </w:rPr>
        <w:t xml:space="preserve">I </w:t>
      </w:r>
      <w:r w:rsidR="008C230F" w:rsidRPr="007D1EEB">
        <w:rPr>
          <w:rFonts w:ascii="Times New Roman" w:eastAsia="Calibri" w:hAnsi="Times New Roman" w:cs="Times New Roman"/>
          <w:b/>
          <w:sz w:val="24"/>
          <w:szCs w:val="24"/>
          <w:u w:val="single"/>
          <w:lang w:val="sr-Cyrl-RS"/>
        </w:rPr>
        <w:t>ПРЕДМЕТ ЈАВНОГ ПОЗИВА</w:t>
      </w:r>
      <w:r w:rsidR="008C230F" w:rsidRPr="007D1EEB">
        <w:rPr>
          <w:rFonts w:ascii="Times New Roman" w:eastAsia="Calibri" w:hAnsi="Times New Roman" w:cs="Times New Roman"/>
          <w:bCs/>
          <w:sz w:val="24"/>
          <w:szCs w:val="24"/>
          <w:lang w:val="sr-Cyrl-RS"/>
        </w:rPr>
        <w:t xml:space="preserve"> </w:t>
      </w:r>
      <w:r w:rsidR="00C6419A" w:rsidRPr="007D1EEB">
        <w:rPr>
          <w:rFonts w:ascii="Times New Roman" w:eastAsia="Calibri" w:hAnsi="Times New Roman" w:cs="Times New Roman"/>
          <w:bCs/>
          <w:sz w:val="24"/>
          <w:szCs w:val="24"/>
          <w:lang w:val="sr-Cyrl-RS"/>
        </w:rPr>
        <w:t xml:space="preserve"> </w:t>
      </w:r>
    </w:p>
    <w:p w14:paraId="13F761E1" w14:textId="77777777" w:rsidR="003A5AFA" w:rsidRDefault="0009713D" w:rsidP="003A5AFA">
      <w:pPr>
        <w:spacing w:after="0"/>
        <w:ind w:firstLine="720"/>
        <w:jc w:val="both"/>
        <w:rPr>
          <w:rFonts w:ascii="Times New Roman" w:hAnsi="Times New Roman" w:cs="Times New Roman"/>
          <w:sz w:val="24"/>
          <w:szCs w:val="24"/>
          <w:lang w:val="sr-Cyrl-RS"/>
        </w:rPr>
      </w:pPr>
      <w:r w:rsidRPr="00CF004A">
        <w:rPr>
          <w:rFonts w:ascii="Times New Roman" w:hAnsi="Times New Roman" w:cs="Times New Roman"/>
          <w:sz w:val="24"/>
          <w:szCs w:val="24"/>
        </w:rPr>
        <w:t>Област заштите од нејонизујућих зрачења је уређена Законом о заштити од нејонизујућих зрачења („Службени гласник РС”, бр. 36/09) и пратећим подзаконским актима</w:t>
      </w:r>
      <w:r w:rsidR="002F7572">
        <w:rPr>
          <w:rFonts w:ascii="Times New Roman" w:hAnsi="Times New Roman" w:cs="Times New Roman"/>
          <w:sz w:val="24"/>
          <w:szCs w:val="24"/>
        </w:rPr>
        <w:t xml:space="preserve">. </w:t>
      </w:r>
      <w:r w:rsidRPr="00CF004A">
        <w:rPr>
          <w:rFonts w:ascii="Times New Roman" w:hAnsi="Times New Roman" w:cs="Times New Roman"/>
          <w:sz w:val="24"/>
          <w:szCs w:val="24"/>
        </w:rPr>
        <w:t>Усвајањем</w:t>
      </w:r>
      <w:r w:rsidR="00CF004A">
        <w:rPr>
          <w:rFonts w:ascii="Times New Roman" w:hAnsi="Times New Roman" w:cs="Times New Roman"/>
          <w:sz w:val="24"/>
          <w:szCs w:val="24"/>
          <w:lang w:val="sr-Cyrl-RS"/>
        </w:rPr>
        <w:t xml:space="preserve"> овог закона</w:t>
      </w:r>
      <w:r w:rsidRPr="00CF004A">
        <w:rPr>
          <w:rFonts w:ascii="Times New Roman" w:hAnsi="Times New Roman" w:cs="Times New Roman"/>
          <w:sz w:val="24"/>
          <w:szCs w:val="24"/>
        </w:rPr>
        <w:t xml:space="preserve"> Република Србија је по први пут законодавно уредила услове и мере заштите здравља људи и заштите животне средине од штетног дејства нејонизујућих зрачења у коришћењу извора нејонизујућих зрачења. Заштита од професионалног излагања </w:t>
      </w:r>
      <w:proofErr w:type="spellStart"/>
      <w:r w:rsidRPr="00CF004A">
        <w:rPr>
          <w:rFonts w:ascii="Times New Roman" w:hAnsi="Times New Roman" w:cs="Times New Roman"/>
          <w:sz w:val="24"/>
          <w:szCs w:val="24"/>
        </w:rPr>
        <w:t>изворима</w:t>
      </w:r>
      <w:proofErr w:type="spellEnd"/>
      <w:r w:rsidRPr="00CF004A">
        <w:rPr>
          <w:rFonts w:ascii="Times New Roman" w:hAnsi="Times New Roman" w:cs="Times New Roman"/>
          <w:sz w:val="24"/>
          <w:szCs w:val="24"/>
        </w:rPr>
        <w:t xml:space="preserve"> </w:t>
      </w:r>
      <w:proofErr w:type="spellStart"/>
      <w:r w:rsidRPr="00CF004A">
        <w:rPr>
          <w:rFonts w:ascii="Times New Roman" w:hAnsi="Times New Roman" w:cs="Times New Roman"/>
          <w:sz w:val="24"/>
          <w:szCs w:val="24"/>
        </w:rPr>
        <w:t>нејонизујућих</w:t>
      </w:r>
      <w:proofErr w:type="spellEnd"/>
      <w:r w:rsidRPr="00CF004A">
        <w:rPr>
          <w:rFonts w:ascii="Times New Roman" w:hAnsi="Times New Roman" w:cs="Times New Roman"/>
          <w:sz w:val="24"/>
          <w:szCs w:val="24"/>
        </w:rPr>
        <w:t xml:space="preserve"> </w:t>
      </w:r>
      <w:proofErr w:type="spellStart"/>
      <w:r w:rsidRPr="00CF004A">
        <w:rPr>
          <w:rFonts w:ascii="Times New Roman" w:hAnsi="Times New Roman" w:cs="Times New Roman"/>
          <w:sz w:val="24"/>
          <w:szCs w:val="24"/>
        </w:rPr>
        <w:t>зрачења</w:t>
      </w:r>
      <w:proofErr w:type="spellEnd"/>
      <w:r w:rsidRPr="00CF004A">
        <w:rPr>
          <w:rFonts w:ascii="Times New Roman" w:hAnsi="Times New Roman" w:cs="Times New Roman"/>
          <w:sz w:val="24"/>
          <w:szCs w:val="24"/>
        </w:rPr>
        <w:t xml:space="preserve"> </w:t>
      </w:r>
      <w:proofErr w:type="spellStart"/>
      <w:r w:rsidRPr="00CF004A">
        <w:rPr>
          <w:rFonts w:ascii="Times New Roman" w:hAnsi="Times New Roman" w:cs="Times New Roman"/>
          <w:sz w:val="24"/>
          <w:szCs w:val="24"/>
        </w:rPr>
        <w:t>није</w:t>
      </w:r>
      <w:proofErr w:type="spellEnd"/>
      <w:r w:rsidRPr="00CF004A">
        <w:rPr>
          <w:rFonts w:ascii="Times New Roman" w:hAnsi="Times New Roman" w:cs="Times New Roman"/>
          <w:sz w:val="24"/>
          <w:szCs w:val="24"/>
        </w:rPr>
        <w:t xml:space="preserve"> </w:t>
      </w:r>
      <w:proofErr w:type="spellStart"/>
      <w:r w:rsidRPr="00CF004A">
        <w:rPr>
          <w:rFonts w:ascii="Times New Roman" w:hAnsi="Times New Roman" w:cs="Times New Roman"/>
          <w:sz w:val="24"/>
          <w:szCs w:val="24"/>
        </w:rPr>
        <w:t>предмет</w:t>
      </w:r>
      <w:proofErr w:type="spellEnd"/>
      <w:r w:rsidRPr="00CF004A">
        <w:rPr>
          <w:rFonts w:ascii="Times New Roman" w:hAnsi="Times New Roman" w:cs="Times New Roman"/>
          <w:sz w:val="24"/>
          <w:szCs w:val="24"/>
        </w:rPr>
        <w:t xml:space="preserve"> </w:t>
      </w:r>
      <w:proofErr w:type="spellStart"/>
      <w:r w:rsidRPr="00CF004A">
        <w:rPr>
          <w:rFonts w:ascii="Times New Roman" w:hAnsi="Times New Roman" w:cs="Times New Roman"/>
          <w:sz w:val="24"/>
          <w:szCs w:val="24"/>
        </w:rPr>
        <w:t>овог</w:t>
      </w:r>
      <w:proofErr w:type="spellEnd"/>
      <w:r w:rsidRPr="00CF004A">
        <w:rPr>
          <w:rFonts w:ascii="Times New Roman" w:hAnsi="Times New Roman" w:cs="Times New Roman"/>
          <w:sz w:val="24"/>
          <w:szCs w:val="24"/>
        </w:rPr>
        <w:t xml:space="preserve"> закона.</w:t>
      </w:r>
    </w:p>
    <w:p w14:paraId="6EEA245B" w14:textId="69FC6D3B" w:rsidR="00CD5B76" w:rsidRPr="00E94C33" w:rsidRDefault="00157D33" w:rsidP="003A5AFA">
      <w:pPr>
        <w:spacing w:after="0"/>
        <w:ind w:firstLine="720"/>
        <w:jc w:val="both"/>
        <w:rPr>
          <w:rFonts w:ascii="Times New Roman" w:hAnsi="Times New Roman" w:cs="Times New Roman"/>
          <w:sz w:val="24"/>
          <w:szCs w:val="24"/>
        </w:rPr>
      </w:pPr>
      <w:proofErr w:type="spellStart"/>
      <w:r w:rsidRPr="00157D33">
        <w:rPr>
          <w:rFonts w:ascii="Times New Roman" w:eastAsia="Times New Roman" w:hAnsi="Times New Roman" w:cs="Times New Roman"/>
          <w:color w:val="000000"/>
          <w:sz w:val="24"/>
          <w:szCs w:val="24"/>
          <w:lang w:val="en-GB" w:eastAsia="zh-CN"/>
        </w:rPr>
        <w:t>Након</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петнаестогодишњег</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искуства</w:t>
      </w:r>
      <w:proofErr w:type="spellEnd"/>
      <w:r w:rsidRPr="00157D33">
        <w:rPr>
          <w:rFonts w:ascii="Times New Roman" w:eastAsia="Times New Roman" w:hAnsi="Times New Roman" w:cs="Times New Roman"/>
          <w:color w:val="000000"/>
          <w:sz w:val="24"/>
          <w:szCs w:val="24"/>
          <w:lang w:val="en-GB" w:eastAsia="zh-CN"/>
        </w:rPr>
        <w:t xml:space="preserve"> у </w:t>
      </w:r>
      <w:proofErr w:type="spellStart"/>
      <w:r w:rsidRPr="00157D33">
        <w:rPr>
          <w:rFonts w:ascii="Times New Roman" w:eastAsia="Times New Roman" w:hAnsi="Times New Roman" w:cs="Times New Roman"/>
          <w:color w:val="000000"/>
          <w:sz w:val="24"/>
          <w:szCs w:val="24"/>
          <w:lang w:val="en-GB" w:eastAsia="zh-CN"/>
        </w:rPr>
        <w:t>примени</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овог</w:t>
      </w:r>
      <w:proofErr w:type="spellEnd"/>
      <w:r w:rsidRPr="00157D33">
        <w:rPr>
          <w:rFonts w:ascii="Times New Roman" w:eastAsia="Times New Roman" w:hAnsi="Times New Roman" w:cs="Times New Roman"/>
          <w:color w:val="000000"/>
          <w:sz w:val="24"/>
          <w:szCs w:val="24"/>
          <w:lang w:val="en-GB" w:eastAsia="zh-CN"/>
        </w:rPr>
        <w:t xml:space="preserve"> закона, у </w:t>
      </w:r>
      <w:proofErr w:type="spellStart"/>
      <w:r w:rsidRPr="00157D33">
        <w:rPr>
          <w:rFonts w:ascii="Times New Roman" w:eastAsia="Times New Roman" w:hAnsi="Times New Roman" w:cs="Times New Roman"/>
          <w:color w:val="000000"/>
          <w:sz w:val="24"/>
          <w:szCs w:val="24"/>
          <w:lang w:val="en-GB" w:eastAsia="zh-CN"/>
        </w:rPr>
        <w:t>циљу</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унапређења</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заштите</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од</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нејонизујућих</w:t>
      </w:r>
      <w:proofErr w:type="spellEnd"/>
      <w:r w:rsidRPr="00157D33">
        <w:rPr>
          <w:rFonts w:ascii="Times New Roman" w:eastAsia="Times New Roman" w:hAnsi="Times New Roman" w:cs="Times New Roman"/>
          <w:color w:val="000000"/>
          <w:sz w:val="24"/>
          <w:szCs w:val="24"/>
          <w:lang w:val="en-GB" w:eastAsia="zh-CN"/>
        </w:rPr>
        <w:t xml:space="preserve"> </w:t>
      </w:r>
      <w:proofErr w:type="spellStart"/>
      <w:r w:rsidRPr="00157D33">
        <w:rPr>
          <w:rFonts w:ascii="Times New Roman" w:eastAsia="Times New Roman" w:hAnsi="Times New Roman" w:cs="Times New Roman"/>
          <w:color w:val="000000"/>
          <w:sz w:val="24"/>
          <w:szCs w:val="24"/>
          <w:lang w:val="en-GB" w:eastAsia="zh-CN"/>
        </w:rPr>
        <w:t>зрачења</w:t>
      </w:r>
      <w:proofErr w:type="spellEnd"/>
      <w:r>
        <w:rPr>
          <w:rFonts w:ascii="Times New Roman" w:eastAsia="Times New Roman" w:hAnsi="Times New Roman" w:cs="Times New Roman"/>
          <w:iCs/>
          <w:sz w:val="24"/>
          <w:szCs w:val="24"/>
          <w:lang w:val="sr-Cyrl-RS"/>
        </w:rPr>
        <w:t xml:space="preserve"> и </w:t>
      </w:r>
      <w:r w:rsidR="00270BD8">
        <w:rPr>
          <w:rFonts w:ascii="Times New Roman" w:eastAsia="Times New Roman" w:hAnsi="Times New Roman" w:cs="Times New Roman"/>
          <w:iCs/>
          <w:sz w:val="24"/>
          <w:szCs w:val="24"/>
          <w:lang w:val="sr-Cyrl-RS"/>
        </w:rPr>
        <w:t xml:space="preserve">усаглашавања националног законодавства са правним тековинама Европске </w:t>
      </w:r>
      <w:r w:rsidR="00E53AC7">
        <w:rPr>
          <w:rFonts w:ascii="Times New Roman" w:eastAsia="Times New Roman" w:hAnsi="Times New Roman" w:cs="Times New Roman"/>
          <w:iCs/>
          <w:sz w:val="24"/>
          <w:szCs w:val="24"/>
          <w:lang w:val="sr-Cyrl-RS"/>
        </w:rPr>
        <w:t>у</w:t>
      </w:r>
      <w:r w:rsidR="00270BD8">
        <w:rPr>
          <w:rFonts w:ascii="Times New Roman" w:eastAsia="Times New Roman" w:hAnsi="Times New Roman" w:cs="Times New Roman"/>
          <w:iCs/>
          <w:sz w:val="24"/>
          <w:szCs w:val="24"/>
          <w:lang w:val="sr-Cyrl-RS"/>
        </w:rPr>
        <w:t>није</w:t>
      </w:r>
      <w:r w:rsidR="006275CE">
        <w:rPr>
          <w:rFonts w:ascii="Times New Roman" w:eastAsia="Times New Roman" w:hAnsi="Times New Roman" w:cs="Times New Roman"/>
          <w:iCs/>
          <w:sz w:val="24"/>
          <w:szCs w:val="24"/>
          <w:lang w:val="en-US"/>
        </w:rPr>
        <w:t xml:space="preserve"> </w:t>
      </w:r>
      <w:r w:rsidR="006275CE">
        <w:rPr>
          <w:rFonts w:ascii="Times New Roman" w:eastAsia="Times New Roman" w:hAnsi="Times New Roman" w:cs="Times New Roman"/>
          <w:iCs/>
          <w:sz w:val="24"/>
          <w:szCs w:val="24"/>
          <w:lang w:val="sr-Cyrl-RS"/>
        </w:rPr>
        <w:t>и</w:t>
      </w:r>
      <w:r w:rsidR="002F7572">
        <w:rPr>
          <w:rFonts w:ascii="Times New Roman" w:eastAsia="Times New Roman" w:hAnsi="Times New Roman" w:cs="Times New Roman"/>
          <w:iCs/>
          <w:sz w:val="24"/>
          <w:szCs w:val="24"/>
          <w:lang w:val="sr-Cyrl-RS"/>
        </w:rPr>
        <w:t xml:space="preserve"> </w:t>
      </w:r>
      <w:r w:rsidR="00B92208">
        <w:rPr>
          <w:rFonts w:ascii="Times New Roman" w:hAnsi="Times New Roman" w:cs="Times New Roman"/>
          <w:sz w:val="24"/>
          <w:szCs w:val="24"/>
          <w:lang w:val="sr-Cyrl-RS"/>
        </w:rPr>
        <w:t>документима који дефинишу препоруке за ограничавање излага</w:t>
      </w:r>
      <w:r w:rsidR="00E87124">
        <w:rPr>
          <w:rFonts w:ascii="Times New Roman" w:hAnsi="Times New Roman" w:cs="Times New Roman"/>
          <w:sz w:val="24"/>
          <w:szCs w:val="24"/>
          <w:lang w:val="sr-Cyrl-RS"/>
        </w:rPr>
        <w:t>њ</w:t>
      </w:r>
      <w:r w:rsidR="00B92208">
        <w:rPr>
          <w:rFonts w:ascii="Times New Roman" w:hAnsi="Times New Roman" w:cs="Times New Roman"/>
          <w:sz w:val="24"/>
          <w:szCs w:val="24"/>
          <w:lang w:val="sr-Cyrl-RS"/>
        </w:rPr>
        <w:t>а</w:t>
      </w:r>
      <w:r w:rsidR="008228BC">
        <w:rPr>
          <w:rFonts w:ascii="Times New Roman" w:hAnsi="Times New Roman" w:cs="Times New Roman"/>
          <w:sz w:val="24"/>
          <w:szCs w:val="24"/>
          <w:lang w:val="sr-Cyrl-RS"/>
        </w:rPr>
        <w:t xml:space="preserve"> </w:t>
      </w:r>
      <w:r w:rsidR="00B92208">
        <w:rPr>
          <w:rFonts w:ascii="Times New Roman" w:hAnsi="Times New Roman" w:cs="Times New Roman"/>
          <w:sz w:val="24"/>
          <w:szCs w:val="24"/>
          <w:lang w:val="sr-Cyrl-RS"/>
        </w:rPr>
        <w:t>-</w:t>
      </w:r>
      <w:r w:rsidR="008228BC">
        <w:rPr>
          <w:rFonts w:ascii="Times New Roman" w:hAnsi="Times New Roman" w:cs="Times New Roman"/>
          <w:sz w:val="24"/>
          <w:szCs w:val="24"/>
          <w:lang w:val="sr-Cyrl-RS"/>
        </w:rPr>
        <w:t xml:space="preserve"> </w:t>
      </w:r>
      <w:r w:rsidR="00B92208">
        <w:rPr>
          <w:rFonts w:ascii="Times New Roman" w:hAnsi="Times New Roman" w:cs="Times New Roman"/>
          <w:sz w:val="24"/>
          <w:szCs w:val="24"/>
          <w:lang w:val="sr-Cyrl-RS"/>
        </w:rPr>
        <w:t>смернице за ограничавање излагања временски промењивим електричним, магнетним и електомагнетним по</w:t>
      </w:r>
      <w:r w:rsidR="00E87124">
        <w:rPr>
          <w:rFonts w:ascii="Times New Roman" w:hAnsi="Times New Roman" w:cs="Times New Roman"/>
          <w:sz w:val="24"/>
          <w:szCs w:val="24"/>
          <w:lang w:val="sr-Cyrl-RS"/>
        </w:rPr>
        <w:t>љ</w:t>
      </w:r>
      <w:r w:rsidR="00B92208">
        <w:rPr>
          <w:rFonts w:ascii="Times New Roman" w:hAnsi="Times New Roman" w:cs="Times New Roman"/>
          <w:sz w:val="24"/>
          <w:szCs w:val="24"/>
          <w:lang w:val="sr-Cyrl-RS"/>
        </w:rPr>
        <w:t>има</w:t>
      </w:r>
      <w:r>
        <w:rPr>
          <w:rFonts w:ascii="Times New Roman" w:hAnsi="Times New Roman" w:cs="Times New Roman"/>
          <w:sz w:val="24"/>
          <w:szCs w:val="24"/>
          <w:lang w:val="sr-Cyrl-RS"/>
        </w:rPr>
        <w:t xml:space="preserve"> </w:t>
      </w:r>
      <w:r w:rsidR="00B92208">
        <w:rPr>
          <w:rFonts w:ascii="Times New Roman" w:hAnsi="Times New Roman" w:cs="Times New Roman"/>
          <w:sz w:val="24"/>
          <w:szCs w:val="24"/>
          <w:lang w:val="sr-Cyrl-RS"/>
        </w:rPr>
        <w:t>(</w:t>
      </w:r>
      <w:r w:rsidR="00E87124" w:rsidRPr="00E53AC7">
        <w:rPr>
          <w:rFonts w:ascii="Times New Roman" w:hAnsi="Times New Roman" w:cs="Times New Roman"/>
          <w:sz w:val="24"/>
          <w:szCs w:val="24"/>
        </w:rPr>
        <w:t>до 300 GHz</w:t>
      </w:r>
      <w:r w:rsidR="00B92208">
        <w:rPr>
          <w:rFonts w:ascii="Times New Roman" w:hAnsi="Times New Roman" w:cs="Times New Roman"/>
          <w:sz w:val="24"/>
          <w:szCs w:val="24"/>
          <w:lang w:val="sr-Cyrl-RS"/>
        </w:rPr>
        <w:t>) које је објавила Међународна комисија за заштиту од н</w:t>
      </w:r>
      <w:r w:rsidR="00E87124">
        <w:rPr>
          <w:rFonts w:ascii="Times New Roman" w:hAnsi="Times New Roman" w:cs="Times New Roman"/>
          <w:sz w:val="24"/>
          <w:szCs w:val="24"/>
        </w:rPr>
        <w:t>e</w:t>
      </w:r>
      <w:r w:rsidR="00E87124">
        <w:rPr>
          <w:rFonts w:ascii="Times New Roman" w:hAnsi="Times New Roman" w:cs="Times New Roman"/>
          <w:sz w:val="24"/>
          <w:szCs w:val="24"/>
          <w:lang w:val="sr-Cyrl-RS"/>
        </w:rPr>
        <w:t>јонизујућих зрачења</w:t>
      </w:r>
      <w:r w:rsidR="00B92208">
        <w:rPr>
          <w:rFonts w:ascii="Times New Roman" w:hAnsi="Times New Roman" w:cs="Times New Roman"/>
          <w:sz w:val="24"/>
          <w:szCs w:val="24"/>
          <w:lang w:val="sr-Cyrl-RS"/>
        </w:rPr>
        <w:t>(</w:t>
      </w:r>
      <w:r w:rsidR="00E87124">
        <w:rPr>
          <w:rFonts w:ascii="Times New Roman" w:hAnsi="Times New Roman" w:cs="Times New Roman"/>
          <w:sz w:val="24"/>
          <w:szCs w:val="24"/>
        </w:rPr>
        <w:t>ICNIRP</w:t>
      </w:r>
      <w:r w:rsidR="00B92208">
        <w:rPr>
          <w:rFonts w:ascii="Times New Roman" w:hAnsi="Times New Roman" w:cs="Times New Roman"/>
          <w:sz w:val="24"/>
          <w:szCs w:val="24"/>
          <w:lang w:val="sr-Cyrl-RS"/>
        </w:rPr>
        <w:t>)</w:t>
      </w:r>
      <w:r w:rsidR="00270BD8">
        <w:rPr>
          <w:rFonts w:ascii="Times New Roman" w:eastAsia="Times New Roman" w:hAnsi="Times New Roman" w:cs="Times New Roman"/>
          <w:iCs/>
          <w:sz w:val="24"/>
          <w:szCs w:val="24"/>
          <w:lang w:val="sr-Cyrl-RS"/>
        </w:rPr>
        <w:t>, Министарство заштите животне средине је започело активности на изради Нацрта закона о заштити од нејонизујућих зрачењ</w:t>
      </w:r>
      <w:r w:rsidR="002F7572">
        <w:rPr>
          <w:rFonts w:ascii="Times New Roman" w:eastAsia="Times New Roman" w:hAnsi="Times New Roman" w:cs="Times New Roman"/>
          <w:iCs/>
          <w:sz w:val="24"/>
          <w:szCs w:val="24"/>
          <w:lang w:val="sr-Cyrl-RS"/>
        </w:rPr>
        <w:t>а</w:t>
      </w:r>
      <w:r w:rsidR="00E94C33">
        <w:rPr>
          <w:rFonts w:ascii="Times New Roman" w:eastAsia="Times New Roman" w:hAnsi="Times New Roman" w:cs="Times New Roman"/>
          <w:iCs/>
          <w:sz w:val="24"/>
          <w:szCs w:val="24"/>
        </w:rPr>
        <w:t>.</w:t>
      </w:r>
    </w:p>
    <w:p w14:paraId="691B8562" w14:textId="1484BDF7" w:rsidR="007215F6" w:rsidRPr="00E87124" w:rsidRDefault="00E87124" w:rsidP="003A5AFA">
      <w:pPr>
        <w:spacing w:after="0"/>
        <w:ind w:firstLine="720"/>
        <w:jc w:val="both"/>
        <w:rPr>
          <w:rFonts w:ascii="Times New Roman" w:eastAsia="Times New Roman" w:hAnsi="Times New Roman" w:cs="Times New Roman"/>
          <w:iCs/>
          <w:sz w:val="24"/>
          <w:szCs w:val="24"/>
          <w:lang w:val="sr-Cyrl-RS"/>
        </w:rPr>
      </w:pPr>
      <w:r>
        <w:rPr>
          <w:rFonts w:ascii="Times New Roman" w:hAnsi="Times New Roman" w:cs="Times New Roman"/>
          <w:sz w:val="24"/>
          <w:szCs w:val="24"/>
          <w:lang w:val="sr-Cyrl-RS"/>
        </w:rPr>
        <w:t xml:space="preserve">У том циљу, Министарство заштите животне средине </w:t>
      </w:r>
      <w:r w:rsidR="007215F6" w:rsidRPr="0064035C">
        <w:rPr>
          <w:rFonts w:ascii="Times New Roman" w:hAnsi="Times New Roman" w:cs="Times New Roman"/>
          <w:sz w:val="24"/>
          <w:szCs w:val="24"/>
          <w:lang w:val="sr-Cyrl-RS"/>
        </w:rPr>
        <w:t>планира</w:t>
      </w:r>
      <w:r>
        <w:rPr>
          <w:rFonts w:ascii="Times New Roman" w:hAnsi="Times New Roman" w:cs="Times New Roman"/>
          <w:sz w:val="24"/>
          <w:szCs w:val="24"/>
          <w:lang w:val="sr-Cyrl-RS"/>
        </w:rPr>
        <w:t>л</w:t>
      </w:r>
      <w:r w:rsidR="007215F6" w:rsidRPr="0064035C">
        <w:rPr>
          <w:rFonts w:ascii="Times New Roman" w:hAnsi="Times New Roman" w:cs="Times New Roman"/>
          <w:sz w:val="24"/>
          <w:szCs w:val="24"/>
          <w:lang w:val="sr-Cyrl-RS"/>
        </w:rPr>
        <w:t>о</w:t>
      </w:r>
      <w:r w:rsidR="00D530C9" w:rsidRPr="0064035C">
        <w:rPr>
          <w:rFonts w:ascii="Times New Roman" w:hAnsi="Times New Roman" w:cs="Times New Roman"/>
          <w:sz w:val="24"/>
          <w:szCs w:val="24"/>
          <w:lang w:val="sr-Cyrl-RS"/>
        </w:rPr>
        <w:t xml:space="preserve"> је </w:t>
      </w:r>
      <w:r w:rsidR="007215F6" w:rsidRPr="0064035C">
        <w:rPr>
          <w:rFonts w:ascii="Times New Roman" w:hAnsi="Times New Roman" w:cs="Times New Roman"/>
          <w:sz w:val="24"/>
          <w:szCs w:val="24"/>
          <w:lang w:val="sr-Cyrl-RS"/>
        </w:rPr>
        <w:t xml:space="preserve">формирање </w:t>
      </w:r>
      <w:r w:rsidR="007215F6" w:rsidRPr="0064035C">
        <w:rPr>
          <w:rFonts w:ascii="Times New Roman" w:hAnsi="Times New Roman" w:cs="Times New Roman"/>
          <w:b/>
          <w:bCs/>
          <w:sz w:val="24"/>
          <w:szCs w:val="24"/>
          <w:lang w:val="sr-Cyrl-RS"/>
        </w:rPr>
        <w:t xml:space="preserve">Радне групе за израду Нацрта закона о </w:t>
      </w:r>
      <w:r w:rsidR="008A49BA">
        <w:rPr>
          <w:rFonts w:ascii="Times New Roman" w:hAnsi="Times New Roman"/>
          <w:b/>
          <w:bCs/>
          <w:sz w:val="24"/>
          <w:szCs w:val="24"/>
          <w:lang w:val="sr-Cyrl-RS"/>
        </w:rPr>
        <w:t xml:space="preserve">заштити од нејонизујућих зрачења </w:t>
      </w:r>
      <w:r w:rsidR="007215F6" w:rsidRPr="0064035C">
        <w:rPr>
          <w:rFonts w:ascii="Times New Roman" w:hAnsi="Times New Roman" w:cs="Times New Roman"/>
          <w:sz w:val="24"/>
          <w:szCs w:val="24"/>
          <w:lang w:val="sr-Cyrl-RS"/>
        </w:rPr>
        <w:t xml:space="preserve">која ће бити сачињена од представника органа јавне управе, привреде, стручне и научне заједнице, представника цивилног друштва и других заинтересованих страна. </w:t>
      </w:r>
      <w:r w:rsidR="007215F6" w:rsidRPr="0064035C">
        <w:rPr>
          <w:rFonts w:ascii="Times New Roman" w:eastAsia="TimesNewRomanPSMT" w:hAnsi="Times New Roman" w:cs="Times New Roman"/>
          <w:sz w:val="24"/>
          <w:szCs w:val="24"/>
        </w:rPr>
        <w:t xml:space="preserve">Главни задатак </w:t>
      </w:r>
      <w:r w:rsidR="007215F6" w:rsidRPr="0064035C">
        <w:rPr>
          <w:rFonts w:ascii="Times New Roman" w:eastAsia="TimesNewRomanPSMT" w:hAnsi="Times New Roman" w:cs="Times New Roman"/>
          <w:sz w:val="24"/>
          <w:szCs w:val="24"/>
          <w:lang w:val="sr-Cyrl-RS"/>
        </w:rPr>
        <w:t xml:space="preserve">чланова </w:t>
      </w:r>
      <w:r w:rsidR="007215F6" w:rsidRPr="0064035C">
        <w:rPr>
          <w:rFonts w:ascii="Times New Roman" w:eastAsia="TimesNewRomanPSMT" w:hAnsi="Times New Roman" w:cs="Times New Roman"/>
          <w:sz w:val="24"/>
          <w:szCs w:val="24"/>
        </w:rPr>
        <w:lastRenderedPageBreak/>
        <w:t xml:space="preserve">Радне групе је </w:t>
      </w:r>
      <w:r w:rsidR="007215F6" w:rsidRPr="0064035C">
        <w:rPr>
          <w:rFonts w:ascii="Times New Roman" w:eastAsia="TimesNewRomanPSMT" w:hAnsi="Times New Roman" w:cs="Times New Roman"/>
          <w:sz w:val="24"/>
          <w:szCs w:val="24"/>
          <w:lang w:val="sr-Cyrl-RS"/>
        </w:rPr>
        <w:t xml:space="preserve">активно учешће у припреми </w:t>
      </w:r>
      <w:r w:rsidR="00742E73" w:rsidRPr="0064035C">
        <w:rPr>
          <w:rFonts w:ascii="Times New Roman" w:eastAsia="TimesNewRomanPSMT" w:hAnsi="Times New Roman" w:cs="Times New Roman"/>
          <w:sz w:val="24"/>
          <w:szCs w:val="24"/>
          <w:lang w:val="sr-Cyrl-RS"/>
        </w:rPr>
        <w:t>Нацрта закона</w:t>
      </w:r>
      <w:r w:rsidR="007215F6" w:rsidRPr="0064035C">
        <w:rPr>
          <w:rFonts w:ascii="Times New Roman" w:eastAsia="TimesNewRomanPSMT" w:hAnsi="Times New Roman" w:cs="Times New Roman"/>
          <w:sz w:val="24"/>
          <w:szCs w:val="24"/>
          <w:lang w:val="sr-Cyrl-RS"/>
        </w:rPr>
        <w:t xml:space="preserve"> у свим фазама израде </w:t>
      </w:r>
      <w:r w:rsidR="00742E73" w:rsidRPr="0064035C">
        <w:rPr>
          <w:rFonts w:ascii="Times New Roman" w:eastAsia="TimesNewRomanPSMT" w:hAnsi="Times New Roman" w:cs="Times New Roman"/>
          <w:sz w:val="24"/>
          <w:szCs w:val="24"/>
          <w:lang w:val="sr-Cyrl-RS"/>
        </w:rPr>
        <w:t>Н</w:t>
      </w:r>
      <w:r w:rsidR="007215F6" w:rsidRPr="0064035C">
        <w:rPr>
          <w:rFonts w:ascii="Times New Roman" w:eastAsia="TimesNewRomanPSMT" w:hAnsi="Times New Roman" w:cs="Times New Roman"/>
          <w:sz w:val="24"/>
          <w:szCs w:val="24"/>
          <w:lang w:val="sr-Cyrl-RS"/>
        </w:rPr>
        <w:t xml:space="preserve">ацрта </w:t>
      </w:r>
      <w:r w:rsidR="00742E73" w:rsidRPr="0064035C">
        <w:rPr>
          <w:rFonts w:ascii="Times New Roman" w:eastAsia="TimesNewRomanPSMT" w:hAnsi="Times New Roman" w:cs="Times New Roman"/>
          <w:sz w:val="24"/>
          <w:szCs w:val="24"/>
          <w:lang w:val="sr-Cyrl-RS"/>
        </w:rPr>
        <w:t>закона</w:t>
      </w:r>
      <w:r w:rsidR="007215F6" w:rsidRPr="0064035C">
        <w:rPr>
          <w:rFonts w:ascii="Times New Roman" w:eastAsia="TimesNewRomanPSMT" w:hAnsi="Times New Roman" w:cs="Times New Roman"/>
          <w:sz w:val="24"/>
          <w:szCs w:val="24"/>
          <w:lang w:val="sr-Cyrl-RS"/>
        </w:rPr>
        <w:t xml:space="preserve">. </w:t>
      </w:r>
    </w:p>
    <w:p w14:paraId="5FD8FC62" w14:textId="49873A3E" w:rsidR="007215F6" w:rsidRDefault="007215F6" w:rsidP="003A5AFA">
      <w:pPr>
        <w:spacing w:after="0"/>
        <w:ind w:firstLine="567"/>
        <w:jc w:val="both"/>
        <w:rPr>
          <w:rFonts w:asciiTheme="majorBidi" w:hAnsiTheme="majorBidi" w:cstheme="majorBidi"/>
          <w:sz w:val="24"/>
          <w:szCs w:val="24"/>
        </w:rPr>
      </w:pPr>
      <w:r>
        <w:rPr>
          <w:rFonts w:ascii="Times New Roman" w:hAnsi="Times New Roman" w:cs="Times New Roman"/>
          <w:sz w:val="24"/>
          <w:szCs w:val="24"/>
          <w:lang w:val="sr-Cyrl-RS"/>
        </w:rPr>
        <w:t>Предмет јавног позива је избор организација цивилног друштва за учешће у</w:t>
      </w:r>
      <w:r>
        <w:rPr>
          <w:rFonts w:asciiTheme="majorBidi" w:hAnsiTheme="majorBidi" w:cstheme="majorBidi"/>
          <w:sz w:val="24"/>
          <w:szCs w:val="24"/>
          <w:lang w:val="sr-Cyrl-RS"/>
        </w:rPr>
        <w:t xml:space="preserve"> Радној групи за израду Нацрта закона о </w:t>
      </w:r>
      <w:r w:rsidR="008A49BA">
        <w:rPr>
          <w:rFonts w:ascii="Times New Roman" w:hAnsi="Times New Roman"/>
          <w:sz w:val="24"/>
          <w:szCs w:val="24"/>
          <w:lang w:val="sr-Cyrl-RS"/>
        </w:rPr>
        <w:t xml:space="preserve">заштити од нејонизујућих зрачења </w:t>
      </w:r>
      <w:r>
        <w:rPr>
          <w:rFonts w:asciiTheme="majorBidi" w:hAnsiTheme="majorBidi" w:cstheme="majorBidi"/>
          <w:sz w:val="24"/>
          <w:szCs w:val="24"/>
          <w:lang w:val="sr-Cyrl-RS"/>
        </w:rPr>
        <w:t>(у даљем тексту: Радна група)</w:t>
      </w:r>
      <w:r>
        <w:rPr>
          <w:rFonts w:asciiTheme="majorBidi" w:hAnsiTheme="majorBidi" w:cstheme="majorBidi"/>
          <w:sz w:val="24"/>
          <w:szCs w:val="24"/>
        </w:rPr>
        <w:t>.</w:t>
      </w:r>
    </w:p>
    <w:p w14:paraId="07DBC68B" w14:textId="77777777" w:rsidR="00EE1F3E" w:rsidRPr="007D1EEB" w:rsidRDefault="00EE1F3E" w:rsidP="00EE1F3E">
      <w:pPr>
        <w:spacing w:after="0"/>
        <w:ind w:firstLine="720"/>
        <w:jc w:val="both"/>
        <w:rPr>
          <w:rFonts w:ascii="Times New Roman" w:hAnsi="Times New Roman" w:cs="Times New Roman"/>
          <w:sz w:val="24"/>
          <w:szCs w:val="24"/>
          <w:lang w:val="sr-Cyrl-RS"/>
        </w:rPr>
      </w:pPr>
    </w:p>
    <w:p w14:paraId="0F581D3F" w14:textId="4A9B0256" w:rsidR="00B13859" w:rsidRPr="007D1EEB" w:rsidRDefault="00B13859" w:rsidP="001A2164">
      <w:pPr>
        <w:spacing w:after="240"/>
        <w:jc w:val="both"/>
        <w:rPr>
          <w:rFonts w:ascii="Times New Roman" w:hAnsi="Times New Roman" w:cs="Times New Roman"/>
          <w:b/>
          <w:sz w:val="24"/>
          <w:szCs w:val="24"/>
          <w:u w:val="single"/>
        </w:rPr>
      </w:pPr>
      <w:r w:rsidRPr="007D1EEB">
        <w:rPr>
          <w:rFonts w:ascii="Times New Roman" w:hAnsi="Times New Roman" w:cs="Times New Roman"/>
          <w:b/>
          <w:sz w:val="24"/>
          <w:szCs w:val="24"/>
        </w:rPr>
        <w:t xml:space="preserve">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ЦИЉ, ОБЛАСТИ И ПРАВО УЧЕШЋА НА ЈАВНОМ ПОЗИВУ</w:t>
      </w:r>
    </w:p>
    <w:p w14:paraId="4266A977" w14:textId="7B14DDEB" w:rsidR="00B13859" w:rsidRPr="004F4159" w:rsidRDefault="004F4159" w:rsidP="004F4159">
      <w:pPr>
        <w:spacing w:after="0"/>
        <w:rPr>
          <w:rFonts w:ascii="Times New Roman" w:hAnsi="Times New Roman" w:cs="Times New Roman"/>
          <w:b/>
          <w:bCs/>
          <w:sz w:val="24"/>
          <w:szCs w:val="24"/>
          <w:lang w:val="sr-Cyrl-RS"/>
        </w:rPr>
      </w:pPr>
      <w:r>
        <w:rPr>
          <w:rFonts w:ascii="Times New Roman" w:hAnsi="Times New Roman" w:cs="Times New Roman"/>
          <w:sz w:val="24"/>
          <w:szCs w:val="24"/>
          <w:lang w:val="sr-Cyrl-RS" w:bidi="en-US"/>
        </w:rPr>
        <w:t xml:space="preserve">         </w:t>
      </w:r>
      <w:r w:rsidR="00B13859" w:rsidRPr="007D1EEB">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D1EEB">
        <w:rPr>
          <w:rFonts w:ascii="Times New Roman" w:hAnsi="Times New Roman" w:cs="Times New Roman"/>
          <w:sz w:val="24"/>
          <w:szCs w:val="24"/>
          <w:lang w:val="sr-Cyrl-RS" w:bidi="en-US"/>
        </w:rPr>
        <w:t xml:space="preserve"> </w:t>
      </w:r>
      <w:r w:rsidR="00BA724C">
        <w:rPr>
          <w:rFonts w:ascii="Times New Roman" w:hAnsi="Times New Roman" w:cs="Times New Roman"/>
          <w:sz w:val="24"/>
          <w:szCs w:val="24"/>
          <w:lang w:val="sr-Cyrl-RS" w:bidi="en-US"/>
        </w:rPr>
        <w:t xml:space="preserve">до </w:t>
      </w:r>
      <w:r w:rsidR="00742E73" w:rsidRPr="00D900D7">
        <w:rPr>
          <w:rFonts w:ascii="Times New Roman" w:hAnsi="Times New Roman" w:cs="Times New Roman"/>
          <w:sz w:val="24"/>
          <w:szCs w:val="24"/>
          <w:lang w:val="sr-Cyrl-RS" w:bidi="en-US"/>
        </w:rPr>
        <w:t>пет</w:t>
      </w:r>
      <w:r w:rsidR="00AB3A16" w:rsidRPr="00D900D7">
        <w:rPr>
          <w:rFonts w:ascii="Times New Roman" w:hAnsi="Times New Roman" w:cs="Times New Roman"/>
          <w:sz w:val="24"/>
          <w:szCs w:val="24"/>
          <w:lang w:val="sr-Cyrl-RS" w:bidi="en-US"/>
        </w:rPr>
        <w:t xml:space="preserve"> </w:t>
      </w:r>
      <w:r w:rsidR="00266BDA" w:rsidRPr="00D900D7">
        <w:rPr>
          <w:rFonts w:ascii="Times New Roman" w:hAnsi="Times New Roman" w:cs="Times New Roman"/>
          <w:bCs/>
          <w:sz w:val="24"/>
          <w:szCs w:val="24"/>
          <w:lang w:val="sr-Cyrl-RS" w:bidi="en-US"/>
        </w:rPr>
        <w:t>(</w:t>
      </w:r>
      <w:r w:rsidR="00742E73" w:rsidRPr="00953284">
        <w:rPr>
          <w:rFonts w:ascii="Times New Roman" w:hAnsi="Times New Roman" w:cs="Times New Roman"/>
          <w:bCs/>
          <w:sz w:val="24"/>
          <w:szCs w:val="24"/>
          <w:lang w:val="sr-Cyrl-RS" w:bidi="en-US"/>
        </w:rPr>
        <w:t>5</w:t>
      </w:r>
      <w:r w:rsidR="008C230F" w:rsidRPr="00953284">
        <w:rPr>
          <w:rFonts w:ascii="Times New Roman" w:hAnsi="Times New Roman" w:cs="Times New Roman"/>
          <w:bCs/>
          <w:sz w:val="24"/>
          <w:szCs w:val="24"/>
          <w:lang w:val="sr-Cyrl-RS" w:bidi="en-US"/>
        </w:rPr>
        <w:t>)</w:t>
      </w:r>
      <w:r w:rsidR="00DB10E9" w:rsidRPr="00953284">
        <w:rPr>
          <w:rFonts w:ascii="Times New Roman" w:hAnsi="Times New Roman" w:cs="Times New Roman"/>
          <w:sz w:val="24"/>
          <w:szCs w:val="24"/>
          <w:lang w:val="sr-Cyrl-RS" w:bidi="en-US"/>
        </w:rPr>
        <w:t xml:space="preserve"> </w:t>
      </w:r>
      <w:r w:rsidR="00B13859" w:rsidRPr="00953284">
        <w:rPr>
          <w:rFonts w:ascii="Times New Roman" w:hAnsi="Times New Roman" w:cs="Times New Roman"/>
          <w:sz w:val="24"/>
          <w:szCs w:val="24"/>
          <w:lang w:val="sr-Cyrl-RS" w:bidi="en-US"/>
        </w:rPr>
        <w:t>организациј</w:t>
      </w:r>
      <w:r w:rsidR="00D900D7" w:rsidRPr="00953284">
        <w:rPr>
          <w:rFonts w:ascii="Times New Roman" w:hAnsi="Times New Roman" w:cs="Times New Roman"/>
          <w:sz w:val="24"/>
          <w:szCs w:val="24"/>
          <w:lang w:val="sr-Cyrl-RS" w:bidi="en-US"/>
        </w:rPr>
        <w:t>а</w:t>
      </w:r>
      <w:r w:rsidR="008C230F" w:rsidRPr="00953284">
        <w:rPr>
          <w:rFonts w:ascii="Times New Roman" w:hAnsi="Times New Roman" w:cs="Times New Roman"/>
          <w:sz w:val="24"/>
          <w:szCs w:val="24"/>
          <w:lang w:val="sr-Cyrl-RS" w:bidi="en-US"/>
        </w:rPr>
        <w:t xml:space="preserve"> </w:t>
      </w:r>
      <w:r w:rsidR="00B13859" w:rsidRPr="007D1EEB">
        <w:rPr>
          <w:rFonts w:ascii="Times New Roman" w:hAnsi="Times New Roman" w:cs="Times New Roman"/>
          <w:sz w:val="24"/>
          <w:szCs w:val="24"/>
          <w:lang w:val="sr-Cyrl-RS" w:bidi="en-US"/>
        </w:rPr>
        <w:t>циви</w:t>
      </w:r>
      <w:r w:rsidR="002A5E90">
        <w:rPr>
          <w:rFonts w:ascii="Times New Roman" w:hAnsi="Times New Roman" w:cs="Times New Roman"/>
          <w:sz w:val="24"/>
          <w:szCs w:val="24"/>
          <w:lang w:val="sr-Cyrl-RS" w:bidi="en-US"/>
        </w:rPr>
        <w:t>лног друштва чији ће представници</w:t>
      </w:r>
      <w:r w:rsidR="00B13859" w:rsidRPr="007D1EEB">
        <w:rPr>
          <w:rFonts w:ascii="Times New Roman" w:hAnsi="Times New Roman" w:cs="Times New Roman"/>
          <w:sz w:val="24"/>
          <w:szCs w:val="24"/>
          <w:lang w:val="sr-Cyrl-RS" w:bidi="en-US"/>
        </w:rPr>
        <w:t xml:space="preserve"> </w:t>
      </w:r>
      <w:r w:rsidR="00E81576" w:rsidRPr="007D1EEB">
        <w:rPr>
          <w:rFonts w:ascii="Times New Roman" w:hAnsi="Times New Roman" w:cs="Times New Roman"/>
          <w:sz w:val="24"/>
          <w:szCs w:val="24"/>
          <w:lang w:val="sr-Cyrl-RS" w:bidi="en-US"/>
        </w:rPr>
        <w:t xml:space="preserve">учествовати у </w:t>
      </w:r>
      <w:r w:rsidR="000023D0" w:rsidRPr="007D1EEB">
        <w:rPr>
          <w:rFonts w:ascii="Times New Roman" w:hAnsi="Times New Roman" w:cs="Times New Roman"/>
          <w:sz w:val="24"/>
          <w:szCs w:val="24"/>
          <w:lang w:val="sr-Cyrl-RS" w:bidi="en-US"/>
        </w:rPr>
        <w:t>Радној групи</w:t>
      </w:r>
      <w:r w:rsidR="00B76192" w:rsidRPr="007D1EEB">
        <w:rPr>
          <w:rFonts w:ascii="Times New Roman" w:hAnsi="Times New Roman" w:cs="Times New Roman"/>
          <w:b/>
          <w:bCs/>
          <w:sz w:val="24"/>
          <w:szCs w:val="24"/>
          <w:lang w:val="sr-Cyrl-RS"/>
        </w:rPr>
        <w:t xml:space="preserve"> </w:t>
      </w:r>
      <w:r w:rsidR="00EB2866" w:rsidRPr="002C48F6">
        <w:rPr>
          <w:rFonts w:ascii="Times New Roman" w:hAnsi="Times New Roman" w:cs="Times New Roman"/>
          <w:sz w:val="24"/>
          <w:szCs w:val="24"/>
          <w:lang w:val="sr-Cyrl-RS"/>
        </w:rPr>
        <w:t>за</w:t>
      </w:r>
      <w:r w:rsidR="00EB2866" w:rsidRPr="00EB2866">
        <w:rPr>
          <w:rFonts w:ascii="Times New Roman" w:hAnsi="Times New Roman" w:cs="Times New Roman"/>
          <w:b/>
          <w:bCs/>
          <w:sz w:val="24"/>
          <w:szCs w:val="24"/>
          <w:lang w:val="sr-Cyrl-RS"/>
        </w:rPr>
        <w:t xml:space="preserve"> </w:t>
      </w:r>
      <w:r w:rsidR="00EB2866" w:rsidRPr="005F74F1">
        <w:rPr>
          <w:rFonts w:ascii="Times New Roman" w:hAnsi="Times New Roman" w:cs="Times New Roman"/>
          <w:bCs/>
          <w:sz w:val="24"/>
          <w:szCs w:val="24"/>
          <w:lang w:val="sr-Cyrl-RS"/>
        </w:rPr>
        <w:t xml:space="preserve">израду нацрта Закона о </w:t>
      </w:r>
      <w:r w:rsidR="008A49BA">
        <w:rPr>
          <w:rFonts w:ascii="Times New Roman" w:hAnsi="Times New Roman"/>
          <w:sz w:val="24"/>
          <w:szCs w:val="24"/>
          <w:lang w:val="sr-Cyrl-RS"/>
        </w:rPr>
        <w:t>заштити од нејонизујућих зрачења</w:t>
      </w:r>
      <w:r w:rsidR="005F74F1">
        <w:rPr>
          <w:rFonts w:ascii="Times New Roman" w:hAnsi="Times New Roman" w:cs="Times New Roman"/>
          <w:bCs/>
          <w:sz w:val="24"/>
          <w:szCs w:val="24"/>
          <w:lang w:val="sr-Cyrl-RS"/>
        </w:rPr>
        <w:t>.</w:t>
      </w:r>
    </w:p>
    <w:p w14:paraId="34CE69E3" w14:textId="51FFDE87" w:rsidR="00E34BD9" w:rsidRPr="00953284" w:rsidRDefault="00B13859" w:rsidP="004F4159">
      <w:pPr>
        <w:spacing w:after="120"/>
        <w:ind w:firstLine="567"/>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2. Јавни позив </w:t>
      </w:r>
      <w:r w:rsidR="00513FA3">
        <w:rPr>
          <w:rFonts w:ascii="Times New Roman" w:eastAsia="Calibri" w:hAnsi="Times New Roman" w:cs="Times New Roman"/>
          <w:sz w:val="24"/>
          <w:szCs w:val="24"/>
          <w:lang w:val="sr-Cyrl-RS"/>
        </w:rPr>
        <w:t xml:space="preserve">је </w:t>
      </w:r>
      <w:r w:rsidRPr="007D1EEB">
        <w:rPr>
          <w:rFonts w:ascii="Times New Roman" w:eastAsia="Calibri" w:hAnsi="Times New Roman" w:cs="Times New Roman"/>
          <w:sz w:val="24"/>
          <w:szCs w:val="24"/>
          <w:lang w:val="sr-Cyrl-RS"/>
        </w:rPr>
        <w:t xml:space="preserve">намењен организацијама цивилног друштва које делују </w:t>
      </w:r>
      <w:r w:rsidRPr="00953284">
        <w:rPr>
          <w:rFonts w:ascii="Times New Roman" w:eastAsia="Calibri" w:hAnsi="Times New Roman" w:cs="Times New Roman"/>
          <w:b/>
          <w:sz w:val="24"/>
          <w:szCs w:val="24"/>
          <w:lang w:val="sr-Cyrl-RS"/>
        </w:rPr>
        <w:t xml:space="preserve">у </w:t>
      </w:r>
      <w:r w:rsidR="008C230F" w:rsidRPr="00953284">
        <w:rPr>
          <w:rFonts w:ascii="Times New Roman" w:eastAsia="Calibri" w:hAnsi="Times New Roman" w:cs="Times New Roman"/>
          <w:b/>
          <w:sz w:val="24"/>
          <w:szCs w:val="24"/>
          <w:lang w:val="sr-Cyrl-RS"/>
        </w:rPr>
        <w:t>области</w:t>
      </w:r>
      <w:r w:rsidR="000023D0" w:rsidRPr="00953284">
        <w:rPr>
          <w:rFonts w:ascii="Times New Roman" w:eastAsia="Calibri" w:hAnsi="Times New Roman" w:cs="Times New Roman"/>
          <w:b/>
          <w:sz w:val="24"/>
          <w:szCs w:val="24"/>
          <w:lang w:val="sr-Cyrl-RS"/>
        </w:rPr>
        <w:t xml:space="preserve"> </w:t>
      </w:r>
      <w:r w:rsidR="006A0FA2" w:rsidRPr="00953284">
        <w:rPr>
          <w:rFonts w:ascii="Times New Roman" w:eastAsia="Calibri" w:hAnsi="Times New Roman" w:cs="Times New Roman"/>
          <w:b/>
          <w:sz w:val="24"/>
          <w:szCs w:val="24"/>
          <w:lang w:val="sr-Cyrl-RS"/>
        </w:rPr>
        <w:t xml:space="preserve">заштите </w:t>
      </w:r>
      <w:r w:rsidR="00BA724C" w:rsidRPr="00953284">
        <w:rPr>
          <w:rFonts w:ascii="Times New Roman" w:eastAsia="Calibri" w:hAnsi="Times New Roman" w:cs="Times New Roman"/>
          <w:b/>
          <w:sz w:val="24"/>
          <w:szCs w:val="24"/>
          <w:lang w:val="sr-Cyrl-RS"/>
        </w:rPr>
        <w:t>животне средине,</w:t>
      </w:r>
      <w:r w:rsidR="00742E73" w:rsidRPr="00953284">
        <w:rPr>
          <w:rFonts w:ascii="Times New Roman" w:eastAsia="Calibri" w:hAnsi="Times New Roman" w:cs="Times New Roman"/>
          <w:b/>
          <w:sz w:val="24"/>
          <w:szCs w:val="24"/>
          <w:lang w:val="sr-Cyrl-RS"/>
        </w:rPr>
        <w:t xml:space="preserve"> </w:t>
      </w:r>
      <w:r w:rsidR="003C11F7" w:rsidRPr="00953284">
        <w:rPr>
          <w:rFonts w:ascii="Times New Roman" w:eastAsia="Calibri" w:hAnsi="Times New Roman" w:cs="Times New Roman"/>
          <w:b/>
          <w:sz w:val="24"/>
          <w:szCs w:val="24"/>
          <w:lang w:val="sr-Cyrl-RS"/>
        </w:rPr>
        <w:t xml:space="preserve">нарочито </w:t>
      </w:r>
      <w:r w:rsidR="00742E73" w:rsidRPr="00953284">
        <w:rPr>
          <w:rFonts w:ascii="Times New Roman" w:eastAsia="Calibri" w:hAnsi="Times New Roman" w:cs="Times New Roman"/>
          <w:b/>
          <w:sz w:val="24"/>
          <w:szCs w:val="24"/>
          <w:lang w:val="sr-Cyrl-RS"/>
        </w:rPr>
        <w:t xml:space="preserve">у области </w:t>
      </w:r>
      <w:r w:rsidR="008A49BA">
        <w:rPr>
          <w:rFonts w:ascii="Times New Roman" w:eastAsia="Calibri" w:hAnsi="Times New Roman" w:cs="Times New Roman"/>
          <w:b/>
          <w:sz w:val="24"/>
          <w:szCs w:val="24"/>
          <w:lang w:val="sr-Cyrl-RS"/>
        </w:rPr>
        <w:t>заштите од нејонизујућих зрачења</w:t>
      </w:r>
      <w:r w:rsidR="00BA724C" w:rsidRPr="00953284">
        <w:rPr>
          <w:rFonts w:ascii="Times New Roman" w:eastAsia="Calibri" w:hAnsi="Times New Roman" w:cs="Times New Roman"/>
          <w:b/>
          <w:sz w:val="24"/>
          <w:szCs w:val="24"/>
          <w:lang w:val="sr-Cyrl-RS"/>
        </w:rPr>
        <w:t>.</w:t>
      </w:r>
    </w:p>
    <w:p w14:paraId="0FC6D415" w14:textId="30E6A278" w:rsidR="006A0FA2" w:rsidRPr="004A32E9" w:rsidRDefault="00747A58" w:rsidP="004F4159">
      <w:pPr>
        <w:pStyle w:val="ListParagraph"/>
        <w:spacing w:after="240"/>
        <w:ind w:left="0" w:firstLine="567"/>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w:t>
      </w:r>
      <w:r w:rsidR="00B13859" w:rsidRPr="007D1EEB">
        <w:rPr>
          <w:rFonts w:ascii="Times New Roman" w:eastAsia="Calibri" w:hAnsi="Times New Roman" w:cs="Times New Roman"/>
          <w:b/>
          <w:sz w:val="24"/>
          <w:szCs w:val="24"/>
          <w:lang w:val="sr-Cyrl-RS"/>
        </w:rPr>
        <w:t>Право учешћа</w:t>
      </w:r>
      <w:r w:rsidR="00B13859" w:rsidRPr="007D1EEB">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D1EEB">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 xml:space="preserve">основане и регистроване сагласно прописима Републике Србије које делују у области </w:t>
      </w:r>
      <w:r w:rsidR="00B13859" w:rsidRPr="00953284">
        <w:rPr>
          <w:rFonts w:ascii="Times New Roman" w:eastAsia="Calibri" w:hAnsi="Times New Roman" w:cs="Times New Roman"/>
          <w:sz w:val="24"/>
          <w:szCs w:val="24"/>
          <w:lang w:val="sr-Cyrl-RS"/>
        </w:rPr>
        <w:t>утврђени</w:t>
      </w:r>
      <w:r w:rsidR="001E4D6D" w:rsidRPr="00953284">
        <w:rPr>
          <w:rFonts w:ascii="Times New Roman" w:eastAsia="Calibri" w:hAnsi="Times New Roman" w:cs="Times New Roman"/>
          <w:sz w:val="24"/>
          <w:szCs w:val="24"/>
          <w:lang w:val="sr-Cyrl-RS"/>
        </w:rPr>
        <w:t>м</w:t>
      </w:r>
      <w:r w:rsidR="00B13859" w:rsidRPr="00953284">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овим јавним позивом.</w:t>
      </w:r>
    </w:p>
    <w:p w14:paraId="4171593A" w14:textId="77777777" w:rsidR="006A0FA2" w:rsidRPr="007D1EEB"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D1EEB"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D1EEB">
        <w:rPr>
          <w:rFonts w:ascii="Times New Roman" w:hAnsi="Times New Roman" w:cs="Times New Roman"/>
          <w:b/>
          <w:sz w:val="24"/>
          <w:szCs w:val="24"/>
        </w:rPr>
        <w:t xml:space="preserve">III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КРИТЕРИЈУМИ</w:t>
      </w:r>
    </w:p>
    <w:p w14:paraId="56CDD067" w14:textId="77777777" w:rsidR="008412F2" w:rsidRPr="007D1EEB"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D1EEB">
        <w:rPr>
          <w:rFonts w:ascii="Times New Roman" w:eastAsia="Times New Roman" w:hAnsi="Times New Roman" w:cs="Times New Roman"/>
          <w:noProof/>
          <w:sz w:val="24"/>
          <w:szCs w:val="24"/>
          <w:lang w:val="sr-Cyrl-RS" w:bidi="en-US"/>
        </w:rPr>
        <w:t>О</w:t>
      </w:r>
      <w:r w:rsidR="008412F2" w:rsidRPr="007D1EEB">
        <w:rPr>
          <w:rFonts w:ascii="Times New Roman" w:eastAsia="Times New Roman" w:hAnsi="Times New Roman" w:cs="Times New Roman"/>
          <w:noProof/>
          <w:sz w:val="24"/>
          <w:szCs w:val="24"/>
          <w:lang w:val="sr-Latn-CS" w:bidi="en-US"/>
        </w:rPr>
        <w:t>ргaнизaциj</w:t>
      </w:r>
      <w:r w:rsidR="00813C75" w:rsidRPr="007D1EEB">
        <w:rPr>
          <w:rFonts w:ascii="Times New Roman" w:eastAsia="Times New Roman" w:hAnsi="Times New Roman" w:cs="Times New Roman"/>
          <w:noProof/>
          <w:sz w:val="24"/>
          <w:szCs w:val="24"/>
          <w:lang w:val="sr-Cyrl-RS" w:bidi="en-US"/>
        </w:rPr>
        <w:t>е</w:t>
      </w:r>
      <w:r w:rsidR="008412F2" w:rsidRPr="007D1EEB">
        <w:rPr>
          <w:rFonts w:ascii="Times New Roman" w:eastAsia="Times New Roman" w:hAnsi="Times New Roman" w:cs="Times New Roman"/>
          <w:noProof/>
          <w:sz w:val="24"/>
          <w:szCs w:val="24"/>
          <w:lang w:val="sr-Latn-CS" w:bidi="en-US"/>
        </w:rPr>
        <w:t xml:space="preserve"> цивилнoг друштвa </w:t>
      </w:r>
      <w:r w:rsidR="00014E6A" w:rsidRPr="007D1EEB">
        <w:rPr>
          <w:rFonts w:ascii="Times New Roman" w:eastAsia="Times New Roman" w:hAnsi="Times New Roman" w:cs="Times New Roman"/>
          <w:noProof/>
          <w:sz w:val="24"/>
          <w:szCs w:val="24"/>
          <w:lang w:val="sr-Cyrl-RS" w:bidi="en-US"/>
        </w:rPr>
        <w:t>које се кандидују</w:t>
      </w:r>
      <w:r w:rsidR="0050593A" w:rsidRPr="007D1EEB">
        <w:rPr>
          <w:rFonts w:ascii="Times New Roman" w:eastAsia="Times New Roman" w:hAnsi="Times New Roman" w:cs="Times New Roman"/>
          <w:noProof/>
          <w:sz w:val="24"/>
          <w:szCs w:val="24"/>
          <w:lang w:val="sr-Cyrl-RS" w:bidi="en-US"/>
        </w:rPr>
        <w:t xml:space="preserve"> мора</w:t>
      </w:r>
      <w:r w:rsidR="00813C75" w:rsidRPr="007D1EEB">
        <w:rPr>
          <w:rFonts w:ascii="Times New Roman" w:eastAsia="Times New Roman" w:hAnsi="Times New Roman" w:cs="Times New Roman"/>
          <w:noProof/>
          <w:sz w:val="24"/>
          <w:szCs w:val="24"/>
          <w:lang w:val="sr-Cyrl-RS" w:bidi="en-US"/>
        </w:rPr>
        <w:t>ју</w:t>
      </w:r>
      <w:r w:rsidR="0050593A" w:rsidRPr="007D1EEB">
        <w:rPr>
          <w:rFonts w:ascii="Times New Roman" w:eastAsia="Times New Roman" w:hAnsi="Times New Roman" w:cs="Times New Roman"/>
          <w:noProof/>
          <w:sz w:val="24"/>
          <w:szCs w:val="24"/>
          <w:lang w:val="sr-Cyrl-RS" w:bidi="en-US"/>
        </w:rPr>
        <w:t xml:space="preserve"> испуњавати</w:t>
      </w:r>
      <w:r w:rsidR="008412F2" w:rsidRPr="007D1EEB">
        <w:rPr>
          <w:rFonts w:ascii="Times New Roman" w:eastAsia="Times New Roman" w:hAnsi="Times New Roman" w:cs="Times New Roman"/>
          <w:noProof/>
          <w:sz w:val="24"/>
          <w:szCs w:val="24"/>
          <w:lang w:val="sr-Latn-CS" w:bidi="en-US"/>
        </w:rPr>
        <w:t xml:space="preserve"> следеће критеријуме:</w:t>
      </w:r>
    </w:p>
    <w:p w14:paraId="30C0D955" w14:textId="7DD93EC5" w:rsidR="0034540A"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1E4D6D" w:rsidRPr="00953284">
        <w:rPr>
          <w:rFonts w:ascii="Times New Roman" w:eastAsia="Times New Roman" w:hAnsi="Times New Roman" w:cs="Times New Roman"/>
          <w:b/>
          <w:noProof/>
          <w:sz w:val="24"/>
          <w:szCs w:val="24"/>
          <w:lang w:val="sr-Cyrl-RS" w:bidi="en-US"/>
        </w:rPr>
        <w:t>5</w:t>
      </w:r>
      <w:r w:rsidR="00DD0B87" w:rsidRPr="00953284">
        <w:rPr>
          <w:rFonts w:ascii="Times New Roman" w:eastAsia="Times New Roman" w:hAnsi="Times New Roman" w:cs="Times New Roman"/>
          <w:b/>
          <w:noProof/>
          <w:sz w:val="24"/>
          <w:szCs w:val="24"/>
          <w:lang w:val="sr-Cyrl-RS" w:bidi="en-US"/>
        </w:rPr>
        <w:t xml:space="preserve"> </w:t>
      </w:r>
      <w:r w:rsidR="009E329E" w:rsidRPr="00953284">
        <w:rPr>
          <w:rFonts w:ascii="Times New Roman" w:eastAsia="Times New Roman" w:hAnsi="Times New Roman" w:cs="Times New Roman"/>
          <w:b/>
          <w:noProof/>
          <w:sz w:val="24"/>
          <w:szCs w:val="24"/>
          <w:lang w:val="sr-Cyrl-RS" w:bidi="en-US"/>
        </w:rPr>
        <w:t>(</w:t>
      </w:r>
      <w:r w:rsidR="001E4D6D" w:rsidRPr="00953284">
        <w:rPr>
          <w:rFonts w:ascii="Times New Roman" w:eastAsia="Times New Roman" w:hAnsi="Times New Roman" w:cs="Times New Roman"/>
          <w:b/>
          <w:noProof/>
          <w:sz w:val="24"/>
          <w:szCs w:val="24"/>
          <w:lang w:val="sr-Cyrl-RS" w:bidi="en-US"/>
        </w:rPr>
        <w:t>пет</w:t>
      </w:r>
      <w:r w:rsidR="009E329E" w:rsidRPr="00953284">
        <w:rPr>
          <w:rFonts w:ascii="Times New Roman" w:eastAsia="Times New Roman" w:hAnsi="Times New Roman" w:cs="Times New Roman"/>
          <w:b/>
          <w:noProof/>
          <w:sz w:val="24"/>
          <w:szCs w:val="24"/>
          <w:lang w:val="sr-Cyrl-RS" w:bidi="en-US"/>
        </w:rPr>
        <w:t xml:space="preserve">) </w:t>
      </w:r>
      <w:r w:rsidR="009E329E" w:rsidRPr="007D1EEB">
        <w:rPr>
          <w:rFonts w:ascii="Times New Roman" w:eastAsia="Times New Roman" w:hAnsi="Times New Roman" w:cs="Times New Roman"/>
          <w:b/>
          <w:noProof/>
          <w:sz w:val="24"/>
          <w:szCs w:val="24"/>
          <w:lang w:val="sr-Cyrl-RS" w:bidi="en-US"/>
        </w:rPr>
        <w:t>годин</w:t>
      </w:r>
      <w:r w:rsidR="001E4D6D">
        <w:rPr>
          <w:rFonts w:ascii="Times New Roman" w:eastAsia="Times New Roman" w:hAnsi="Times New Roman" w:cs="Times New Roman"/>
          <w:b/>
          <w:noProof/>
          <w:sz w:val="24"/>
          <w:szCs w:val="24"/>
          <w:lang w:val="sr-Cyrl-RS" w:bidi="en-US"/>
        </w:rPr>
        <w:t>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прe oбjaвљивaњa oвoг jaвнoг пoзивa;</w:t>
      </w:r>
    </w:p>
    <w:p w14:paraId="36E2900D" w14:textId="77777777" w:rsidR="005E6A02" w:rsidRPr="007D1EEB"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4BE4AFD1" w14:textId="24A3CB16" w:rsidR="005E6A02" w:rsidRPr="005E6A02" w:rsidRDefault="0034540A"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D1EEB">
        <w:rPr>
          <w:rFonts w:ascii="Times New Roman" w:eastAsia="Times New Roman" w:hAnsi="Times New Roman" w:cs="Times New Roman"/>
          <w:noProof/>
          <w:sz w:val="24"/>
          <w:szCs w:val="24"/>
          <w:lang w:val="sr-Cyrl-RS" w:bidi="en-US"/>
        </w:rPr>
        <w:t xml:space="preserve">у </w:t>
      </w:r>
      <w:r w:rsidR="00927CAC" w:rsidRPr="007D1EEB">
        <w:rPr>
          <w:rFonts w:ascii="Times New Roman" w:eastAsia="Times New Roman" w:hAnsi="Times New Roman" w:cs="Times New Roman"/>
          <w:noProof/>
          <w:sz w:val="24"/>
          <w:szCs w:val="24"/>
          <w:lang w:val="sr-Cyrl-RS" w:bidi="en-US"/>
        </w:rPr>
        <w:t>области наведени</w:t>
      </w:r>
      <w:r w:rsidR="002F54BD" w:rsidRPr="007D1EEB">
        <w:rPr>
          <w:rFonts w:ascii="Times New Roman" w:eastAsia="Times New Roman" w:hAnsi="Times New Roman" w:cs="Times New Roman"/>
          <w:noProof/>
          <w:sz w:val="24"/>
          <w:szCs w:val="24"/>
          <w:lang w:val="sr-Cyrl-RS" w:bidi="en-US"/>
        </w:rPr>
        <w:t>м</w:t>
      </w:r>
      <w:r w:rsidR="00927CAC" w:rsidRPr="007D1EEB">
        <w:rPr>
          <w:rFonts w:ascii="Times New Roman" w:eastAsia="Times New Roman" w:hAnsi="Times New Roman" w:cs="Times New Roman"/>
          <w:noProof/>
          <w:sz w:val="24"/>
          <w:szCs w:val="24"/>
          <w:lang w:val="sr-Cyrl-RS" w:bidi="en-US"/>
        </w:rPr>
        <w:t xml:space="preserve"> у тачки II </w:t>
      </w:r>
      <w:r w:rsidR="008C1822" w:rsidRPr="007D1EEB">
        <w:rPr>
          <w:rFonts w:ascii="Times New Roman" w:eastAsia="Times New Roman" w:hAnsi="Times New Roman" w:cs="Times New Roman"/>
          <w:noProof/>
          <w:sz w:val="24"/>
          <w:szCs w:val="24"/>
          <w:lang w:val="sr-Cyrl-RS" w:bidi="en-US"/>
        </w:rPr>
        <w:t xml:space="preserve">Јавног позива </w:t>
      </w:r>
      <w:r w:rsidR="00927CAC" w:rsidRPr="007D1EEB">
        <w:rPr>
          <w:rFonts w:ascii="Times New Roman" w:eastAsia="Times New Roman" w:hAnsi="Times New Roman" w:cs="Times New Roman"/>
          <w:noProof/>
          <w:sz w:val="24"/>
          <w:szCs w:val="24"/>
          <w:lang w:val="sr-Cyrl-RS" w:bidi="en-US"/>
        </w:rPr>
        <w:t>(ЦИЉ, ОБЛАСТИ И ПРАВО УЧЕШЋА НА ЈАВНОМ ПОЗИВУ)</w:t>
      </w:r>
      <w:bookmarkStart w:id="0" w:name="_Hlk169027867"/>
      <w:r w:rsidR="00B63B43" w:rsidRPr="007D1EEB">
        <w:rPr>
          <w:rStyle w:val="FootnoteReference"/>
          <w:rFonts w:ascii="Times New Roman" w:eastAsia="Times New Roman" w:hAnsi="Times New Roman" w:cs="Times New Roman"/>
          <w:noProof/>
          <w:sz w:val="24"/>
          <w:szCs w:val="24"/>
          <w:lang w:val="sr-Cyrl-RS" w:bidi="en-US"/>
        </w:rPr>
        <w:footnoteReference w:id="1"/>
      </w:r>
      <w:bookmarkEnd w:id="0"/>
      <w:r w:rsidR="00927CAC" w:rsidRPr="007D1EEB">
        <w:rPr>
          <w:rFonts w:ascii="Times New Roman" w:eastAsia="Times New Roman" w:hAnsi="Times New Roman" w:cs="Times New Roman"/>
          <w:noProof/>
          <w:sz w:val="24"/>
          <w:szCs w:val="24"/>
          <w:lang w:val="sr-Cyrl-RS" w:bidi="en-US"/>
        </w:rPr>
        <w:t>;</w:t>
      </w:r>
    </w:p>
    <w:p w14:paraId="55AD7E3A" w14:textId="77777777" w:rsidR="005E6A02" w:rsidRPr="005E6A02"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33098D4" w14:textId="48A59A59" w:rsidR="005E6A02" w:rsidRPr="00C644FB" w:rsidRDefault="00927CAC" w:rsidP="005E6A02">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w:t>
      </w:r>
      <w:r w:rsidR="003D470E" w:rsidRPr="00D530C9">
        <w:rPr>
          <w:rFonts w:ascii="Times New Roman" w:eastAsia="Times New Roman" w:hAnsi="Times New Roman" w:cs="Times New Roman"/>
          <w:b/>
          <w:noProof/>
          <w:sz w:val="24"/>
          <w:szCs w:val="24"/>
          <w:lang w:val="sr-Cyrl-RS" w:bidi="en-US"/>
        </w:rPr>
        <w:t>пројектно</w:t>
      </w:r>
      <w:r w:rsidR="0046577B" w:rsidRPr="00D530C9">
        <w:rPr>
          <w:rFonts w:ascii="Times New Roman" w:eastAsia="Times New Roman" w:hAnsi="Times New Roman" w:cs="Times New Roman"/>
          <w:b/>
          <w:noProof/>
          <w:sz w:val="24"/>
          <w:szCs w:val="24"/>
          <w:lang w:val="en-US" w:bidi="en-US"/>
        </w:rPr>
        <w:t xml:space="preserve"> </w:t>
      </w:r>
      <w:r w:rsidRPr="00D530C9">
        <w:rPr>
          <w:rFonts w:ascii="Times New Roman" w:eastAsia="Times New Roman" w:hAnsi="Times New Roman" w:cs="Times New Roman"/>
          <w:b/>
          <w:noProof/>
          <w:sz w:val="24"/>
          <w:szCs w:val="24"/>
          <w:lang w:val="sr-Cyrl-RS" w:bidi="en-US"/>
        </w:rPr>
        <w:t>искуство и експертизу</w:t>
      </w:r>
      <w:r w:rsidRPr="00D530C9">
        <w:rPr>
          <w:rFonts w:ascii="Times New Roman" w:eastAsia="Times New Roman" w:hAnsi="Times New Roman" w:cs="Times New Roman"/>
          <w:noProof/>
          <w:sz w:val="24"/>
          <w:szCs w:val="24"/>
          <w:lang w:val="sr-Cyrl-RS" w:bidi="en-US"/>
        </w:rPr>
        <w:t xml:space="preserve"> </w:t>
      </w:r>
      <w:r w:rsidR="008062E8" w:rsidRPr="007D1EEB">
        <w:rPr>
          <w:rFonts w:ascii="Times New Roman" w:eastAsia="Times New Roman" w:hAnsi="Times New Roman" w:cs="Times New Roman"/>
          <w:noProof/>
          <w:sz w:val="24"/>
          <w:szCs w:val="24"/>
          <w:lang w:val="sr-Cyrl-RS" w:bidi="en-US"/>
        </w:rPr>
        <w:t>у области</w:t>
      </w:r>
      <w:r w:rsidR="00953284">
        <w:rPr>
          <w:rFonts w:ascii="Times New Roman" w:eastAsia="Times New Roman" w:hAnsi="Times New Roman" w:cs="Times New Roman"/>
          <w:noProof/>
          <w:sz w:val="24"/>
          <w:szCs w:val="24"/>
          <w:lang w:val="sr-Cyrl-RS" w:bidi="en-US"/>
        </w:rPr>
        <w:t>ма</w:t>
      </w:r>
      <w:r w:rsidR="008062E8" w:rsidRPr="007D1EEB">
        <w:rPr>
          <w:rFonts w:ascii="Times New Roman" w:eastAsia="Times New Roman" w:hAnsi="Times New Roman" w:cs="Times New Roman"/>
          <w:noProof/>
          <w:sz w:val="24"/>
          <w:szCs w:val="24"/>
          <w:lang w:val="sr-Cyrl-RS" w:bidi="en-US"/>
        </w:rPr>
        <w:t xml:space="preserve">  наведеним у тачки </w:t>
      </w:r>
      <w:r w:rsidR="008062E8" w:rsidRPr="007D1EEB">
        <w:rPr>
          <w:rFonts w:ascii="Times New Roman" w:eastAsia="Times New Roman" w:hAnsi="Times New Roman" w:cs="Times New Roman"/>
          <w:noProof/>
          <w:sz w:val="24"/>
          <w:szCs w:val="24"/>
          <w:lang w:bidi="en-US"/>
        </w:rPr>
        <w:t xml:space="preserve">II </w:t>
      </w:r>
      <w:r w:rsidR="0047558F" w:rsidRPr="007D1EEB">
        <w:rPr>
          <w:rFonts w:ascii="Times New Roman" w:eastAsia="Times New Roman" w:hAnsi="Times New Roman" w:cs="Times New Roman"/>
          <w:noProof/>
          <w:sz w:val="24"/>
          <w:szCs w:val="24"/>
          <w:lang w:val="sr-Cyrl-RS" w:bidi="en-US"/>
        </w:rPr>
        <w:t>јавног позива (</w:t>
      </w:r>
      <w:r w:rsidR="008062E8"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943F48" w:rsidRPr="007D1EEB">
        <w:rPr>
          <w:rFonts w:ascii="Times New Roman" w:hAnsi="Times New Roman" w:cs="Times New Roman"/>
          <w:noProof/>
          <w:color w:val="000000"/>
          <w:sz w:val="24"/>
          <w:szCs w:val="24"/>
          <w:lang w:val="sr-Cyrl-CS"/>
        </w:rPr>
        <w:t xml:space="preserve"> у </w:t>
      </w:r>
      <w:r w:rsidR="00943F48" w:rsidRPr="00953284">
        <w:rPr>
          <w:rFonts w:ascii="Times New Roman" w:hAnsi="Times New Roman" w:cs="Times New Roman"/>
          <w:b/>
          <w:noProof/>
          <w:sz w:val="24"/>
          <w:szCs w:val="24"/>
          <w:lang w:val="sr-Cyrl-CS"/>
        </w:rPr>
        <w:t>после</w:t>
      </w:r>
      <w:r w:rsidR="006022DD" w:rsidRPr="00953284">
        <w:rPr>
          <w:rFonts w:ascii="Times New Roman" w:hAnsi="Times New Roman" w:cs="Times New Roman"/>
          <w:b/>
          <w:noProof/>
          <w:sz w:val="24"/>
          <w:szCs w:val="24"/>
          <w:lang w:val="sr-Cyrl-CS"/>
        </w:rPr>
        <w:t>дњ</w:t>
      </w:r>
      <w:r w:rsidR="00060E8D" w:rsidRPr="00953284">
        <w:rPr>
          <w:rFonts w:ascii="Times New Roman" w:hAnsi="Times New Roman" w:cs="Times New Roman"/>
          <w:b/>
          <w:noProof/>
          <w:sz w:val="24"/>
          <w:szCs w:val="24"/>
          <w:lang w:val="sr-Cyrl-CS"/>
        </w:rPr>
        <w:t>их</w:t>
      </w:r>
      <w:r w:rsidR="00943F48" w:rsidRPr="00953284">
        <w:rPr>
          <w:rFonts w:ascii="Times New Roman" w:hAnsi="Times New Roman" w:cs="Times New Roman"/>
          <w:b/>
          <w:noProof/>
          <w:sz w:val="24"/>
          <w:szCs w:val="24"/>
          <w:lang w:val="sr-Cyrl-CS"/>
        </w:rPr>
        <w:t xml:space="preserve"> </w:t>
      </w:r>
      <w:bookmarkStart w:id="1" w:name="_Hlk169076674"/>
      <w:r w:rsidR="00060E8D" w:rsidRPr="00953284">
        <w:rPr>
          <w:rFonts w:ascii="Times New Roman" w:hAnsi="Times New Roman" w:cs="Times New Roman"/>
          <w:b/>
          <w:noProof/>
          <w:sz w:val="24"/>
          <w:szCs w:val="24"/>
          <w:lang w:val="sr-Cyrl-CS"/>
        </w:rPr>
        <w:t>5</w:t>
      </w:r>
      <w:r w:rsidR="00EE7EDC" w:rsidRPr="00953284">
        <w:rPr>
          <w:rFonts w:ascii="Times New Roman" w:hAnsi="Times New Roman" w:cs="Times New Roman"/>
          <w:b/>
          <w:noProof/>
          <w:sz w:val="24"/>
          <w:szCs w:val="24"/>
          <w:lang w:val="sr-Cyrl-CS"/>
        </w:rPr>
        <w:t xml:space="preserve"> </w:t>
      </w:r>
      <w:r w:rsidR="00943F48" w:rsidRPr="00953284">
        <w:rPr>
          <w:rFonts w:ascii="Times New Roman" w:hAnsi="Times New Roman" w:cs="Times New Roman"/>
          <w:b/>
          <w:noProof/>
          <w:sz w:val="24"/>
          <w:szCs w:val="24"/>
          <w:lang w:val="sr-Cyrl-CS"/>
        </w:rPr>
        <w:t>(</w:t>
      </w:r>
      <w:r w:rsidR="00060E8D" w:rsidRPr="00953284">
        <w:rPr>
          <w:rFonts w:ascii="Times New Roman" w:hAnsi="Times New Roman" w:cs="Times New Roman"/>
          <w:b/>
          <w:noProof/>
          <w:sz w:val="24"/>
          <w:szCs w:val="24"/>
          <w:lang w:val="sr-Cyrl-CS"/>
        </w:rPr>
        <w:t>пет</w:t>
      </w:r>
      <w:r w:rsidR="00943F48" w:rsidRPr="00953284">
        <w:rPr>
          <w:rFonts w:ascii="Times New Roman" w:hAnsi="Times New Roman" w:cs="Times New Roman"/>
          <w:b/>
          <w:noProof/>
          <w:sz w:val="24"/>
          <w:szCs w:val="24"/>
          <w:lang w:val="sr-Cyrl-CS"/>
        </w:rPr>
        <w:t xml:space="preserve">) </w:t>
      </w:r>
      <w:r w:rsidR="00943F48" w:rsidRPr="004B3A49">
        <w:rPr>
          <w:rFonts w:ascii="Times New Roman" w:hAnsi="Times New Roman" w:cs="Times New Roman"/>
          <w:b/>
          <w:noProof/>
          <w:color w:val="000000"/>
          <w:sz w:val="24"/>
          <w:szCs w:val="24"/>
          <w:lang w:val="sr-Cyrl-CS"/>
        </w:rPr>
        <w:t>годин</w:t>
      </w:r>
      <w:bookmarkEnd w:id="1"/>
      <w:r w:rsidR="00060E8D">
        <w:rPr>
          <w:rFonts w:ascii="Times New Roman" w:hAnsi="Times New Roman" w:cs="Times New Roman"/>
          <w:b/>
          <w:noProof/>
          <w:color w:val="000000"/>
          <w:sz w:val="24"/>
          <w:szCs w:val="24"/>
          <w:lang w:val="sr-Cyrl-CS"/>
        </w:rPr>
        <w:t>а</w:t>
      </w:r>
      <w:r w:rsidR="00943F48" w:rsidRPr="006C4950">
        <w:rPr>
          <w:rFonts w:ascii="Times New Roman" w:hAnsi="Times New Roman" w:cs="Times New Roman"/>
          <w:noProof/>
          <w:color w:val="000000"/>
          <w:sz w:val="24"/>
          <w:szCs w:val="24"/>
          <w:lang w:val="sr-Cyrl-CS"/>
        </w:rPr>
        <w:t>;</w:t>
      </w:r>
      <w:r w:rsidR="00943F48" w:rsidRPr="007D1EEB">
        <w:rPr>
          <w:rFonts w:ascii="Times New Roman" w:hAnsi="Times New Roman" w:cs="Times New Roman"/>
          <w:noProof/>
          <w:color w:val="000000"/>
          <w:sz w:val="24"/>
          <w:szCs w:val="24"/>
          <w:lang w:val="sr-Cyrl-CS"/>
        </w:rPr>
        <w:t xml:space="preserve"> </w:t>
      </w:r>
    </w:p>
    <w:p w14:paraId="2DAF30DC" w14:textId="77777777" w:rsidR="00C644FB" w:rsidRPr="00C644FB" w:rsidRDefault="00C644FB" w:rsidP="00C644FB">
      <w:pPr>
        <w:pStyle w:val="ListParagraph"/>
        <w:rPr>
          <w:rFonts w:ascii="Times New Roman" w:hAnsi="Times New Roman" w:cs="Times New Roman"/>
          <w:noProof/>
          <w:sz w:val="24"/>
          <w:szCs w:val="24"/>
        </w:rPr>
      </w:pPr>
    </w:p>
    <w:p w14:paraId="71CF02E6" w14:textId="53B696AA" w:rsidR="00C644FB" w:rsidRPr="00C644FB" w:rsidRDefault="00C644FB" w:rsidP="008C427B">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C644FB">
        <w:rPr>
          <w:rFonts w:ascii="Times New Roman" w:hAnsi="Times New Roman" w:cs="Times New Roman"/>
          <w:sz w:val="24"/>
          <w:szCs w:val="24"/>
        </w:rPr>
        <w:t xml:space="preserve">да </w:t>
      </w:r>
      <w:r w:rsidRPr="00C644FB">
        <w:rPr>
          <w:rFonts w:ascii="Times New Roman" w:hAnsi="Times New Roman" w:cs="Times New Roman"/>
          <w:sz w:val="24"/>
          <w:szCs w:val="24"/>
          <w:lang w:val="sr-Cyrl-RS"/>
        </w:rPr>
        <w:t>представни</w:t>
      </w:r>
      <w:r w:rsidR="00B90BC7">
        <w:rPr>
          <w:rFonts w:ascii="Times New Roman" w:hAnsi="Times New Roman" w:cs="Times New Roman"/>
          <w:sz w:val="24"/>
          <w:szCs w:val="24"/>
          <w:lang w:val="sr-Cyrl-RS"/>
        </w:rPr>
        <w:t>ци</w:t>
      </w:r>
      <w:r w:rsidRPr="00C644FB">
        <w:rPr>
          <w:rFonts w:ascii="Times New Roman" w:hAnsi="Times New Roman" w:cs="Times New Roman"/>
          <w:sz w:val="24"/>
          <w:szCs w:val="24"/>
          <w:lang w:val="sr-Cyrl-RS"/>
        </w:rPr>
        <w:t xml:space="preserve"> ко</w:t>
      </w:r>
      <w:r w:rsidR="00B90BC7">
        <w:rPr>
          <w:rFonts w:ascii="Times New Roman" w:hAnsi="Times New Roman" w:cs="Times New Roman"/>
          <w:sz w:val="24"/>
          <w:szCs w:val="24"/>
          <w:lang w:val="sr-Cyrl-RS"/>
        </w:rPr>
        <w:t>је</w:t>
      </w:r>
      <w:r w:rsidRPr="00C644FB">
        <w:rPr>
          <w:rFonts w:ascii="Times New Roman" w:hAnsi="Times New Roman" w:cs="Times New Roman"/>
          <w:sz w:val="24"/>
          <w:szCs w:val="24"/>
          <w:lang w:val="sr-Cyrl-RS"/>
        </w:rPr>
        <w:t xml:space="preserve"> организација </w:t>
      </w:r>
      <w:r w:rsidRPr="00C644FB">
        <w:rPr>
          <w:rFonts w:ascii="Times New Roman" w:hAnsi="Times New Roman" w:cs="Times New Roman"/>
          <w:sz w:val="24"/>
          <w:szCs w:val="24"/>
        </w:rPr>
        <w:t xml:space="preserve">предлаже за </w:t>
      </w:r>
      <w:r w:rsidRPr="00C644FB">
        <w:rPr>
          <w:rFonts w:ascii="Times New Roman" w:hAnsi="Times New Roman" w:cs="Times New Roman"/>
          <w:sz w:val="24"/>
          <w:szCs w:val="24"/>
          <w:lang w:val="sr-Cyrl-RS"/>
        </w:rPr>
        <w:t>кандидат</w:t>
      </w:r>
      <w:r w:rsidR="003B549C">
        <w:rPr>
          <w:rFonts w:ascii="Times New Roman" w:hAnsi="Times New Roman" w:cs="Times New Roman"/>
          <w:sz w:val="24"/>
          <w:szCs w:val="24"/>
          <w:lang w:val="sr-Cyrl-RS"/>
        </w:rPr>
        <w:t>е</w:t>
      </w:r>
      <w:r w:rsidRPr="00C644FB">
        <w:rPr>
          <w:rFonts w:ascii="Times New Roman" w:hAnsi="Times New Roman" w:cs="Times New Roman"/>
          <w:sz w:val="24"/>
          <w:szCs w:val="24"/>
          <w:lang w:val="sr-Cyrl-RS"/>
        </w:rPr>
        <w:t xml:space="preserve"> за члан</w:t>
      </w:r>
      <w:r w:rsidR="003B549C">
        <w:rPr>
          <w:rFonts w:ascii="Times New Roman" w:hAnsi="Times New Roman" w:cs="Times New Roman"/>
          <w:sz w:val="24"/>
          <w:szCs w:val="24"/>
          <w:lang w:val="sr-Cyrl-RS"/>
        </w:rPr>
        <w:t>а</w:t>
      </w:r>
      <w:r w:rsidRPr="00C644FB">
        <w:rPr>
          <w:rFonts w:ascii="Times New Roman" w:hAnsi="Times New Roman" w:cs="Times New Roman"/>
          <w:sz w:val="24"/>
          <w:szCs w:val="24"/>
          <w:lang w:val="sr-Cyrl-RS"/>
        </w:rPr>
        <w:t xml:space="preserve"> и заменика </w:t>
      </w:r>
      <w:r w:rsidR="003B549C">
        <w:rPr>
          <w:rFonts w:ascii="Times New Roman" w:hAnsi="Times New Roman" w:cs="Times New Roman"/>
          <w:sz w:val="24"/>
          <w:szCs w:val="24"/>
          <w:lang w:val="sr-Cyrl-RS"/>
        </w:rPr>
        <w:t>члана</w:t>
      </w:r>
      <w:r w:rsidRPr="00C644FB">
        <w:rPr>
          <w:rFonts w:ascii="Times New Roman" w:hAnsi="Times New Roman" w:cs="Times New Roman"/>
          <w:sz w:val="24"/>
          <w:szCs w:val="24"/>
          <w:lang w:val="sr-Cyrl-RS"/>
        </w:rPr>
        <w:t xml:space="preserve"> </w:t>
      </w:r>
      <w:r w:rsidRPr="00C644FB">
        <w:rPr>
          <w:rFonts w:ascii="Times New Roman" w:hAnsi="Times New Roman" w:cs="Times New Roman"/>
          <w:sz w:val="24"/>
          <w:szCs w:val="24"/>
        </w:rPr>
        <w:t xml:space="preserve">у </w:t>
      </w:r>
      <w:r w:rsidR="00513FA3">
        <w:rPr>
          <w:rFonts w:ascii="Times New Roman" w:hAnsi="Times New Roman" w:cs="Times New Roman"/>
          <w:sz w:val="24"/>
          <w:szCs w:val="24"/>
          <w:lang w:val="sr-Cyrl-RS"/>
        </w:rPr>
        <w:t>Р</w:t>
      </w:r>
      <w:r w:rsidRPr="00C644FB">
        <w:rPr>
          <w:rFonts w:ascii="Times New Roman" w:hAnsi="Times New Roman" w:cs="Times New Roman"/>
          <w:sz w:val="24"/>
          <w:szCs w:val="24"/>
        </w:rPr>
        <w:t xml:space="preserve">адној групи </w:t>
      </w:r>
      <w:r w:rsidR="00953284" w:rsidRPr="00C644FB">
        <w:rPr>
          <w:rFonts w:ascii="Times New Roman" w:hAnsi="Times New Roman" w:cs="Times New Roman"/>
          <w:b/>
          <w:sz w:val="24"/>
          <w:szCs w:val="24"/>
        </w:rPr>
        <w:t>ни</w:t>
      </w:r>
      <w:r w:rsidR="00953284">
        <w:rPr>
          <w:rFonts w:ascii="Times New Roman" w:hAnsi="Times New Roman" w:cs="Times New Roman"/>
          <w:b/>
          <w:sz w:val="24"/>
          <w:szCs w:val="24"/>
          <w:lang w:val="sr-Cyrl-RS"/>
        </w:rPr>
        <w:t>су</w:t>
      </w:r>
      <w:r w:rsidR="00953284" w:rsidRPr="00C644FB">
        <w:rPr>
          <w:rFonts w:ascii="Times New Roman" w:hAnsi="Times New Roman" w:cs="Times New Roman"/>
          <w:b/>
          <w:sz w:val="24"/>
          <w:szCs w:val="24"/>
        </w:rPr>
        <w:t xml:space="preserve"> </w:t>
      </w:r>
      <w:r w:rsidRPr="00C644FB">
        <w:rPr>
          <w:rFonts w:ascii="Times New Roman" w:hAnsi="Times New Roman" w:cs="Times New Roman"/>
          <w:b/>
          <w:sz w:val="24"/>
          <w:szCs w:val="24"/>
        </w:rPr>
        <w:t>функционер</w:t>
      </w:r>
      <w:r w:rsidR="00953284">
        <w:rPr>
          <w:rFonts w:ascii="Times New Roman" w:hAnsi="Times New Roman" w:cs="Times New Roman"/>
          <w:b/>
          <w:sz w:val="24"/>
          <w:szCs w:val="24"/>
          <w:lang w:val="sr-Cyrl-RS"/>
        </w:rPr>
        <w:t>и</w:t>
      </w:r>
      <w:r w:rsidRPr="00C644FB">
        <w:rPr>
          <w:rFonts w:ascii="Times New Roman" w:hAnsi="Times New Roman" w:cs="Times New Roman"/>
          <w:b/>
          <w:sz w:val="24"/>
          <w:szCs w:val="24"/>
        </w:rPr>
        <w:t xml:space="preserve"> или државни службени</w:t>
      </w:r>
      <w:r w:rsidR="00953284">
        <w:rPr>
          <w:rFonts w:ascii="Times New Roman" w:hAnsi="Times New Roman" w:cs="Times New Roman"/>
          <w:b/>
          <w:sz w:val="24"/>
          <w:szCs w:val="24"/>
          <w:lang w:val="sr-Cyrl-RS"/>
        </w:rPr>
        <w:t>ци</w:t>
      </w:r>
      <w:r w:rsidRPr="00C644FB">
        <w:rPr>
          <w:rFonts w:ascii="Times New Roman" w:hAnsi="Times New Roman" w:cs="Times New Roman"/>
          <w:sz w:val="24"/>
          <w:szCs w:val="24"/>
          <w:lang w:val="sr-Cyrl-RS"/>
        </w:rPr>
        <w:t>;</w:t>
      </w:r>
    </w:p>
    <w:p w14:paraId="5178311E" w14:textId="77777777" w:rsidR="003B748A" w:rsidRPr="003B748A" w:rsidRDefault="003B748A" w:rsidP="003B748A">
      <w:pPr>
        <w:pStyle w:val="ListParagraph"/>
        <w:rPr>
          <w:rFonts w:ascii="Times New Roman" w:hAnsi="Times New Roman" w:cs="Times New Roman"/>
          <w:noProof/>
          <w:sz w:val="24"/>
          <w:szCs w:val="24"/>
        </w:rPr>
      </w:pPr>
    </w:p>
    <w:p w14:paraId="2F37EE49" w14:textId="1AC614CA" w:rsidR="005E6A02" w:rsidRPr="003B549C" w:rsidRDefault="003B549C"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2" w:name="_Hlk169076888"/>
      <w:r w:rsidRPr="00953284">
        <w:rPr>
          <w:rFonts w:ascii="Times New Roman" w:eastAsia="Times New Roman" w:hAnsi="Times New Roman" w:cs="Times New Roman"/>
          <w:i/>
          <w:iCs/>
          <w:noProof/>
          <w:sz w:val="24"/>
          <w:szCs w:val="24"/>
          <w:lang w:val="sr-Cyrl-RS" w:bidi="en-US"/>
        </w:rPr>
        <w:t>пожељно</w:t>
      </w:r>
      <w:r w:rsidRPr="00953284">
        <w:rPr>
          <w:rFonts w:ascii="Times New Roman" w:eastAsia="Times New Roman" w:hAnsi="Times New Roman" w:cs="Times New Roman"/>
          <w:noProof/>
          <w:sz w:val="24"/>
          <w:szCs w:val="24"/>
          <w:lang w:val="sr-Cyrl-RS" w:bidi="en-US"/>
        </w:rPr>
        <w:t xml:space="preserve"> је </w:t>
      </w:r>
      <w:r w:rsidRPr="003B549C">
        <w:rPr>
          <w:rFonts w:ascii="Times New Roman" w:eastAsia="Times New Roman" w:hAnsi="Times New Roman" w:cs="Times New Roman"/>
          <w:noProof/>
          <w:sz w:val="24"/>
          <w:szCs w:val="24"/>
          <w:lang w:val="sr-Cyrl-RS" w:bidi="en-US"/>
        </w:rPr>
        <w:t xml:space="preserve">да поседују </w:t>
      </w:r>
      <w:r w:rsidR="000C5613" w:rsidRPr="003B549C">
        <w:rPr>
          <w:rFonts w:ascii="Times New Roman" w:eastAsia="Times New Roman" w:hAnsi="Times New Roman" w:cs="Times New Roman"/>
          <w:noProof/>
          <w:sz w:val="24"/>
          <w:szCs w:val="24"/>
          <w:lang w:val="sr-Cyrl-RS" w:bidi="en-US"/>
        </w:rPr>
        <w:t xml:space="preserve"> </w:t>
      </w:r>
      <w:r w:rsidR="000C5613" w:rsidRPr="003B549C">
        <w:rPr>
          <w:rFonts w:ascii="Times New Roman" w:eastAsia="Times New Roman" w:hAnsi="Times New Roman" w:cs="Times New Roman"/>
          <w:b/>
          <w:noProof/>
          <w:sz w:val="24"/>
          <w:szCs w:val="24"/>
          <w:lang w:val="sr-Cyrl-RS" w:bidi="en-US"/>
        </w:rPr>
        <w:t xml:space="preserve">претходно искуство </w:t>
      </w:r>
      <w:r w:rsidR="009A60B6" w:rsidRPr="003B549C">
        <w:rPr>
          <w:rFonts w:ascii="Times New Roman" w:eastAsia="Times New Roman" w:hAnsi="Times New Roman" w:cs="Times New Roman"/>
          <w:b/>
          <w:noProof/>
          <w:sz w:val="24"/>
          <w:szCs w:val="24"/>
          <w:lang w:val="sr-Cyrl-RS" w:bidi="en-US"/>
        </w:rPr>
        <w:t>у раду радних група</w:t>
      </w:r>
      <w:r w:rsidR="009A60B6" w:rsidRPr="003B549C">
        <w:rPr>
          <w:rFonts w:ascii="Times New Roman" w:hAnsi="Times New Roman" w:cs="Times New Roman"/>
          <w:sz w:val="24"/>
          <w:szCs w:val="24"/>
          <w:lang w:val="sr-Cyrl-RS"/>
        </w:rPr>
        <w:t xml:space="preserve"> </w:t>
      </w:r>
      <w:r w:rsidR="009A60B6" w:rsidRPr="003B549C">
        <w:rPr>
          <w:rFonts w:ascii="Times New Roman" w:eastAsia="Times New Roman" w:hAnsi="Times New Roman" w:cs="Times New Roman"/>
          <w:b/>
          <w:noProof/>
          <w:sz w:val="24"/>
          <w:szCs w:val="24"/>
          <w:lang w:val="sr-Cyrl-RS" w:bidi="en-US"/>
        </w:rPr>
        <w:t>и других радних и саветодавних тела</w:t>
      </w:r>
      <w:r w:rsidR="009A60B6" w:rsidRPr="003B549C">
        <w:rPr>
          <w:rFonts w:ascii="Times New Roman" w:eastAsia="Times New Roman" w:hAnsi="Times New Roman" w:cs="Times New Roman"/>
          <w:noProof/>
          <w:sz w:val="24"/>
          <w:szCs w:val="24"/>
          <w:lang w:val="sr-Cyrl-RS" w:bidi="en-US"/>
        </w:rPr>
        <w:t xml:space="preserve"> </w:t>
      </w:r>
      <w:r w:rsidR="000C5613" w:rsidRPr="003B549C">
        <w:rPr>
          <w:rFonts w:ascii="Times New Roman" w:eastAsia="Times New Roman" w:hAnsi="Times New Roman" w:cs="Times New Roman"/>
          <w:noProof/>
          <w:sz w:val="24"/>
          <w:szCs w:val="24"/>
          <w:lang w:val="sr-Cyrl-RS" w:bidi="en-US"/>
        </w:rPr>
        <w:t xml:space="preserve">које формирају органи </w:t>
      </w:r>
      <w:bookmarkEnd w:id="2"/>
      <w:r w:rsidR="00953284">
        <w:rPr>
          <w:rFonts w:ascii="Times New Roman" w:eastAsia="Times New Roman" w:hAnsi="Times New Roman" w:cs="Times New Roman"/>
          <w:noProof/>
          <w:sz w:val="24"/>
          <w:szCs w:val="24"/>
          <w:lang w:val="sr-Cyrl-RS" w:bidi="en-US"/>
        </w:rPr>
        <w:t>државне и покрајинске управе и локалне самоуправе</w:t>
      </w:r>
      <w:r w:rsidR="00E7552A" w:rsidRPr="005E6A02">
        <w:rPr>
          <w:rStyle w:val="FootnoteReference"/>
          <w:rFonts w:ascii="Times New Roman" w:eastAsia="Times New Roman" w:hAnsi="Times New Roman" w:cs="Times New Roman"/>
          <w:b/>
          <w:noProof/>
          <w:sz w:val="24"/>
          <w:szCs w:val="24"/>
          <w:lang w:val="sr-Cyrl-RS" w:bidi="en-US"/>
        </w:rPr>
        <w:footnoteReference w:id="2"/>
      </w:r>
      <w:r w:rsidR="00A02E44" w:rsidRPr="003B549C">
        <w:rPr>
          <w:rFonts w:ascii="Times New Roman" w:hAnsi="Times New Roman" w:cs="Times New Roman"/>
          <w:noProof/>
          <w:color w:val="000000"/>
          <w:sz w:val="24"/>
          <w:szCs w:val="24"/>
          <w:lang w:val="sr-Cyrl-CS"/>
        </w:rPr>
        <w:t>;</w:t>
      </w:r>
    </w:p>
    <w:p w14:paraId="2E60D147" w14:textId="77777777" w:rsidR="00505A50" w:rsidRPr="005E6A02" w:rsidRDefault="00505A50" w:rsidP="00505A50">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D7BF634" w14:textId="2E86E7E2" w:rsidR="00E34BD9" w:rsidRPr="00060E8D" w:rsidRDefault="006D7969"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3" w:name="_Hlk169020673"/>
      <w:bookmarkStart w:id="4" w:name="_Hlk169076966"/>
      <w:r w:rsidRPr="005E6A02">
        <w:rPr>
          <w:rFonts w:ascii="Times New Roman" w:eastAsia="Times New Roman" w:hAnsi="Times New Roman" w:cs="Times New Roman"/>
          <w:i/>
          <w:noProof/>
          <w:sz w:val="24"/>
          <w:szCs w:val="24"/>
          <w:lang w:val="sr-Cyrl-RS" w:bidi="en-US"/>
        </w:rPr>
        <w:lastRenderedPageBreak/>
        <w:t>пожељно</w:t>
      </w:r>
      <w:r w:rsidRPr="005E6A02">
        <w:rPr>
          <w:rFonts w:ascii="Times New Roman" w:eastAsia="Times New Roman" w:hAnsi="Times New Roman" w:cs="Times New Roman"/>
          <w:noProof/>
          <w:sz w:val="24"/>
          <w:szCs w:val="24"/>
          <w:lang w:val="sr-Cyrl-RS" w:bidi="en-US"/>
        </w:rPr>
        <w:t xml:space="preserve"> је </w:t>
      </w:r>
      <w:r w:rsidR="00927CAC" w:rsidRPr="005E6A02">
        <w:rPr>
          <w:rFonts w:ascii="Times New Roman" w:eastAsia="Times New Roman" w:hAnsi="Times New Roman" w:cs="Times New Roman"/>
          <w:noProof/>
          <w:sz w:val="24"/>
          <w:szCs w:val="24"/>
          <w:lang w:val="sr-Cyrl-RS" w:bidi="en-US"/>
        </w:rPr>
        <w:t xml:space="preserve">да поседују </w:t>
      </w:r>
      <w:r w:rsidR="00927CAC" w:rsidRPr="005E6A02">
        <w:rPr>
          <w:rFonts w:ascii="Times New Roman" w:eastAsia="Times New Roman" w:hAnsi="Times New Roman" w:cs="Times New Roman"/>
          <w:b/>
          <w:noProof/>
          <w:sz w:val="24"/>
          <w:szCs w:val="24"/>
          <w:lang w:val="sr-Cyrl-RS" w:bidi="en-US"/>
        </w:rPr>
        <w:t xml:space="preserve">искуство </w:t>
      </w:r>
      <w:bookmarkEnd w:id="3"/>
      <w:r w:rsidR="00927CAC" w:rsidRPr="005E6A02">
        <w:rPr>
          <w:rFonts w:ascii="Times New Roman" w:eastAsia="Times New Roman" w:hAnsi="Times New Roman" w:cs="Times New Roman"/>
          <w:b/>
          <w:noProof/>
          <w:sz w:val="24"/>
          <w:szCs w:val="24"/>
          <w:lang w:val="sr-Cyrl-RS" w:bidi="en-US"/>
        </w:rPr>
        <w:t xml:space="preserve">у сарадњи са </w:t>
      </w:r>
      <w:r w:rsidR="00975E67" w:rsidRPr="005E6A02">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5E6A02">
        <w:rPr>
          <w:rFonts w:ascii="Times New Roman" w:eastAsia="Times New Roman" w:hAnsi="Times New Roman" w:cs="Times New Roman"/>
          <w:b/>
          <w:noProof/>
          <w:sz w:val="24"/>
          <w:szCs w:val="24"/>
          <w:lang w:val="sr-Cyrl-RS" w:bidi="en-US"/>
        </w:rPr>
        <w:t>кроз активна чланства у мрежама</w:t>
      </w:r>
      <w:r w:rsidR="00927CAC" w:rsidRPr="005E6A02">
        <w:rPr>
          <w:rFonts w:ascii="Times New Roman" w:eastAsia="Times New Roman" w:hAnsi="Times New Roman" w:cs="Times New Roman"/>
          <w:b/>
          <w:noProof/>
          <w:sz w:val="24"/>
          <w:szCs w:val="24"/>
          <w:lang w:val="sr-Cyrl-RS" w:bidi="en-US"/>
        </w:rPr>
        <w:t xml:space="preserve"> или друг</w:t>
      </w:r>
      <w:r w:rsidR="00C75DEA" w:rsidRPr="005E6A02">
        <w:rPr>
          <w:rFonts w:ascii="Times New Roman" w:eastAsia="Times New Roman" w:hAnsi="Times New Roman" w:cs="Times New Roman"/>
          <w:b/>
          <w:noProof/>
          <w:sz w:val="24"/>
          <w:szCs w:val="24"/>
          <w:lang w:val="sr-Cyrl-RS" w:bidi="en-US"/>
        </w:rPr>
        <w:t>им</w:t>
      </w:r>
      <w:r w:rsidR="00927CAC" w:rsidRPr="005E6A02">
        <w:rPr>
          <w:rFonts w:ascii="Times New Roman" w:eastAsia="Times New Roman" w:hAnsi="Times New Roman" w:cs="Times New Roman"/>
          <w:b/>
          <w:noProof/>
          <w:sz w:val="24"/>
          <w:szCs w:val="24"/>
          <w:lang w:val="sr-Cyrl-RS" w:bidi="en-US"/>
        </w:rPr>
        <w:t xml:space="preserve"> асоцијациј</w:t>
      </w:r>
      <w:r w:rsidR="00C75DEA" w:rsidRPr="005E6A02">
        <w:rPr>
          <w:rFonts w:ascii="Times New Roman" w:eastAsia="Times New Roman" w:hAnsi="Times New Roman" w:cs="Times New Roman"/>
          <w:b/>
          <w:noProof/>
          <w:sz w:val="24"/>
          <w:szCs w:val="24"/>
          <w:lang w:val="sr-Cyrl-RS" w:bidi="en-US"/>
        </w:rPr>
        <w:t>ама</w:t>
      </w:r>
      <w:r w:rsidR="00927CAC" w:rsidRPr="005E6A02">
        <w:rPr>
          <w:rFonts w:ascii="Times New Roman" w:eastAsia="Times New Roman" w:hAnsi="Times New Roman" w:cs="Times New Roman"/>
          <w:b/>
          <w:noProof/>
          <w:sz w:val="24"/>
          <w:szCs w:val="24"/>
          <w:lang w:val="sr-Cyrl-RS" w:bidi="en-US"/>
        </w:rPr>
        <w:t xml:space="preserve"> организација цивилног друштва</w:t>
      </w:r>
      <w:r w:rsidR="00505A50">
        <w:rPr>
          <w:rFonts w:ascii="Times New Roman" w:eastAsia="Times New Roman" w:hAnsi="Times New Roman" w:cs="Times New Roman"/>
          <w:b/>
          <w:noProof/>
          <w:sz w:val="24"/>
          <w:szCs w:val="24"/>
          <w:lang w:val="sr-Cyrl-RS" w:bidi="en-US"/>
        </w:rPr>
        <w:t>;</w:t>
      </w:r>
      <w:r w:rsidR="003F348D" w:rsidRPr="003F348D">
        <w:rPr>
          <w:rStyle w:val="FootnoteReference"/>
          <w:rFonts w:ascii="Times New Roman" w:eastAsia="Times New Roman" w:hAnsi="Times New Roman" w:cs="Times New Roman"/>
          <w:b/>
          <w:noProof/>
          <w:sz w:val="24"/>
          <w:szCs w:val="24"/>
          <w:lang w:val="sr-Cyrl-RS" w:bidi="en-US"/>
        </w:rPr>
        <w:t xml:space="preserve"> </w:t>
      </w:r>
    </w:p>
    <w:p w14:paraId="66F21E92" w14:textId="77777777" w:rsidR="00060E8D" w:rsidRPr="00060E8D" w:rsidRDefault="00060E8D" w:rsidP="00060E8D">
      <w:pPr>
        <w:pStyle w:val="ListParagraph"/>
        <w:rPr>
          <w:rFonts w:ascii="Times New Roman" w:eastAsia="Times New Roman" w:hAnsi="Times New Roman" w:cs="Times New Roman"/>
          <w:noProof/>
          <w:sz w:val="24"/>
          <w:szCs w:val="24"/>
          <w:lang w:val="sr-Cyrl-RS" w:bidi="en-US"/>
        </w:rPr>
      </w:pPr>
    </w:p>
    <w:bookmarkEnd w:id="4"/>
    <w:p w14:paraId="6A8D7697" w14:textId="3B0B540B" w:rsidR="004B3A49" w:rsidRPr="00953284" w:rsidRDefault="00060E8D" w:rsidP="00060E8D">
      <w:pPr>
        <w:pStyle w:val="ListParagraph"/>
        <w:numPr>
          <w:ilvl w:val="1"/>
          <w:numId w:val="19"/>
        </w:numPr>
        <w:rPr>
          <w:rFonts w:ascii="Times New Roman" w:eastAsia="Times New Roman" w:hAnsi="Times New Roman" w:cs="Times New Roman"/>
          <w:noProof/>
          <w:sz w:val="24"/>
          <w:szCs w:val="24"/>
          <w:lang w:val="sr-Cyrl-RS" w:bidi="en-US"/>
        </w:rPr>
      </w:pPr>
      <w:r w:rsidRPr="00953284">
        <w:rPr>
          <w:rFonts w:ascii="Times New Roman" w:eastAsia="Times New Roman" w:hAnsi="Times New Roman" w:cs="Times New Roman"/>
          <w:i/>
          <w:noProof/>
          <w:sz w:val="24"/>
          <w:szCs w:val="24"/>
          <w:lang w:val="sr-Cyrl-RS" w:bidi="en-US"/>
        </w:rPr>
        <w:t>пожељно</w:t>
      </w:r>
      <w:r w:rsidRPr="00953284">
        <w:rPr>
          <w:rFonts w:ascii="Times New Roman" w:eastAsia="Times New Roman" w:hAnsi="Times New Roman" w:cs="Times New Roman"/>
          <w:noProof/>
          <w:sz w:val="24"/>
          <w:szCs w:val="24"/>
          <w:lang w:val="sr-Cyrl-RS" w:bidi="en-US"/>
        </w:rPr>
        <w:t xml:space="preserve"> је да поседују </w:t>
      </w:r>
      <w:r w:rsidRPr="00953284">
        <w:rPr>
          <w:rFonts w:ascii="Times New Roman" w:eastAsia="Times New Roman" w:hAnsi="Times New Roman" w:cs="Times New Roman"/>
          <w:b/>
          <w:noProof/>
          <w:sz w:val="24"/>
          <w:szCs w:val="24"/>
          <w:lang w:val="sr-Cyrl-RS" w:bidi="en-US"/>
        </w:rPr>
        <w:t xml:space="preserve">искуство у укључивању </w:t>
      </w:r>
      <w:r w:rsidRPr="00953284">
        <w:rPr>
          <w:rFonts w:ascii="Times New Roman" w:eastAsia="Times New Roman" w:hAnsi="Times New Roman" w:cs="Times New Roman"/>
          <w:b/>
          <w:bCs/>
          <w:iCs/>
          <w:noProof/>
          <w:sz w:val="24"/>
          <w:szCs w:val="24"/>
          <w:lang w:val="sr-Cyrl-RS" w:bidi="en-US"/>
        </w:rPr>
        <w:t>осетљивих друштвених група</w:t>
      </w:r>
      <w:r w:rsidRPr="00953284">
        <w:rPr>
          <w:rFonts w:ascii="Times New Roman" w:eastAsia="Times New Roman" w:hAnsi="Times New Roman" w:cs="Times New Roman"/>
          <w:iCs/>
          <w:noProof/>
          <w:sz w:val="24"/>
          <w:szCs w:val="24"/>
          <w:lang w:val="sr-Cyrl-RS" w:bidi="en-US"/>
        </w:rPr>
        <w:t>.</w:t>
      </w:r>
    </w:p>
    <w:p w14:paraId="1DE5ABC6" w14:textId="77777777" w:rsidR="00554CA9" w:rsidRPr="007D1EEB"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330530C4" w14:textId="77777777" w:rsidR="00E7552A" w:rsidRPr="00B809D0" w:rsidRDefault="00E7552A" w:rsidP="00E7552A">
      <w:pPr>
        <w:spacing w:after="120"/>
        <w:jc w:val="both"/>
        <w:rPr>
          <w:rFonts w:ascii="Times New Roman" w:eastAsia="Times New Roman" w:hAnsi="Times New Roman" w:cs="Times New Roman"/>
          <w:sz w:val="24"/>
          <w:szCs w:val="24"/>
          <w:lang w:val="ru-RU" w:eastAsia="sr-Cyrl-RS" w:bidi="en-US"/>
        </w:rPr>
      </w:pPr>
      <w:r w:rsidRPr="00B809D0">
        <w:rPr>
          <w:rFonts w:ascii="Times New Roman" w:eastAsia="Times New Roman" w:hAnsi="Times New Roman" w:cs="Times New Roman"/>
          <w:noProof/>
          <w:sz w:val="24"/>
          <w:szCs w:val="24"/>
          <w:lang w:val="sr-Cyrl-RS" w:bidi="en-US"/>
        </w:rPr>
        <w:t xml:space="preserve">У циљу </w:t>
      </w:r>
      <w:r w:rsidRPr="00B809D0">
        <w:rPr>
          <w:rFonts w:ascii="Times New Roman" w:eastAsia="Times New Roman" w:hAnsi="Times New Roman" w:cs="Times New Roman"/>
          <w:b/>
          <w:bCs/>
          <w:noProof/>
          <w:sz w:val="24"/>
          <w:szCs w:val="24"/>
          <w:lang w:val="sr-Cyrl-RS" w:bidi="en-US"/>
        </w:rPr>
        <w:t>подстицања равномерне територијалне заступљености организација цивилног друштва</w:t>
      </w:r>
      <w:r w:rsidRPr="00B809D0">
        <w:rPr>
          <w:rFonts w:ascii="Times New Roman" w:eastAsia="Times New Roman" w:hAnsi="Times New Roman" w:cs="Times New Roman"/>
          <w:noProof/>
          <w:sz w:val="24"/>
          <w:szCs w:val="24"/>
          <w:lang w:val="sr-Cyrl-RS" w:bidi="en-US"/>
        </w:rPr>
        <w:t xml:space="preserve">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w:t>
      </w:r>
      <w:r w:rsidRPr="00B809D0">
        <w:rPr>
          <w:rFonts w:ascii="Times New Roman" w:eastAsia="Times New Roman" w:hAnsi="Times New Roman" w:cs="Times New Roman"/>
          <w:b/>
          <w:bCs/>
          <w:noProof/>
          <w:sz w:val="24"/>
          <w:szCs w:val="24"/>
          <w:lang w:val="sr-Cyrl-RS" w:bidi="en-US"/>
        </w:rPr>
        <w:t>меру афирмативне акције</w:t>
      </w:r>
      <w:r w:rsidRPr="00B809D0">
        <w:rPr>
          <w:rFonts w:ascii="Times New Roman" w:eastAsia="Times New Roman" w:hAnsi="Times New Roman" w:cs="Times New Roman"/>
          <w:noProof/>
          <w:sz w:val="24"/>
          <w:szCs w:val="24"/>
          <w:lang w:val="sr-Cyrl-RS" w:bidi="en-US"/>
        </w:rPr>
        <w:t xml:space="preserve"> и ни на који начин није усмерено на дискриминацију подносилаца пријава који не спадају у наведену категорију.</w:t>
      </w:r>
    </w:p>
    <w:p w14:paraId="081B560A" w14:textId="77777777" w:rsidR="00CF18EE" w:rsidRPr="007D1EEB"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7D1EEB"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D1EEB">
        <w:rPr>
          <w:rFonts w:ascii="Times New Roman" w:eastAsia="Times New Roman" w:hAnsi="Times New Roman" w:cs="Times New Roman"/>
          <w:b/>
          <w:noProof/>
          <w:sz w:val="24"/>
          <w:szCs w:val="24"/>
          <w:lang w:bidi="en-US"/>
        </w:rPr>
        <w:t xml:space="preserve">IV </w:t>
      </w:r>
      <w:r w:rsidR="005B5267" w:rsidRPr="007D1EEB">
        <w:rPr>
          <w:rFonts w:ascii="Times New Roman" w:eastAsia="Times New Roman" w:hAnsi="Times New Roman" w:cs="Times New Roman"/>
          <w:b/>
          <w:noProof/>
          <w:sz w:val="24"/>
          <w:szCs w:val="24"/>
          <w:lang w:val="sr-Cyrl-RS" w:bidi="en-US"/>
        </w:rPr>
        <w:t xml:space="preserve">   </w:t>
      </w:r>
      <w:r w:rsidR="0034540A" w:rsidRPr="007D1EEB">
        <w:rPr>
          <w:rFonts w:ascii="Times New Roman" w:eastAsia="Times New Roman" w:hAnsi="Times New Roman" w:cs="Times New Roman"/>
          <w:b/>
          <w:noProof/>
          <w:sz w:val="24"/>
          <w:szCs w:val="24"/>
          <w:u w:val="single"/>
          <w:lang w:bidi="en-US"/>
        </w:rPr>
        <w:t>ДОКУМЕНТАЦИЈА КОЈА СЕ ДОСТАВЉА</w:t>
      </w:r>
    </w:p>
    <w:p w14:paraId="18254041" w14:textId="2870198D" w:rsidR="00B42E3C" w:rsidRPr="007D1EEB"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0086287D"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00DA04C7" w:rsidRPr="007D1EEB">
        <w:rPr>
          <w:rFonts w:ascii="Times New Roman" w:eastAsia="Times New Roman" w:hAnsi="Times New Roman" w:cs="Times New Roman"/>
          <w:b/>
          <w:noProof/>
          <w:sz w:val="24"/>
          <w:szCs w:val="24"/>
          <w:lang w:val="en-US" w:bidi="en-US"/>
        </w:rPr>
        <w:t xml:space="preserve"> </w:t>
      </w:r>
      <w:r w:rsidR="00DA04C7" w:rsidRPr="007D1EEB">
        <w:rPr>
          <w:rFonts w:ascii="Times New Roman" w:eastAsia="Times New Roman" w:hAnsi="Times New Roman" w:cs="Times New Roman"/>
          <w:b/>
          <w:noProof/>
          <w:sz w:val="24"/>
          <w:szCs w:val="24"/>
          <w:lang w:val="sr-Cyrl-RS" w:bidi="en-US"/>
        </w:rPr>
        <w:t>на српском језику</w:t>
      </w:r>
      <w:r w:rsidR="0086287D" w:rsidRPr="007D1EEB">
        <w:rPr>
          <w:rFonts w:ascii="Times New Roman" w:eastAsia="Times New Roman" w:hAnsi="Times New Roman" w:cs="Times New Roman"/>
          <w:b/>
          <w:noProof/>
          <w:sz w:val="24"/>
          <w:szCs w:val="24"/>
          <w:lang w:val="sr-Cyrl-RS" w:bidi="en-US"/>
        </w:rPr>
        <w:t>:</w:t>
      </w:r>
      <w:r w:rsidR="00CE7D61" w:rsidRPr="00CE7D61">
        <w:rPr>
          <w:b/>
          <w:lang w:val="ru-RU"/>
        </w:rPr>
        <w:t xml:space="preserve"> </w:t>
      </w:r>
    </w:p>
    <w:p w14:paraId="681EB97B" w14:textId="77777777"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1E9E2607" w14:textId="77777777" w:rsidR="00E95EF1"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00C10CA8" w:rsidRPr="00B809D0">
        <w:rPr>
          <w:rFonts w:ascii="Times New Roman" w:eastAsia="Times New Roman" w:hAnsi="Times New Roman" w:cs="Times New Roman"/>
          <w:b/>
          <w:noProof/>
          <w:sz w:val="24"/>
          <w:szCs w:val="24"/>
          <w:lang w:val="sr-Cyrl-RS" w:bidi="en-US"/>
        </w:rPr>
        <w:t>реализованим</w:t>
      </w:r>
      <w:r w:rsidR="008C1FCE" w:rsidRPr="00B809D0">
        <w:rPr>
          <w:rFonts w:ascii="Times New Roman" w:eastAsia="Times New Roman" w:hAnsi="Times New Roman" w:cs="Times New Roman"/>
          <w:b/>
          <w:noProof/>
          <w:sz w:val="24"/>
          <w:szCs w:val="24"/>
          <w:lang w:val="sr-Cyrl-RS" w:bidi="en-US"/>
        </w:rPr>
        <w:t xml:space="preserve"> програм</w:t>
      </w:r>
      <w:r w:rsidR="009C40AF" w:rsidRPr="00B809D0">
        <w:rPr>
          <w:rFonts w:ascii="Times New Roman" w:eastAsia="Times New Roman" w:hAnsi="Times New Roman" w:cs="Times New Roman"/>
          <w:b/>
          <w:noProof/>
          <w:sz w:val="24"/>
          <w:szCs w:val="24"/>
          <w:lang w:val="sr-Cyrl-RS" w:bidi="en-US"/>
        </w:rPr>
        <w:t>има/пр</w:t>
      </w:r>
      <w:r w:rsidR="00495CDD" w:rsidRPr="00B809D0">
        <w:rPr>
          <w:rFonts w:ascii="Times New Roman" w:eastAsia="Times New Roman" w:hAnsi="Times New Roman" w:cs="Times New Roman"/>
          <w:b/>
          <w:noProof/>
          <w:sz w:val="24"/>
          <w:szCs w:val="24"/>
          <w:lang w:val="sr-Cyrl-RS" w:bidi="en-US"/>
        </w:rPr>
        <w:t>ојект</w:t>
      </w:r>
      <w:r w:rsidR="009C40AF" w:rsidRPr="00B809D0">
        <w:rPr>
          <w:rFonts w:ascii="Times New Roman" w:eastAsia="Times New Roman" w:hAnsi="Times New Roman" w:cs="Times New Roman"/>
          <w:b/>
          <w:noProof/>
          <w:sz w:val="24"/>
          <w:szCs w:val="24"/>
          <w:lang w:val="sr-Cyrl-RS" w:bidi="en-US"/>
        </w:rPr>
        <w:t>има</w:t>
      </w:r>
      <w:r w:rsidR="008C1FCE" w:rsidRPr="00B809D0">
        <w:rPr>
          <w:rFonts w:ascii="Times New Roman" w:eastAsia="Times New Roman" w:hAnsi="Times New Roman" w:cs="Times New Roman"/>
          <w:b/>
          <w:noProof/>
          <w:sz w:val="24"/>
          <w:szCs w:val="24"/>
          <w:lang w:val="sr-Cyrl-RS" w:bidi="en-US"/>
        </w:rPr>
        <w:t xml:space="preserve"> </w:t>
      </w:r>
      <w:r w:rsidR="00B809D0" w:rsidRPr="00B809D0">
        <w:rPr>
          <w:rFonts w:ascii="Times New Roman" w:eastAsia="Times New Roman" w:hAnsi="Times New Roman" w:cs="Times New Roman"/>
          <w:b/>
          <w:noProof/>
          <w:sz w:val="24"/>
          <w:szCs w:val="24"/>
          <w:lang w:val="sr-Cyrl-RS" w:bidi="en-US"/>
        </w:rPr>
        <w:t xml:space="preserve">које је организација реализовала </w:t>
      </w:r>
      <w:r w:rsidR="0097310E" w:rsidRPr="007D1EEB">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7D1EEB">
        <w:rPr>
          <w:rFonts w:ascii="Times New Roman" w:eastAsia="Times New Roman" w:hAnsi="Times New Roman" w:cs="Times New Roman"/>
          <w:b/>
          <w:noProof/>
          <w:sz w:val="24"/>
          <w:szCs w:val="24"/>
          <w:lang w:val="sr-Cyrl-RS" w:bidi="en-US"/>
        </w:rPr>
        <w:t xml:space="preserve">у </w:t>
      </w:r>
      <w:r w:rsidR="0097310E" w:rsidRPr="00B809D0">
        <w:rPr>
          <w:rFonts w:ascii="Times New Roman" w:eastAsia="Times New Roman" w:hAnsi="Times New Roman" w:cs="Times New Roman"/>
          <w:b/>
          <w:noProof/>
          <w:sz w:val="24"/>
          <w:szCs w:val="24"/>
          <w:lang w:val="sr-Cyrl-RS" w:bidi="en-US"/>
        </w:rPr>
        <w:t>послед</w:t>
      </w:r>
      <w:r w:rsidR="003F348D" w:rsidRPr="00B809D0">
        <w:rPr>
          <w:rFonts w:ascii="Times New Roman" w:eastAsia="Times New Roman" w:hAnsi="Times New Roman" w:cs="Times New Roman"/>
          <w:b/>
          <w:noProof/>
          <w:sz w:val="24"/>
          <w:szCs w:val="24"/>
          <w:lang w:val="sr-Cyrl-RS" w:bidi="en-US"/>
        </w:rPr>
        <w:t>њ</w:t>
      </w:r>
      <w:r w:rsidR="00060E8D" w:rsidRPr="00B809D0">
        <w:rPr>
          <w:rFonts w:ascii="Times New Roman" w:eastAsia="Times New Roman" w:hAnsi="Times New Roman" w:cs="Times New Roman"/>
          <w:b/>
          <w:noProof/>
          <w:sz w:val="24"/>
          <w:szCs w:val="24"/>
          <w:lang w:val="sr-Cyrl-RS" w:bidi="en-US"/>
        </w:rPr>
        <w:t>их</w:t>
      </w:r>
      <w:r w:rsidR="0097310E" w:rsidRPr="00B809D0">
        <w:rPr>
          <w:rFonts w:ascii="Times New Roman" w:eastAsia="Times New Roman" w:hAnsi="Times New Roman" w:cs="Times New Roman"/>
          <w:b/>
          <w:noProof/>
          <w:sz w:val="24"/>
          <w:szCs w:val="24"/>
          <w:lang w:val="sr-Cyrl-RS" w:bidi="en-US"/>
        </w:rPr>
        <w:t xml:space="preserve"> </w:t>
      </w:r>
      <w:r w:rsidR="00060E8D" w:rsidRPr="00B809D0">
        <w:rPr>
          <w:rFonts w:ascii="Times New Roman" w:eastAsia="Times New Roman" w:hAnsi="Times New Roman" w:cs="Times New Roman"/>
          <w:b/>
          <w:noProof/>
          <w:sz w:val="24"/>
          <w:szCs w:val="24"/>
          <w:lang w:val="sr-Cyrl-RS" w:bidi="en-US"/>
        </w:rPr>
        <w:t>5</w:t>
      </w:r>
      <w:r w:rsidR="00EE7EDC" w:rsidRPr="00B809D0">
        <w:rPr>
          <w:rFonts w:ascii="Times New Roman" w:hAnsi="Times New Roman" w:cs="Times New Roman"/>
          <w:b/>
          <w:noProof/>
          <w:sz w:val="24"/>
          <w:szCs w:val="24"/>
          <w:lang w:val="sr-Cyrl-CS"/>
        </w:rPr>
        <w:t xml:space="preserve"> </w:t>
      </w:r>
      <w:r w:rsidR="00865B4C" w:rsidRPr="00B809D0">
        <w:rPr>
          <w:rFonts w:ascii="Times New Roman" w:hAnsi="Times New Roman" w:cs="Times New Roman"/>
          <w:b/>
          <w:noProof/>
          <w:sz w:val="24"/>
          <w:szCs w:val="24"/>
          <w:lang w:val="sr-Cyrl-CS"/>
        </w:rPr>
        <w:t>(</w:t>
      </w:r>
      <w:r w:rsidR="00060E8D" w:rsidRPr="00B809D0">
        <w:rPr>
          <w:rFonts w:ascii="Times New Roman" w:hAnsi="Times New Roman" w:cs="Times New Roman"/>
          <w:b/>
          <w:noProof/>
          <w:sz w:val="24"/>
          <w:szCs w:val="24"/>
          <w:lang w:val="sr-Cyrl-CS"/>
        </w:rPr>
        <w:t>пет</w:t>
      </w:r>
      <w:r w:rsidR="00865B4C" w:rsidRPr="00B809D0">
        <w:rPr>
          <w:rFonts w:ascii="Times New Roman" w:hAnsi="Times New Roman" w:cs="Times New Roman"/>
          <w:b/>
          <w:noProof/>
          <w:sz w:val="24"/>
          <w:szCs w:val="24"/>
          <w:lang w:val="sr-Cyrl-CS"/>
        </w:rPr>
        <w:t xml:space="preserve">) </w:t>
      </w:r>
      <w:r w:rsidR="0097310E" w:rsidRPr="00B809D0">
        <w:rPr>
          <w:rFonts w:ascii="Times New Roman" w:eastAsia="Times New Roman" w:hAnsi="Times New Roman" w:cs="Times New Roman"/>
          <w:b/>
          <w:noProof/>
          <w:sz w:val="24"/>
          <w:szCs w:val="24"/>
          <w:lang w:val="sr-Cyrl-RS" w:bidi="en-US"/>
        </w:rPr>
        <w:t>годин</w:t>
      </w:r>
      <w:r w:rsidR="00060E8D" w:rsidRPr="00B809D0">
        <w:rPr>
          <w:rFonts w:ascii="Times New Roman" w:eastAsia="Times New Roman" w:hAnsi="Times New Roman" w:cs="Times New Roman"/>
          <w:b/>
          <w:noProof/>
          <w:sz w:val="24"/>
          <w:szCs w:val="24"/>
          <w:lang w:val="sr-Cyrl-RS" w:bidi="en-US"/>
        </w:rPr>
        <w:t>а</w:t>
      </w:r>
      <w:r w:rsidR="00111C48" w:rsidRPr="00B809D0">
        <w:rPr>
          <w:rFonts w:ascii="Times New Roman" w:eastAsia="Times New Roman" w:hAnsi="Times New Roman" w:cs="Times New Roman"/>
          <w:b/>
          <w:noProof/>
          <w:sz w:val="24"/>
          <w:szCs w:val="24"/>
          <w:lang w:val="sr-Cyrl-RS" w:bidi="en-US"/>
        </w:rPr>
        <w:t xml:space="preserve"> </w:t>
      </w:r>
      <w:r w:rsidR="0097310E" w:rsidRPr="00B809D0">
        <w:rPr>
          <w:rFonts w:ascii="Times New Roman" w:eastAsia="Times New Roman" w:hAnsi="Times New Roman" w:cs="Times New Roman"/>
          <w:noProof/>
          <w:sz w:val="24"/>
          <w:szCs w:val="24"/>
          <w:lang w:val="sr-Cyrl-RS" w:bidi="en-US"/>
        </w:rPr>
        <w:t>(</w:t>
      </w:r>
      <w:r w:rsidR="0097310E" w:rsidRPr="00B809D0">
        <w:rPr>
          <w:rFonts w:ascii="Times New Roman" w:eastAsia="Times New Roman" w:hAnsi="Times New Roman" w:cs="Times New Roman"/>
          <w:i/>
          <w:noProof/>
          <w:sz w:val="24"/>
          <w:szCs w:val="24"/>
          <w:lang w:val="sr-Cyrl-RS" w:bidi="en-US"/>
        </w:rPr>
        <w:t xml:space="preserve">Анекс 2 – Образац о </w:t>
      </w:r>
      <w:r w:rsidR="009C40AF" w:rsidRPr="00B809D0">
        <w:rPr>
          <w:rFonts w:ascii="Times New Roman" w:eastAsia="Times New Roman" w:hAnsi="Times New Roman" w:cs="Times New Roman"/>
          <w:i/>
          <w:noProof/>
          <w:sz w:val="24"/>
          <w:szCs w:val="24"/>
          <w:lang w:val="sr-Cyrl-RS" w:bidi="en-US"/>
        </w:rPr>
        <w:t xml:space="preserve">реализованим </w:t>
      </w:r>
      <w:r w:rsidR="0029261D" w:rsidRPr="00B809D0">
        <w:rPr>
          <w:rFonts w:ascii="Times New Roman" w:eastAsia="Times New Roman" w:hAnsi="Times New Roman" w:cs="Times New Roman"/>
          <w:i/>
          <w:noProof/>
          <w:sz w:val="24"/>
          <w:szCs w:val="24"/>
          <w:lang w:val="sr-Cyrl-RS" w:bidi="en-US"/>
        </w:rPr>
        <w:t>програм</w:t>
      </w:r>
      <w:r w:rsidR="009C40AF" w:rsidRPr="00B809D0">
        <w:rPr>
          <w:rFonts w:ascii="Times New Roman" w:eastAsia="Times New Roman" w:hAnsi="Times New Roman" w:cs="Times New Roman"/>
          <w:i/>
          <w:noProof/>
          <w:sz w:val="24"/>
          <w:szCs w:val="24"/>
          <w:lang w:val="sr-Cyrl-RS" w:bidi="en-US"/>
        </w:rPr>
        <w:t>има</w:t>
      </w:r>
      <w:r w:rsidR="00495CDD" w:rsidRPr="00B809D0">
        <w:rPr>
          <w:rFonts w:ascii="Times New Roman" w:eastAsia="Times New Roman" w:hAnsi="Times New Roman" w:cs="Times New Roman"/>
          <w:i/>
          <w:noProof/>
          <w:sz w:val="24"/>
          <w:szCs w:val="24"/>
          <w:lang w:val="sr-Cyrl-RS" w:bidi="en-US"/>
        </w:rPr>
        <w:t>/пројектим</w:t>
      </w:r>
      <w:r w:rsidR="009C40AF" w:rsidRPr="00B809D0">
        <w:rPr>
          <w:rFonts w:ascii="Times New Roman" w:eastAsia="Times New Roman" w:hAnsi="Times New Roman" w:cs="Times New Roman"/>
          <w:i/>
          <w:noProof/>
          <w:sz w:val="24"/>
          <w:szCs w:val="24"/>
          <w:lang w:val="sr-Cyrl-RS" w:bidi="en-US"/>
        </w:rPr>
        <w:t>а</w:t>
      </w:r>
      <w:r w:rsidR="0097310E" w:rsidRPr="00B809D0">
        <w:rPr>
          <w:rFonts w:ascii="Times New Roman" w:eastAsia="Times New Roman" w:hAnsi="Times New Roman" w:cs="Times New Roman"/>
          <w:i/>
          <w:noProof/>
          <w:sz w:val="24"/>
          <w:szCs w:val="24"/>
          <w:lang w:val="en-US" w:bidi="en-US"/>
        </w:rPr>
        <w:t>)</w:t>
      </w:r>
      <w:r w:rsidR="00C558FF">
        <w:rPr>
          <w:rFonts w:ascii="Times New Roman" w:eastAsia="Times New Roman" w:hAnsi="Times New Roman" w:cs="Times New Roman"/>
          <w:noProof/>
          <w:sz w:val="24"/>
          <w:szCs w:val="24"/>
          <w:lang w:val="sr-Cyrl-RS" w:bidi="en-US"/>
        </w:rPr>
        <w:t>;</w:t>
      </w:r>
    </w:p>
    <w:p w14:paraId="1D5DF131" w14:textId="5AC3A502" w:rsidR="0097310E"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352031">
        <w:rPr>
          <w:rFonts w:ascii="Times New Roman" w:eastAsia="Times New Roman" w:hAnsi="Times New Roman" w:cs="Times New Roman"/>
          <w:b/>
          <w:noProof/>
          <w:sz w:val="24"/>
          <w:szCs w:val="24"/>
          <w:lang w:val="sr-Cyrl-RS" w:bidi="en-US"/>
        </w:rPr>
        <w:t>Напомена: Потребно је уписати до 20 реализованих програма/пројеката</w:t>
      </w:r>
    </w:p>
    <w:p w14:paraId="2CFC9370" w14:textId="5D9D843C" w:rsidR="00C10CA8" w:rsidRDefault="00C10CA8" w:rsidP="00C10CA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Pr="007D1EEB">
        <w:rPr>
          <w:rFonts w:ascii="Times New Roman" w:eastAsia="Times New Roman" w:hAnsi="Times New Roman" w:cs="Times New Roman"/>
          <w:noProof/>
          <w:sz w:val="24"/>
          <w:szCs w:val="24"/>
          <w:lang w:val="sr-Cyrl-RS" w:bidi="en-US"/>
        </w:rPr>
        <w:t xml:space="preserve"> </w:t>
      </w:r>
      <w:r w:rsidR="001C2DF4">
        <w:rPr>
          <w:rFonts w:ascii="Times New Roman" w:eastAsia="Times New Roman" w:hAnsi="Times New Roman" w:cs="Times New Roman"/>
          <w:b/>
          <w:noProof/>
          <w:sz w:val="24"/>
          <w:szCs w:val="24"/>
          <w:lang w:val="sr-Cyrl-RS" w:bidi="en-US"/>
        </w:rPr>
        <w:t>објављеним публикацијама</w:t>
      </w:r>
      <w:r w:rsidRPr="0024357A">
        <w:rPr>
          <w:rFonts w:ascii="Times New Roman" w:eastAsia="Times New Roman" w:hAnsi="Times New Roman" w:cs="Times New Roman"/>
          <w:b/>
          <w:noProof/>
          <w:sz w:val="24"/>
          <w:szCs w:val="24"/>
          <w:lang w:val="sr-Cyrl-RS" w:bidi="en-US"/>
        </w:rPr>
        <w:t xml:space="preserve"> </w:t>
      </w:r>
      <w:r w:rsidRPr="0024357A">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noProof/>
          <w:sz w:val="24"/>
          <w:szCs w:val="24"/>
          <w:lang w:val="sr-Cyrl-RS" w:bidi="en-US"/>
        </w:rPr>
        <w:t>анализе, истраживања и сл.)</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које је организација објавила у областима наведеним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Pr="006C4950">
        <w:rPr>
          <w:rFonts w:ascii="Times New Roman" w:eastAsia="Times New Roman" w:hAnsi="Times New Roman" w:cs="Times New Roman"/>
          <w:b/>
          <w:noProof/>
          <w:sz w:val="24"/>
          <w:szCs w:val="24"/>
          <w:lang w:val="sr-Cyrl-RS" w:bidi="en-US"/>
        </w:rPr>
        <w:t>послед</w:t>
      </w:r>
      <w:r>
        <w:rPr>
          <w:rFonts w:ascii="Times New Roman" w:eastAsia="Times New Roman" w:hAnsi="Times New Roman" w:cs="Times New Roman"/>
          <w:b/>
          <w:noProof/>
          <w:sz w:val="24"/>
          <w:szCs w:val="24"/>
          <w:lang w:val="sr-Cyrl-RS" w:bidi="en-US"/>
        </w:rPr>
        <w:t>њ</w:t>
      </w:r>
      <w:r w:rsidR="00060E8D">
        <w:rPr>
          <w:rFonts w:ascii="Times New Roman" w:eastAsia="Times New Roman" w:hAnsi="Times New Roman" w:cs="Times New Roman"/>
          <w:b/>
          <w:noProof/>
          <w:sz w:val="24"/>
          <w:szCs w:val="24"/>
          <w:lang w:val="sr-Cyrl-RS" w:bidi="en-US"/>
        </w:rPr>
        <w:t>их</w:t>
      </w:r>
      <w:r w:rsidRPr="006C4950">
        <w:rPr>
          <w:rFonts w:ascii="Times New Roman" w:eastAsia="Times New Roman" w:hAnsi="Times New Roman" w:cs="Times New Roman"/>
          <w:b/>
          <w:noProof/>
          <w:sz w:val="24"/>
          <w:szCs w:val="24"/>
          <w:lang w:val="sr-Cyrl-RS" w:bidi="en-US"/>
        </w:rPr>
        <w:t xml:space="preserve"> </w:t>
      </w:r>
      <w:r w:rsidR="00060E8D" w:rsidRPr="00B809D0">
        <w:rPr>
          <w:rFonts w:ascii="Times New Roman" w:eastAsia="Times New Roman" w:hAnsi="Times New Roman" w:cs="Times New Roman"/>
          <w:b/>
          <w:noProof/>
          <w:sz w:val="24"/>
          <w:szCs w:val="24"/>
          <w:lang w:val="sr-Cyrl-RS" w:bidi="en-US"/>
        </w:rPr>
        <w:t>5</w:t>
      </w:r>
      <w:r w:rsidRPr="00B809D0">
        <w:rPr>
          <w:rFonts w:ascii="Times New Roman" w:hAnsi="Times New Roman" w:cs="Times New Roman"/>
          <w:b/>
          <w:noProof/>
          <w:sz w:val="24"/>
          <w:szCs w:val="24"/>
          <w:lang w:val="sr-Cyrl-CS"/>
        </w:rPr>
        <w:t xml:space="preserve"> (</w:t>
      </w:r>
      <w:r w:rsidR="00060E8D" w:rsidRPr="00B809D0">
        <w:rPr>
          <w:rFonts w:ascii="Times New Roman" w:hAnsi="Times New Roman" w:cs="Times New Roman"/>
          <w:b/>
          <w:noProof/>
          <w:sz w:val="24"/>
          <w:szCs w:val="24"/>
          <w:lang w:val="sr-Cyrl-CS"/>
        </w:rPr>
        <w:t>пет</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060E8D" w:rsidRPr="00B809D0">
        <w:rPr>
          <w:rFonts w:ascii="Times New Roman" w:eastAsia="Times New Roman" w:hAnsi="Times New Roman" w:cs="Times New Roman"/>
          <w:b/>
          <w:noProof/>
          <w:sz w:val="24"/>
          <w:szCs w:val="24"/>
          <w:lang w:val="sr-Cyrl-RS" w:bidi="en-US"/>
        </w:rPr>
        <w:t>а</w:t>
      </w:r>
      <w:r w:rsidRPr="00B809D0">
        <w:rPr>
          <w:rFonts w:ascii="Times New Roman" w:eastAsia="Times New Roman" w:hAnsi="Times New Roman" w:cs="Times New Roman"/>
          <w:noProof/>
          <w:sz w:val="24"/>
          <w:szCs w:val="24"/>
          <w:lang w:val="sr-Cyrl-RS" w:bidi="en-US"/>
        </w:rPr>
        <w:t xml:space="preserve"> </w:t>
      </w:r>
      <w:r w:rsidRPr="006C4950">
        <w:rPr>
          <w:rFonts w:ascii="Times New Roman" w:eastAsia="Times New Roman" w:hAnsi="Times New Roman" w:cs="Times New Roman"/>
          <w:noProof/>
          <w:sz w:val="24"/>
          <w:szCs w:val="24"/>
          <w:lang w:val="sr-Cyrl-RS" w:bidi="en-US"/>
        </w:rPr>
        <w:t>(</w:t>
      </w:r>
      <w:r w:rsidRPr="006C4950">
        <w:rPr>
          <w:rFonts w:ascii="Times New Roman" w:eastAsia="Times New Roman" w:hAnsi="Times New Roman" w:cs="Times New Roman"/>
          <w:i/>
          <w:noProof/>
          <w:sz w:val="24"/>
          <w:szCs w:val="24"/>
          <w:lang w:val="sr-Cyrl-RS" w:bidi="en-US"/>
        </w:rPr>
        <w:t xml:space="preserve">Анекс 3 – </w:t>
      </w:r>
      <w:r w:rsidRPr="00E7552A">
        <w:rPr>
          <w:rFonts w:ascii="Times New Roman" w:eastAsia="Times New Roman" w:hAnsi="Times New Roman" w:cs="Times New Roman"/>
          <w:i/>
          <w:noProof/>
          <w:sz w:val="24"/>
          <w:szCs w:val="24"/>
          <w:lang w:val="sr-Cyrl-RS" w:bidi="en-US"/>
        </w:rPr>
        <w:t xml:space="preserve">Образац о </w:t>
      </w:r>
      <w:r w:rsidR="00566AD3" w:rsidRPr="00E7552A">
        <w:rPr>
          <w:rFonts w:ascii="Times New Roman" w:eastAsia="Times New Roman" w:hAnsi="Times New Roman" w:cs="Times New Roman"/>
          <w:i/>
          <w:noProof/>
          <w:sz w:val="24"/>
          <w:szCs w:val="24"/>
          <w:lang w:val="sr-Cyrl-RS" w:bidi="en-US"/>
        </w:rPr>
        <w:t>објављеним публикацијама</w:t>
      </w:r>
      <w:r w:rsidRPr="006C4950">
        <w:rPr>
          <w:rFonts w:ascii="Times New Roman" w:eastAsia="Times New Roman" w:hAnsi="Times New Roman" w:cs="Times New Roman"/>
          <w:noProof/>
          <w:sz w:val="24"/>
          <w:szCs w:val="24"/>
          <w:lang w:val="sr-Cyrl-RS" w:bidi="en-US"/>
        </w:rPr>
        <w:t>);</w:t>
      </w:r>
    </w:p>
    <w:p w14:paraId="7EE6C770" w14:textId="22A33852" w:rsidR="00E95EF1" w:rsidRPr="006C4950" w:rsidRDefault="00E95EF1" w:rsidP="00E95EF1">
      <w:pPr>
        <w:pStyle w:val="ListParagraph"/>
        <w:spacing w:after="120"/>
        <w:ind w:left="1418"/>
        <w:contextualSpacing w:val="0"/>
        <w:jc w:val="both"/>
        <w:rPr>
          <w:rFonts w:ascii="Times New Roman" w:eastAsia="Times New Roman" w:hAnsi="Times New Roman" w:cs="Times New Roman"/>
          <w:noProof/>
          <w:sz w:val="24"/>
          <w:szCs w:val="24"/>
          <w:lang w:val="sr-Cyrl-RS" w:bidi="en-US"/>
        </w:rPr>
      </w:pPr>
      <w:r w:rsidRPr="00352031">
        <w:rPr>
          <w:rFonts w:ascii="Times New Roman" w:eastAsia="Times New Roman" w:hAnsi="Times New Roman" w:cs="Times New Roman"/>
          <w:b/>
          <w:bCs/>
          <w:noProof/>
          <w:sz w:val="24"/>
          <w:szCs w:val="24"/>
          <w:lang w:val="sr-Cyrl-RS" w:bidi="en-US"/>
        </w:rPr>
        <w:t>Напомена: Потребно је уписати до 20 објављених публикација</w:t>
      </w:r>
    </w:p>
    <w:p w14:paraId="10A9BA95" w14:textId="1D316827" w:rsidR="00505A50" w:rsidRPr="001E6473" w:rsidRDefault="00505A50" w:rsidP="00505A5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809D0">
        <w:rPr>
          <w:rFonts w:ascii="Times New Roman" w:eastAsia="Times New Roman" w:hAnsi="Times New Roman" w:cs="Times New Roman"/>
          <w:b/>
          <w:bCs/>
          <w:iCs/>
          <w:noProof/>
          <w:sz w:val="24"/>
          <w:szCs w:val="24"/>
          <w:lang w:val="sr-Cyrl-RS" w:bidi="en-US"/>
        </w:rPr>
        <w:t>Изјав</w:t>
      </w:r>
      <w:r w:rsidR="00D33596" w:rsidRPr="00B809D0">
        <w:rPr>
          <w:rFonts w:ascii="Times New Roman" w:eastAsia="Times New Roman" w:hAnsi="Times New Roman" w:cs="Times New Roman"/>
          <w:b/>
          <w:bCs/>
          <w:iCs/>
          <w:noProof/>
          <w:sz w:val="24"/>
          <w:szCs w:val="24"/>
          <w:lang w:val="sr-Cyrl-RS" w:bidi="en-US"/>
        </w:rPr>
        <w:t>е</w:t>
      </w:r>
      <w:r w:rsidRPr="00B809D0">
        <w:rPr>
          <w:rFonts w:ascii="Times New Roman" w:eastAsia="Times New Roman" w:hAnsi="Times New Roman" w:cs="Times New Roman"/>
          <w:b/>
          <w:bCs/>
          <w:iCs/>
          <w:noProof/>
          <w:sz w:val="24"/>
          <w:szCs w:val="24"/>
          <w:lang w:val="sr-Cyrl-RS" w:bidi="en-US"/>
        </w:rPr>
        <w:t xml:space="preserve"> </w:t>
      </w:r>
      <w:r w:rsidRPr="007D1EEB">
        <w:rPr>
          <w:rFonts w:ascii="Times New Roman" w:eastAsia="Times New Roman" w:hAnsi="Times New Roman" w:cs="Times New Roman"/>
          <w:b/>
          <w:bCs/>
          <w:iCs/>
          <w:noProof/>
          <w:sz w:val="24"/>
          <w:szCs w:val="24"/>
          <w:lang w:val="sr-Cyrl-RS" w:bidi="en-US"/>
        </w:rPr>
        <w:t xml:space="preserve">о прихватању кандидатуре </w:t>
      </w:r>
      <w:r>
        <w:rPr>
          <w:rFonts w:ascii="Times New Roman" w:eastAsia="Times New Roman" w:hAnsi="Times New Roman" w:cs="Times New Roman"/>
          <w:b/>
          <w:bCs/>
          <w:iCs/>
          <w:noProof/>
          <w:sz w:val="24"/>
          <w:szCs w:val="24"/>
          <w:lang w:val="sr-Cyrl-RS" w:bidi="en-US"/>
        </w:rPr>
        <w:t xml:space="preserve">и </w:t>
      </w:r>
      <w:r w:rsidRPr="007D1EEB">
        <w:rPr>
          <w:rFonts w:ascii="Times New Roman" w:eastAsia="Times New Roman" w:hAnsi="Times New Roman" w:cs="Times New Roman"/>
          <w:b/>
          <w:bCs/>
          <w:iCs/>
          <w:noProof/>
          <w:sz w:val="24"/>
          <w:szCs w:val="24"/>
          <w:lang w:val="sr-Cyrl-RS" w:bidi="en-US"/>
        </w:rPr>
        <w:t>одсуству сукоба интереса</w:t>
      </w:r>
      <w:r w:rsidR="00B809D0">
        <w:rPr>
          <w:rFonts w:ascii="Times New Roman" w:eastAsia="Times New Roman" w:hAnsi="Times New Roman" w:cs="Times New Roman"/>
          <w:b/>
          <w:bCs/>
          <w:iCs/>
          <w:noProof/>
          <w:sz w:val="24"/>
          <w:szCs w:val="24"/>
          <w:lang w:val="sr-Cyrl-RS" w:bidi="en-US"/>
        </w:rPr>
        <w:t xml:space="preserve"> -</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Pr="007D1EEB">
        <w:rPr>
          <w:rFonts w:ascii="Times New Roman" w:hAnsi="Times New Roman" w:cs="Times New Roman"/>
          <w:sz w:val="24"/>
          <w:szCs w:val="24"/>
          <w:lang w:val="sr-Cyrl-RS"/>
        </w:rPr>
        <w:t>кандидата</w:t>
      </w:r>
      <w:r w:rsidR="00D33596">
        <w:rPr>
          <w:rFonts w:ascii="Times New Roman" w:hAnsi="Times New Roman" w:cs="Times New Roman"/>
          <w:sz w:val="24"/>
          <w:szCs w:val="24"/>
          <w:lang w:val="sr-Cyrl-RS"/>
        </w:rPr>
        <w:t xml:space="preserve">, </w:t>
      </w:r>
      <w:r w:rsidR="00D33596" w:rsidRPr="00B809D0">
        <w:rPr>
          <w:rFonts w:ascii="Times New Roman" w:hAnsi="Times New Roman" w:cs="Times New Roman"/>
          <w:b/>
          <w:bCs/>
          <w:sz w:val="24"/>
          <w:szCs w:val="24"/>
          <w:lang w:val="sr-Cyrl-RS"/>
        </w:rPr>
        <w:t xml:space="preserve">као и за </w:t>
      </w:r>
      <w:r>
        <w:rPr>
          <w:rFonts w:ascii="Times New Roman" w:hAnsi="Times New Roman" w:cs="Times New Roman"/>
          <w:sz w:val="24"/>
          <w:szCs w:val="24"/>
          <w:lang w:val="sr-Cyrl-RS"/>
        </w:rPr>
        <w:t>заменика кандидата</w:t>
      </w:r>
      <w:r w:rsidRPr="007D1EEB">
        <w:rPr>
          <w:rFonts w:ascii="Times New Roman" w:hAnsi="Times New Roman" w:cs="Times New Roman"/>
          <w:sz w:val="24"/>
          <w:szCs w:val="24"/>
          <w:lang w:val="sr-Cyrl-RS"/>
        </w:rPr>
        <w:t xml:space="preserve"> за чланство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Pr="007D1EEB">
        <w:rPr>
          <w:rFonts w:ascii="Times New Roman" w:hAnsi="Times New Roman" w:cs="Times New Roman"/>
          <w:sz w:val="24"/>
          <w:szCs w:val="24"/>
          <w:lang w:val="sr-Cyrl-RS"/>
        </w:rPr>
        <w:t xml:space="preserve">к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7D1EEB">
        <w:rPr>
          <w:rFonts w:ascii="Times New Roman" w:hAnsi="Times New Roman" w:cs="Times New Roman"/>
          <w:sz w:val="24"/>
          <w:szCs w:val="24"/>
          <w:lang w:val="sr-Cyrl-RS"/>
        </w:rPr>
        <w:t xml:space="preserve">, </w:t>
      </w:r>
      <w:r w:rsidRPr="000B77BF">
        <w:rPr>
          <w:rFonts w:asciiTheme="majorBidi" w:eastAsia="Calibri" w:hAnsiTheme="majorBidi" w:cstheme="majorBidi"/>
          <w:sz w:val="24"/>
          <w:szCs w:val="24"/>
          <w:lang w:val="bs-Cyrl-BA"/>
        </w:rPr>
        <w:t>односно ангажован/а у органу јавне управе</w:t>
      </w:r>
      <w:r>
        <w:rPr>
          <w:rFonts w:asciiTheme="majorBidi" w:eastAsia="Calibri" w:hAnsiTheme="majorBidi" w:cstheme="majorBidi"/>
          <w:sz w:val="24"/>
          <w:szCs w:val="24"/>
          <w:lang w:val="bs-Cyrl-BA"/>
        </w:rPr>
        <w:t xml:space="preserve">, </w:t>
      </w:r>
      <w:r>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отписану од стране предложеног члана</w:t>
      </w:r>
      <w:r w:rsidR="002A5D8C">
        <w:rPr>
          <w:rFonts w:ascii="Times New Roman" w:eastAsia="Times New Roman" w:hAnsi="Times New Roman" w:cs="Times New Roman"/>
          <w:iCs/>
          <w:noProof/>
          <w:sz w:val="24"/>
          <w:szCs w:val="24"/>
          <w:lang w:val="sr-Cyrl-RS" w:bidi="en-US"/>
        </w:rPr>
        <w:t xml:space="preserve"> и заменика члана</w:t>
      </w:r>
      <w:r w:rsidRPr="000B77BF">
        <w:rPr>
          <w:rFonts w:ascii="Times New Roman" w:eastAsia="Times New Roman" w:hAnsi="Times New Roman" w:cs="Times New Roman"/>
          <w:iCs/>
          <w:noProof/>
          <w:sz w:val="24"/>
          <w:szCs w:val="24"/>
          <w:lang w:val="sr-Cyrl-RS" w:bidi="en-US"/>
        </w:rPr>
        <w:t xml:space="preserve">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 xml:space="preserve">Анекс </w:t>
      </w:r>
      <w:r w:rsidR="00D8570C">
        <w:rPr>
          <w:rFonts w:ascii="Times New Roman" w:hAnsi="Times New Roman" w:cs="Times New Roman"/>
          <w:i/>
          <w:sz w:val="24"/>
          <w:szCs w:val="24"/>
          <w:lang w:val="sr-Cyrl-RS"/>
        </w:rPr>
        <w:t>4</w:t>
      </w:r>
      <w:r w:rsidRPr="000B77BF">
        <w:rPr>
          <w:rFonts w:ascii="Times New Roman" w:hAnsi="Times New Roman" w:cs="Times New Roman"/>
          <w:i/>
          <w:sz w:val="24"/>
          <w:szCs w:val="24"/>
          <w:lang w:val="sr-Cyrl-RS"/>
        </w:rPr>
        <w:t xml:space="preserve"> – Изјава о прихватању кандидатуре и одсуству сукоба интереса</w:t>
      </w:r>
      <w:r w:rsidRPr="000B77BF">
        <w:rPr>
          <w:rFonts w:ascii="Times New Roman" w:hAnsi="Times New Roman" w:cs="Times New Roman"/>
          <w:sz w:val="24"/>
          <w:szCs w:val="24"/>
          <w:lang w:val="sr-Cyrl-RS"/>
        </w:rPr>
        <w:t>);</w:t>
      </w:r>
    </w:p>
    <w:p w14:paraId="04B228FB" w14:textId="2DC86A41" w:rsidR="001E6473" w:rsidRDefault="003B549C" w:rsidP="00ED7B94">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7552A">
        <w:rPr>
          <w:rFonts w:ascii="Times New Roman" w:eastAsia="Times New Roman" w:hAnsi="Times New Roman" w:cs="Times New Roman"/>
          <w:bCs/>
          <w:i/>
          <w:iCs/>
          <w:noProof/>
          <w:sz w:val="24"/>
          <w:szCs w:val="24"/>
          <w:lang w:val="sr-Cyrl-RS" w:bidi="en-US"/>
        </w:rPr>
        <w:t xml:space="preserve">пожељно </w:t>
      </w:r>
      <w:r w:rsidRPr="00E7552A">
        <w:rPr>
          <w:rFonts w:ascii="Times New Roman" w:eastAsia="Times New Roman" w:hAnsi="Times New Roman" w:cs="Times New Roman"/>
          <w:bCs/>
          <w:noProof/>
          <w:sz w:val="24"/>
          <w:szCs w:val="24"/>
          <w:lang w:val="sr-Cyrl-RS" w:bidi="en-US"/>
        </w:rPr>
        <w:t xml:space="preserve">је доставити  </w:t>
      </w:r>
      <w:r w:rsidR="00E7552A" w:rsidRPr="00E7552A">
        <w:rPr>
          <w:rFonts w:ascii="Times New Roman" w:eastAsia="Times New Roman" w:hAnsi="Times New Roman" w:cs="Times New Roman"/>
          <w:b/>
          <w:noProof/>
          <w:sz w:val="24"/>
          <w:szCs w:val="24"/>
          <w:lang w:val="sr-Cyrl-RS" w:bidi="en-US"/>
        </w:rPr>
        <w:t xml:space="preserve">доказ </w:t>
      </w:r>
      <w:r w:rsidR="001E6473" w:rsidRPr="00E7552A">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001E6473" w:rsidRPr="00E7552A">
        <w:rPr>
          <w:rFonts w:ascii="Times New Roman" w:eastAsia="Times New Roman" w:hAnsi="Times New Roman" w:cs="Times New Roman"/>
          <w:noProof/>
          <w:sz w:val="24"/>
          <w:szCs w:val="24"/>
          <w:lang w:val="sr-Cyrl-RS" w:bidi="en-US"/>
        </w:rPr>
        <w:t>које формирају органи јавне управе (</w:t>
      </w:r>
      <w:r w:rsidR="001E6473" w:rsidRPr="00E7552A">
        <w:rPr>
          <w:rFonts w:ascii="Times New Roman" w:eastAsia="Times New Roman" w:hAnsi="Times New Roman" w:cs="Times New Roman"/>
          <w:i/>
          <w:noProof/>
          <w:sz w:val="24"/>
          <w:szCs w:val="24"/>
          <w:lang w:val="sr-Cyrl-RS" w:bidi="en-US"/>
        </w:rPr>
        <w:t xml:space="preserve">списак </w:t>
      </w:r>
      <w:r w:rsidR="001E6473" w:rsidRPr="00E7552A">
        <w:rPr>
          <w:rFonts w:ascii="Times New Roman" w:eastAsia="Times New Roman" w:hAnsi="Times New Roman" w:cs="Times New Roman"/>
          <w:i/>
          <w:noProof/>
          <w:sz w:val="24"/>
          <w:szCs w:val="24"/>
          <w:lang w:val="sr-Cyrl-RS" w:bidi="en-US"/>
        </w:rPr>
        <w:lastRenderedPageBreak/>
        <w:t>радних/саветодавних тела у којима је организација учествовала, орган који је основао и година оснивања.</w:t>
      </w:r>
      <w:r w:rsidR="001E6473" w:rsidRPr="00E7552A">
        <w:rPr>
          <w:rFonts w:ascii="Times New Roman" w:eastAsia="Times New Roman" w:hAnsi="Times New Roman" w:cs="Times New Roman"/>
          <w:noProof/>
          <w:sz w:val="24"/>
          <w:szCs w:val="24"/>
          <w:lang w:val="sr-Cyrl-RS" w:bidi="en-US"/>
        </w:rPr>
        <w:t>).</w:t>
      </w:r>
    </w:p>
    <w:p w14:paraId="7CA11271" w14:textId="42504F8D" w:rsidR="00E95EF1"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352031">
        <w:rPr>
          <w:rFonts w:ascii="Times New Roman" w:eastAsia="Times New Roman" w:hAnsi="Times New Roman" w:cs="Times New Roman"/>
          <w:b/>
          <w:bCs/>
          <w:iCs/>
          <w:noProof/>
          <w:sz w:val="24"/>
          <w:szCs w:val="24"/>
          <w:lang w:val="sr-Cyrl-RS" w:bidi="en-US"/>
        </w:rPr>
        <w:t>Напомена: Потребно је уписати чланство у свим радним и саветодавним телима</w:t>
      </w:r>
    </w:p>
    <w:p w14:paraId="24816C57" w14:textId="7324FC53" w:rsidR="001B0127" w:rsidRDefault="00505A50" w:rsidP="001B0127">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bookmarkStart w:id="5" w:name="_Hlk169022006"/>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 </w:t>
      </w:r>
      <w:r w:rsidRPr="007D1EEB">
        <w:rPr>
          <w:rFonts w:ascii="Times New Roman" w:eastAsia="Times New Roman" w:hAnsi="Times New Roman" w:cs="Times New Roman"/>
          <w:b/>
          <w:noProof/>
          <w:sz w:val="24"/>
          <w:szCs w:val="24"/>
          <w:lang w:val="sr-Cyrl-RS" w:bidi="en-US"/>
        </w:rPr>
        <w:t>доказ о</w:t>
      </w:r>
      <w:r w:rsidRPr="007D1EEB">
        <w:rPr>
          <w:rFonts w:ascii="Times New Roman" w:hAnsi="Times New Roman" w:cs="Times New Roman"/>
          <w:b/>
          <w:sz w:val="24"/>
          <w:szCs w:val="24"/>
        </w:rPr>
        <w:t xml:space="preserve"> </w:t>
      </w:r>
      <w:bookmarkStart w:id="6" w:name="_Hlk169023889"/>
      <w:bookmarkEnd w:id="5"/>
      <w:r w:rsidRPr="007D1EEB">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bookmarkEnd w:id="6"/>
      <w:r w:rsidR="001B0127" w:rsidRPr="001B0127">
        <w:rPr>
          <w:rFonts w:ascii="Times New Roman" w:eastAsia="Times New Roman" w:hAnsi="Times New Roman" w:cs="Times New Roman"/>
          <w:i/>
          <w:noProof/>
          <w:sz w:val="24"/>
          <w:szCs w:val="24"/>
          <w:lang w:val="sr-Cyrl-RS" w:bidi="en-US"/>
        </w:rPr>
        <w:t xml:space="preserve"> </w:t>
      </w:r>
      <w:r w:rsidR="001B0127" w:rsidRPr="00E7552A">
        <w:rPr>
          <w:rFonts w:ascii="Times New Roman" w:eastAsia="Times New Roman" w:hAnsi="Times New Roman" w:cs="Times New Roman"/>
          <w:i/>
          <w:noProof/>
          <w:sz w:val="24"/>
          <w:szCs w:val="24"/>
          <w:lang w:val="sr-Cyrl-RS" w:bidi="en-US"/>
        </w:rPr>
        <w:t>(референцу која документује чланство односно уговор, меморандум о сарадњи, потврду мреже или друге асоцијације и сл.);</w:t>
      </w:r>
    </w:p>
    <w:p w14:paraId="6CF10066" w14:textId="38B86236" w:rsidR="00E95EF1"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352031">
        <w:rPr>
          <w:rFonts w:ascii="Times New Roman" w:eastAsia="Times New Roman" w:hAnsi="Times New Roman" w:cs="Times New Roman"/>
          <w:b/>
          <w:noProof/>
          <w:sz w:val="24"/>
          <w:szCs w:val="24"/>
          <w:lang w:val="sr-Cyrl-RS" w:bidi="en-US"/>
        </w:rPr>
        <w:t>Напомена: Потребно је уписати чланство у свим мрежама</w:t>
      </w:r>
      <w:r w:rsidRPr="00E95EF1">
        <w:rPr>
          <w:rFonts w:ascii="Times New Roman" w:eastAsia="Times New Roman" w:hAnsi="Times New Roman" w:cs="Times New Roman"/>
          <w:b/>
          <w:noProof/>
          <w:sz w:val="24"/>
          <w:szCs w:val="24"/>
          <w:lang w:val="sr-Cyrl-RS" w:bidi="en-US"/>
        </w:rPr>
        <w:t xml:space="preserve"> </w:t>
      </w:r>
    </w:p>
    <w:p w14:paraId="4DE49925" w14:textId="12A6D637" w:rsidR="00622EE7" w:rsidRPr="00C5370C" w:rsidRDefault="001B0127" w:rsidP="00DF7BD7">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C5370C">
        <w:rPr>
          <w:rFonts w:ascii="Times New Roman" w:eastAsia="Times New Roman" w:hAnsi="Times New Roman" w:cs="Times New Roman"/>
          <w:i/>
          <w:noProof/>
          <w:sz w:val="24"/>
          <w:szCs w:val="24"/>
          <w:lang w:val="sr-Cyrl-RS" w:bidi="en-US"/>
        </w:rPr>
        <w:t>пожељно</w:t>
      </w:r>
      <w:r w:rsidRPr="00C5370C">
        <w:rPr>
          <w:rFonts w:ascii="Times New Roman" w:eastAsia="Times New Roman" w:hAnsi="Times New Roman" w:cs="Times New Roman"/>
          <w:noProof/>
          <w:sz w:val="24"/>
          <w:szCs w:val="24"/>
          <w:lang w:val="sr-Cyrl-RS" w:bidi="en-US"/>
        </w:rPr>
        <w:t xml:space="preserve"> је доставити </w:t>
      </w:r>
      <w:r w:rsidRPr="00C5370C">
        <w:rPr>
          <w:rFonts w:ascii="Times New Roman" w:eastAsia="Times New Roman" w:hAnsi="Times New Roman" w:cs="Times New Roman"/>
          <w:b/>
          <w:noProof/>
          <w:sz w:val="24"/>
          <w:szCs w:val="24"/>
          <w:lang w:val="sr-Cyrl-RS" w:bidi="en-US"/>
        </w:rPr>
        <w:t xml:space="preserve">доказ о  укључивању </w:t>
      </w:r>
      <w:r w:rsidRPr="00C5370C">
        <w:rPr>
          <w:rFonts w:ascii="Times New Roman" w:eastAsia="Times New Roman" w:hAnsi="Times New Roman" w:cs="Times New Roman"/>
          <w:b/>
          <w:bCs/>
          <w:iCs/>
          <w:noProof/>
          <w:sz w:val="24"/>
          <w:szCs w:val="24"/>
          <w:lang w:val="sr-Cyrl-RS" w:bidi="en-US"/>
        </w:rPr>
        <w:t>осетљивих друштвених група</w:t>
      </w:r>
      <w:r w:rsidR="00935074" w:rsidRPr="00C5370C">
        <w:rPr>
          <w:rFonts w:ascii="Times New Roman" w:eastAsia="Times New Roman" w:hAnsi="Times New Roman" w:cs="Times New Roman"/>
          <w:b/>
          <w:bCs/>
          <w:iCs/>
          <w:noProof/>
          <w:sz w:val="24"/>
          <w:szCs w:val="24"/>
          <w:lang w:val="sr-Cyrl-RS" w:bidi="en-US"/>
        </w:rPr>
        <w:t xml:space="preserve"> у реализацији програмских активности</w:t>
      </w:r>
      <w:r w:rsidRPr="00C5370C">
        <w:rPr>
          <w:rFonts w:ascii="Times New Roman" w:eastAsia="Times New Roman" w:hAnsi="Times New Roman" w:cs="Times New Roman"/>
          <w:iCs/>
          <w:noProof/>
          <w:sz w:val="24"/>
          <w:szCs w:val="24"/>
          <w:lang w:val="sr-Cyrl-RS" w:bidi="en-US"/>
        </w:rPr>
        <w:t xml:space="preserve"> </w:t>
      </w:r>
      <w:r w:rsidRPr="00C5370C">
        <w:rPr>
          <w:rFonts w:ascii="Times New Roman" w:eastAsia="Times New Roman" w:hAnsi="Times New Roman" w:cs="Times New Roman"/>
          <w:i/>
          <w:noProof/>
          <w:sz w:val="24"/>
          <w:szCs w:val="24"/>
          <w:lang w:val="sr-Cyrl-RS" w:bidi="en-US"/>
        </w:rPr>
        <w:t>(референцу која документује укључивање осетљив</w:t>
      </w:r>
      <w:r w:rsidR="00233369" w:rsidRPr="00C5370C">
        <w:rPr>
          <w:rFonts w:ascii="Times New Roman" w:eastAsia="Times New Roman" w:hAnsi="Times New Roman" w:cs="Times New Roman"/>
          <w:i/>
          <w:noProof/>
          <w:sz w:val="24"/>
          <w:szCs w:val="24"/>
          <w:lang w:val="sr-Cyrl-RS" w:bidi="en-US"/>
        </w:rPr>
        <w:t>их друштвених група</w:t>
      </w:r>
      <w:r w:rsidR="00935074" w:rsidRPr="00C5370C">
        <w:rPr>
          <w:rFonts w:ascii="Times New Roman" w:eastAsia="Times New Roman" w:hAnsi="Times New Roman" w:cs="Times New Roman"/>
          <w:i/>
          <w:noProof/>
          <w:sz w:val="24"/>
          <w:szCs w:val="24"/>
          <w:lang w:val="sr-Cyrl-RS" w:bidi="en-US"/>
        </w:rPr>
        <w:t>,</w:t>
      </w:r>
      <w:r w:rsidR="00233369" w:rsidRPr="00C5370C">
        <w:rPr>
          <w:rFonts w:ascii="Times New Roman" w:eastAsia="Times New Roman" w:hAnsi="Times New Roman" w:cs="Times New Roman"/>
          <w:i/>
          <w:noProof/>
          <w:sz w:val="24"/>
          <w:szCs w:val="24"/>
          <w:lang w:val="sr-Cyrl-RS" w:bidi="en-US"/>
        </w:rPr>
        <w:t xml:space="preserve"> </w:t>
      </w:r>
      <w:r w:rsidRPr="00C5370C">
        <w:rPr>
          <w:rFonts w:ascii="Times New Roman" w:eastAsia="Times New Roman" w:hAnsi="Times New Roman" w:cs="Times New Roman"/>
          <w:i/>
          <w:noProof/>
          <w:sz w:val="24"/>
          <w:szCs w:val="24"/>
          <w:lang w:val="sr-Cyrl-RS" w:bidi="en-US"/>
        </w:rPr>
        <w:t xml:space="preserve">односно </w:t>
      </w:r>
      <w:r w:rsidR="00233369" w:rsidRPr="00C5370C">
        <w:rPr>
          <w:rFonts w:ascii="Times New Roman" w:eastAsia="Times New Roman" w:hAnsi="Times New Roman" w:cs="Times New Roman"/>
          <w:i/>
          <w:noProof/>
          <w:sz w:val="24"/>
          <w:szCs w:val="24"/>
          <w:lang w:val="sr-Cyrl-RS" w:bidi="en-US"/>
        </w:rPr>
        <w:t>извештај</w:t>
      </w:r>
      <w:r w:rsidR="00935074" w:rsidRPr="00C5370C">
        <w:rPr>
          <w:rFonts w:ascii="Times New Roman" w:eastAsia="Times New Roman" w:hAnsi="Times New Roman" w:cs="Times New Roman"/>
          <w:i/>
          <w:noProof/>
          <w:sz w:val="24"/>
          <w:szCs w:val="24"/>
          <w:lang w:val="sr-Cyrl-RS" w:bidi="en-US"/>
        </w:rPr>
        <w:t xml:space="preserve"> о реализацији ак</w:t>
      </w:r>
      <w:r w:rsidR="00E7552A" w:rsidRPr="00C5370C">
        <w:rPr>
          <w:rFonts w:ascii="Times New Roman" w:eastAsia="Times New Roman" w:hAnsi="Times New Roman" w:cs="Times New Roman"/>
          <w:i/>
          <w:noProof/>
          <w:sz w:val="24"/>
          <w:szCs w:val="24"/>
          <w:lang w:val="sr-Cyrl-RS" w:bidi="en-US"/>
        </w:rPr>
        <w:t>т</w:t>
      </w:r>
      <w:r w:rsidR="00935074" w:rsidRPr="00C5370C">
        <w:rPr>
          <w:rFonts w:ascii="Times New Roman" w:eastAsia="Times New Roman" w:hAnsi="Times New Roman" w:cs="Times New Roman"/>
          <w:i/>
          <w:noProof/>
          <w:sz w:val="24"/>
          <w:szCs w:val="24"/>
          <w:lang w:val="sr-Cyrl-RS" w:bidi="en-US"/>
        </w:rPr>
        <w:t>ивности, публикацију и сл).</w:t>
      </w:r>
    </w:p>
    <w:p w14:paraId="310CE70C" w14:textId="77777777" w:rsidR="00BD4C11" w:rsidRPr="007D1EEB" w:rsidRDefault="00BD4C11" w:rsidP="004662D1">
      <w:pPr>
        <w:spacing w:after="0"/>
        <w:jc w:val="both"/>
        <w:rPr>
          <w:rFonts w:ascii="Times New Roman" w:hAnsi="Times New Roman" w:cs="Times New Roman"/>
          <w:sz w:val="24"/>
          <w:szCs w:val="24"/>
          <w:lang w:val="sr-Cyrl-CS"/>
        </w:rPr>
      </w:pPr>
    </w:p>
    <w:p w14:paraId="52B878C2" w14:textId="267D9D78" w:rsidR="004662D1" w:rsidRDefault="004662D1" w:rsidP="004662D1">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кој</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не садрж</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сву потребну документацију); неблаговремене пријаве (пријаве које не прист</w:t>
      </w:r>
      <w:r w:rsidR="00505A50">
        <w:rPr>
          <w:rFonts w:ascii="Times New Roman" w:hAnsi="Times New Roman" w:cs="Times New Roman"/>
          <w:sz w:val="24"/>
          <w:szCs w:val="24"/>
          <w:lang w:val="sr-Cyrl-CS"/>
        </w:rPr>
        <w:t>и</w:t>
      </w:r>
      <w:r w:rsidRPr="007D1EEB">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w:t>
      </w:r>
      <w:r w:rsidR="005E6A02">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sidR="00554CA9">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0B7285CF" w14:textId="7EB4FDE5" w:rsidR="00554CA9" w:rsidRDefault="00554CA9" w:rsidP="004662D1">
      <w:pPr>
        <w:spacing w:after="0"/>
        <w:jc w:val="both"/>
        <w:rPr>
          <w:rFonts w:ascii="Times New Roman" w:hAnsi="Times New Roman" w:cs="Times New Roman"/>
          <w:sz w:val="24"/>
          <w:szCs w:val="24"/>
          <w:lang w:val="sr-Cyrl-CS"/>
        </w:rPr>
      </w:pPr>
    </w:p>
    <w:p w14:paraId="0E3A41FA" w14:textId="77777777" w:rsidR="00A33B8A" w:rsidRPr="007D1EEB"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37643CAD" w14:textId="77777777" w:rsidR="0034540A" w:rsidRPr="007D1EEB" w:rsidRDefault="0034540A" w:rsidP="00E1346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t xml:space="preserve">V </w:t>
      </w:r>
      <w:r w:rsidR="005B5267"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1B787AB6" w14:textId="0AB7A268" w:rsidR="0034540A" w:rsidRPr="000834F9"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EE346A">
        <w:rPr>
          <w:rFonts w:ascii="Times New Roman" w:eastAsia="Times New Roman" w:hAnsi="Times New Roman" w:cs="Times New Roman"/>
          <w:b/>
          <w:noProof/>
          <w:sz w:val="24"/>
          <w:szCs w:val="24"/>
          <w:lang w:bidi="en-US"/>
        </w:rPr>
        <w:t xml:space="preserve">Рoк зa пoднoшeњe </w:t>
      </w:r>
      <w:r w:rsidR="00554CA9" w:rsidRPr="00EE346A">
        <w:rPr>
          <w:rFonts w:ascii="Times New Roman" w:eastAsia="Times New Roman" w:hAnsi="Times New Roman" w:cs="Times New Roman"/>
          <w:b/>
          <w:noProof/>
          <w:sz w:val="24"/>
          <w:szCs w:val="24"/>
          <w:lang w:val="sr-Cyrl-RS" w:bidi="en-US"/>
        </w:rPr>
        <w:t xml:space="preserve">пријава </w:t>
      </w:r>
      <w:r w:rsidRPr="000834F9">
        <w:rPr>
          <w:rFonts w:ascii="Times New Roman" w:eastAsia="Times New Roman" w:hAnsi="Times New Roman" w:cs="Times New Roman"/>
          <w:b/>
          <w:noProof/>
          <w:sz w:val="24"/>
          <w:szCs w:val="24"/>
          <w:lang w:bidi="en-US"/>
        </w:rPr>
        <w:t xml:space="preserve">траје </w:t>
      </w:r>
      <w:r w:rsidR="000C42E5" w:rsidRPr="000834F9">
        <w:rPr>
          <w:rFonts w:ascii="Times New Roman" w:eastAsia="Times New Roman" w:hAnsi="Times New Roman" w:cs="Times New Roman"/>
          <w:b/>
          <w:noProof/>
          <w:sz w:val="24"/>
          <w:szCs w:val="24"/>
          <w:u w:val="single"/>
          <w:lang w:val="sr-Cyrl-RS" w:bidi="en-US"/>
        </w:rPr>
        <w:t>од</w:t>
      </w:r>
      <w:r w:rsidR="00A57D77" w:rsidRPr="000834F9">
        <w:rPr>
          <w:rFonts w:ascii="Times New Roman" w:eastAsia="Times New Roman" w:hAnsi="Times New Roman" w:cs="Times New Roman"/>
          <w:b/>
          <w:noProof/>
          <w:sz w:val="24"/>
          <w:szCs w:val="24"/>
          <w:u w:val="single"/>
          <w:lang w:val="sr-Cyrl-RS" w:bidi="en-US"/>
        </w:rPr>
        <w:t xml:space="preserve"> </w:t>
      </w:r>
      <w:r w:rsidR="00352031" w:rsidRPr="000834F9">
        <w:rPr>
          <w:rFonts w:ascii="Times New Roman" w:eastAsia="Times New Roman" w:hAnsi="Times New Roman" w:cs="Times New Roman"/>
          <w:b/>
          <w:noProof/>
          <w:sz w:val="24"/>
          <w:szCs w:val="24"/>
          <w:u w:val="single"/>
          <w:lang w:val="sr-Cyrl-RS" w:bidi="en-US"/>
        </w:rPr>
        <w:t>19</w:t>
      </w:r>
      <w:r w:rsidR="00A81678" w:rsidRPr="000834F9">
        <w:rPr>
          <w:rFonts w:ascii="Times New Roman" w:eastAsia="Times New Roman" w:hAnsi="Times New Roman" w:cs="Times New Roman"/>
          <w:b/>
          <w:noProof/>
          <w:sz w:val="24"/>
          <w:szCs w:val="24"/>
          <w:u w:val="single"/>
          <w:lang w:val="sr-Cyrl-RS" w:bidi="en-US"/>
        </w:rPr>
        <w:t xml:space="preserve">. новембра </w:t>
      </w:r>
      <w:r w:rsidR="00A57D77" w:rsidRPr="000834F9">
        <w:rPr>
          <w:rFonts w:ascii="Times New Roman" w:eastAsia="Times New Roman" w:hAnsi="Times New Roman" w:cs="Times New Roman"/>
          <w:b/>
          <w:noProof/>
          <w:sz w:val="24"/>
          <w:szCs w:val="24"/>
          <w:u w:val="single"/>
          <w:lang w:val="sr-Cyrl-RS" w:bidi="en-US"/>
        </w:rPr>
        <w:t>2024.</w:t>
      </w:r>
      <w:r w:rsidR="00C020FB" w:rsidRPr="000834F9">
        <w:rPr>
          <w:rFonts w:ascii="Times New Roman" w:eastAsia="Times New Roman" w:hAnsi="Times New Roman" w:cs="Times New Roman"/>
          <w:b/>
          <w:noProof/>
          <w:sz w:val="24"/>
          <w:szCs w:val="24"/>
          <w:u w:val="single"/>
          <w:lang w:bidi="en-US"/>
        </w:rPr>
        <w:t xml:space="preserve"> </w:t>
      </w:r>
      <w:r w:rsidR="00A57D77" w:rsidRPr="000834F9">
        <w:rPr>
          <w:rFonts w:ascii="Times New Roman" w:eastAsia="Times New Roman" w:hAnsi="Times New Roman" w:cs="Times New Roman"/>
          <w:b/>
          <w:noProof/>
          <w:sz w:val="24"/>
          <w:szCs w:val="24"/>
          <w:u w:val="single"/>
          <w:lang w:val="sr-Cyrl-RS" w:bidi="en-US"/>
        </w:rPr>
        <w:t>године до</w:t>
      </w:r>
      <w:r w:rsidR="0072574D" w:rsidRPr="000834F9">
        <w:rPr>
          <w:rFonts w:ascii="Times New Roman" w:eastAsia="Times New Roman" w:hAnsi="Times New Roman" w:cs="Times New Roman"/>
          <w:b/>
          <w:noProof/>
          <w:sz w:val="24"/>
          <w:szCs w:val="24"/>
          <w:u w:val="single"/>
          <w:lang w:val="sr-Cyrl-RS" w:bidi="en-US"/>
        </w:rPr>
        <w:t>_</w:t>
      </w:r>
      <w:r w:rsidR="00A81678" w:rsidRPr="000834F9">
        <w:rPr>
          <w:rFonts w:ascii="Times New Roman" w:eastAsia="Times New Roman" w:hAnsi="Times New Roman" w:cs="Times New Roman"/>
          <w:b/>
          <w:noProof/>
          <w:sz w:val="24"/>
          <w:szCs w:val="24"/>
          <w:u w:val="single"/>
          <w:lang w:val="sr-Cyrl-RS" w:bidi="en-US"/>
        </w:rPr>
        <w:t>10. децембра</w:t>
      </w:r>
      <w:r w:rsidR="00EE346A" w:rsidRPr="000834F9">
        <w:rPr>
          <w:rFonts w:ascii="Times New Roman" w:eastAsia="Times New Roman" w:hAnsi="Times New Roman" w:cs="Times New Roman"/>
          <w:b/>
          <w:noProof/>
          <w:sz w:val="24"/>
          <w:szCs w:val="24"/>
          <w:u w:val="single"/>
          <w:lang w:val="sr-Cyrl-RS" w:bidi="en-US"/>
        </w:rPr>
        <w:t xml:space="preserve"> </w:t>
      </w:r>
      <w:r w:rsidR="00A57D77" w:rsidRPr="000834F9">
        <w:rPr>
          <w:rFonts w:ascii="Times New Roman" w:eastAsia="Times New Roman" w:hAnsi="Times New Roman" w:cs="Times New Roman"/>
          <w:b/>
          <w:noProof/>
          <w:sz w:val="24"/>
          <w:szCs w:val="24"/>
          <w:u w:val="single"/>
          <w:lang w:val="sr-Cyrl-RS" w:bidi="en-US"/>
        </w:rPr>
        <w:t>2024.</w:t>
      </w:r>
      <w:r w:rsidR="00C020FB" w:rsidRPr="000834F9">
        <w:rPr>
          <w:rFonts w:ascii="Times New Roman" w:eastAsia="Times New Roman" w:hAnsi="Times New Roman" w:cs="Times New Roman"/>
          <w:b/>
          <w:noProof/>
          <w:sz w:val="24"/>
          <w:szCs w:val="24"/>
          <w:u w:val="single"/>
          <w:lang w:bidi="en-US"/>
        </w:rPr>
        <w:t xml:space="preserve"> </w:t>
      </w:r>
      <w:r w:rsidR="00A57D77" w:rsidRPr="000834F9">
        <w:rPr>
          <w:rFonts w:ascii="Times New Roman" w:eastAsia="Times New Roman" w:hAnsi="Times New Roman" w:cs="Times New Roman"/>
          <w:b/>
          <w:noProof/>
          <w:sz w:val="24"/>
          <w:szCs w:val="24"/>
          <w:u w:val="single"/>
          <w:lang w:val="sr-Cyrl-RS" w:bidi="en-US"/>
        </w:rPr>
        <w:t>године</w:t>
      </w:r>
      <w:r w:rsidR="006C4950" w:rsidRPr="000834F9">
        <w:rPr>
          <w:rFonts w:ascii="Times New Roman" w:eastAsia="Times New Roman" w:hAnsi="Times New Roman" w:cs="Times New Roman"/>
          <w:b/>
          <w:noProof/>
          <w:sz w:val="24"/>
          <w:szCs w:val="24"/>
          <w:u w:val="single"/>
          <w:lang w:val="sr-Cyrl-RS" w:bidi="en-US"/>
        </w:rPr>
        <w:t>.</w:t>
      </w:r>
      <w:r w:rsidR="00720FD7" w:rsidRPr="000834F9">
        <w:rPr>
          <w:rFonts w:ascii="Times New Roman" w:eastAsia="Times New Roman" w:hAnsi="Times New Roman" w:cs="Times New Roman"/>
          <w:b/>
          <w:noProof/>
          <w:sz w:val="24"/>
          <w:szCs w:val="24"/>
          <w:u w:val="single"/>
          <w:lang w:val="sr-Cyrl-RS" w:bidi="en-US"/>
        </w:rPr>
        <w:t xml:space="preserve"> </w:t>
      </w:r>
    </w:p>
    <w:p w14:paraId="435CF8E2" w14:textId="5EF3996F" w:rsidR="00EB2866" w:rsidRDefault="001B3697" w:rsidP="005E6A02">
      <w:pPr>
        <w:spacing w:after="0"/>
        <w:ind w:firstLine="567"/>
        <w:jc w:val="both"/>
        <w:rPr>
          <w:rFonts w:ascii="Times New Roman" w:hAnsi="Times New Roman" w:cs="Times New Roman"/>
          <w:b/>
          <w:bCs/>
          <w:sz w:val="24"/>
          <w:szCs w:val="24"/>
          <w:lang w:val="sr-Cyrl-RS"/>
        </w:rPr>
      </w:pPr>
      <w:r w:rsidRPr="000834F9">
        <w:rPr>
          <w:rFonts w:ascii="Times New Roman" w:eastAsia="Times New Roman" w:hAnsi="Times New Roman" w:cs="Times New Roman"/>
          <w:bCs/>
          <w:sz w:val="24"/>
          <w:szCs w:val="24"/>
          <w:lang w:val="sr-Cyrl-RS" w:bidi="en-US"/>
        </w:rPr>
        <w:t xml:space="preserve">Заинтересоване </w:t>
      </w:r>
      <w:r w:rsidR="0051034A" w:rsidRPr="000834F9">
        <w:rPr>
          <w:rFonts w:ascii="Times New Roman" w:eastAsia="Times New Roman" w:hAnsi="Times New Roman" w:cs="Times New Roman"/>
          <w:bCs/>
          <w:sz w:val="24"/>
          <w:szCs w:val="24"/>
          <w:lang w:val="sr-Cyrl-RS" w:bidi="en-US"/>
        </w:rPr>
        <w:t>организације цивилног</w:t>
      </w:r>
      <w:bookmarkStart w:id="7" w:name="_GoBack"/>
      <w:bookmarkEnd w:id="7"/>
      <w:r w:rsidR="0051034A" w:rsidRPr="007D1EEB">
        <w:rPr>
          <w:rFonts w:ascii="Times New Roman" w:eastAsia="Times New Roman" w:hAnsi="Times New Roman" w:cs="Times New Roman"/>
          <w:bCs/>
          <w:sz w:val="24"/>
          <w:szCs w:val="24"/>
          <w:lang w:val="sr-Cyrl-RS" w:bidi="en-US"/>
        </w:rPr>
        <w:t xml:space="preserve"> друштва</w:t>
      </w:r>
      <w:r w:rsidRPr="007D1EE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D1EEB">
        <w:rPr>
          <w:rFonts w:ascii="Times New Roman" w:eastAsia="Times New Roman" w:hAnsi="Times New Roman" w:cs="Times New Roman"/>
          <w:bCs/>
          <w:sz w:val="24"/>
          <w:szCs w:val="24"/>
          <w:lang w:val="sr-Cyrl-RS" w:bidi="en-US"/>
        </w:rPr>
        <w:t xml:space="preserve">доставе </w:t>
      </w:r>
      <w:r w:rsidR="008C1822" w:rsidRPr="007D1EEB">
        <w:rPr>
          <w:rFonts w:ascii="Times New Roman" w:eastAsia="Times New Roman" w:hAnsi="Times New Roman" w:cs="Times New Roman"/>
          <w:b/>
          <w:bCs/>
          <w:sz w:val="24"/>
          <w:szCs w:val="24"/>
          <w:u w:val="single"/>
          <w:lang w:val="sr-Cyrl-RS" w:bidi="en-US"/>
        </w:rPr>
        <w:t>искључиво</w:t>
      </w:r>
      <w:r w:rsidR="008C1822"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еле</w:t>
      </w:r>
      <w:r w:rsidR="00943F48" w:rsidRPr="007D1EEB">
        <w:rPr>
          <w:rFonts w:ascii="Times New Roman" w:eastAsia="Times New Roman" w:hAnsi="Times New Roman" w:cs="Times New Roman"/>
          <w:b/>
          <w:bCs/>
          <w:sz w:val="24"/>
          <w:szCs w:val="24"/>
          <w:lang w:val="sr-Cyrl-RS" w:bidi="en-US"/>
        </w:rPr>
        <w:t xml:space="preserve">ктронским путем на имејл адресу: </w:t>
      </w:r>
      <w:hyperlink r:id="rId10" w:history="1">
        <w:r w:rsidR="00A57D77" w:rsidRPr="00324135">
          <w:rPr>
            <w:rStyle w:val="Hyperlink"/>
            <w:rFonts w:ascii="Times New Roman" w:eastAsia="Times New Roman" w:hAnsi="Times New Roman" w:cs="Times New Roman"/>
            <w:b/>
            <w:bCs/>
            <w:sz w:val="24"/>
            <w:szCs w:val="24"/>
            <w:lang w:val="en-US" w:bidi="en-US"/>
          </w:rPr>
          <w:t>javni.poziv@minljmpdd.gov.rs</w:t>
        </w:r>
      </w:hyperlink>
      <w:r w:rsidR="00641B18" w:rsidRPr="007D1EEB">
        <w:rPr>
          <w:rFonts w:ascii="Times New Roman" w:eastAsia="Times New Roman" w:hAnsi="Times New Roman" w:cs="Times New Roman"/>
          <w:b/>
          <w:noProof/>
          <w:sz w:val="24"/>
          <w:szCs w:val="24"/>
          <w:lang w:val="ru-RU" w:bidi="en-US"/>
        </w:rPr>
        <w:t xml:space="preserve"> </w:t>
      </w:r>
      <w:r w:rsidR="008C1822" w:rsidRPr="007D1EEB">
        <w:rPr>
          <w:rFonts w:ascii="Times New Roman" w:eastAsia="Times New Roman" w:hAnsi="Times New Roman" w:cs="Times New Roman"/>
          <w:b/>
          <w:noProof/>
          <w:sz w:val="24"/>
          <w:szCs w:val="24"/>
          <w:lang w:val="ru-RU" w:bidi="en-US"/>
        </w:rPr>
        <w:t xml:space="preserve"> </w:t>
      </w:r>
      <w:r w:rsidR="00B42E3C" w:rsidRPr="007D1EEB">
        <w:rPr>
          <w:rFonts w:ascii="Times New Roman" w:eastAsia="Times New Roman" w:hAnsi="Times New Roman" w:cs="Times New Roman"/>
          <w:bCs/>
          <w:iCs/>
          <w:noProof/>
          <w:sz w:val="24"/>
          <w:szCs w:val="24"/>
          <w:lang w:val="sr-Latn-CS" w:bidi="en-US"/>
        </w:rPr>
        <w:t xml:space="preserve">сa нaпoмeнoм: </w:t>
      </w:r>
      <w:r w:rsidR="00B42E3C" w:rsidRPr="007D1EEB">
        <w:rPr>
          <w:rFonts w:ascii="Times New Roman" w:eastAsia="Times New Roman" w:hAnsi="Times New Roman" w:cs="Times New Roman"/>
          <w:b/>
          <w:noProof/>
          <w:sz w:val="24"/>
          <w:szCs w:val="24"/>
          <w:lang w:val="sr-Cyrl-RS" w:bidi="en-US"/>
        </w:rPr>
        <w:t xml:space="preserve"> </w:t>
      </w:r>
      <w:r w:rsidR="00C70F86" w:rsidRPr="007D1EEB">
        <w:rPr>
          <w:rFonts w:ascii="Times New Roman" w:eastAsia="Times New Roman" w:hAnsi="Times New Roman" w:cs="Times New Roman"/>
          <w:noProof/>
          <w:sz w:val="24"/>
          <w:szCs w:val="24"/>
          <w:lang w:val="sr-Latn-CS" w:bidi="en-US"/>
        </w:rPr>
        <w:t>,,</w:t>
      </w:r>
      <w:r w:rsidR="00D339F7" w:rsidRPr="00EB2866">
        <w:rPr>
          <w:rFonts w:ascii="Times New Roman" w:eastAsia="Times New Roman" w:hAnsi="Times New Roman" w:cs="Times New Roman"/>
          <w:b/>
          <w:noProof/>
          <w:sz w:val="24"/>
          <w:szCs w:val="24"/>
          <w:lang w:val="sr-Cyrl-RS" w:bidi="en-US"/>
        </w:rPr>
        <w:t>Ка</w:t>
      </w:r>
      <w:r w:rsidR="00D339F7">
        <w:rPr>
          <w:rFonts w:ascii="Times New Roman" w:eastAsia="Times New Roman" w:hAnsi="Times New Roman" w:cs="Times New Roman"/>
          <w:b/>
          <w:noProof/>
          <w:sz w:val="24"/>
          <w:szCs w:val="24"/>
          <w:lang w:val="sr-Cyrl-RS" w:bidi="en-US"/>
        </w:rPr>
        <w:t>нд</w:t>
      </w:r>
      <w:r w:rsidR="00D339F7" w:rsidRPr="00EB2866">
        <w:rPr>
          <w:rFonts w:ascii="Times New Roman" w:eastAsia="Times New Roman" w:hAnsi="Times New Roman" w:cs="Times New Roman"/>
          <w:b/>
          <w:noProof/>
          <w:sz w:val="24"/>
          <w:szCs w:val="24"/>
          <w:lang w:val="sr-Cyrl-RS" w:bidi="en-US"/>
        </w:rPr>
        <w:t xml:space="preserve">идатура </w:t>
      </w:r>
      <w:r w:rsidR="00943F48" w:rsidRPr="00EB2866">
        <w:rPr>
          <w:rFonts w:ascii="Times New Roman" w:eastAsia="Times New Roman" w:hAnsi="Times New Roman" w:cs="Times New Roman"/>
          <w:b/>
          <w:noProof/>
          <w:sz w:val="24"/>
          <w:szCs w:val="24"/>
          <w:lang w:val="sr-Cyrl-RS" w:bidi="en-US"/>
        </w:rPr>
        <w:t xml:space="preserve">за </w:t>
      </w:r>
      <w:r w:rsidR="00943F48" w:rsidRPr="002A5E90">
        <w:rPr>
          <w:rFonts w:ascii="Times New Roman" w:eastAsia="Times New Roman" w:hAnsi="Times New Roman" w:cs="Times New Roman"/>
          <w:b/>
          <w:noProof/>
          <w:sz w:val="24"/>
          <w:szCs w:val="24"/>
          <w:lang w:val="sr-Cyrl-RS" w:bidi="en-US"/>
        </w:rPr>
        <w:t>уч</w:t>
      </w:r>
      <w:r w:rsidR="007215F6">
        <w:rPr>
          <w:rFonts w:ascii="Times New Roman" w:eastAsia="Times New Roman" w:hAnsi="Times New Roman" w:cs="Times New Roman"/>
          <w:b/>
          <w:noProof/>
          <w:sz w:val="24"/>
          <w:szCs w:val="24"/>
          <w:lang w:val="sr-Cyrl-RS" w:bidi="en-US"/>
        </w:rPr>
        <w:t>е</w:t>
      </w:r>
      <w:r w:rsidR="00943F48" w:rsidRPr="002A5E90">
        <w:rPr>
          <w:rFonts w:ascii="Times New Roman" w:eastAsia="Times New Roman" w:hAnsi="Times New Roman" w:cs="Times New Roman"/>
          <w:b/>
          <w:noProof/>
          <w:sz w:val="24"/>
          <w:szCs w:val="24"/>
          <w:lang w:val="sr-Cyrl-RS" w:bidi="en-US"/>
        </w:rPr>
        <w:t xml:space="preserve">шће </w:t>
      </w:r>
      <w:r w:rsidR="001425C0">
        <w:rPr>
          <w:rFonts w:ascii="Times New Roman" w:eastAsia="Times New Roman" w:hAnsi="Times New Roman" w:cs="Times New Roman"/>
          <w:b/>
          <w:noProof/>
          <w:sz w:val="24"/>
          <w:szCs w:val="24"/>
          <w:lang w:val="sr-Cyrl-RS" w:bidi="en-US"/>
        </w:rPr>
        <w:t xml:space="preserve">у </w:t>
      </w:r>
      <w:r w:rsidR="00EB2866" w:rsidRPr="002A5E90">
        <w:rPr>
          <w:rFonts w:ascii="Times New Roman" w:hAnsi="Times New Roman" w:cs="Times New Roman"/>
          <w:b/>
          <w:sz w:val="24"/>
          <w:szCs w:val="24"/>
          <w:lang w:val="sr-Cyrl-RS" w:bidi="en-US"/>
        </w:rPr>
        <w:t xml:space="preserve">Радној групи </w:t>
      </w:r>
      <w:r w:rsidR="00EB2866" w:rsidRPr="002A5E90">
        <w:rPr>
          <w:rFonts w:ascii="Times New Roman" w:hAnsi="Times New Roman" w:cs="Times New Roman"/>
          <w:b/>
          <w:bCs/>
          <w:sz w:val="24"/>
          <w:szCs w:val="24"/>
          <w:lang w:val="sr-Cyrl-RS"/>
        </w:rPr>
        <w:t xml:space="preserve"> за израду </w:t>
      </w:r>
      <w:r w:rsidR="0072574D">
        <w:rPr>
          <w:rFonts w:ascii="Times New Roman" w:hAnsi="Times New Roman" w:cs="Times New Roman"/>
          <w:b/>
          <w:bCs/>
          <w:sz w:val="24"/>
          <w:szCs w:val="24"/>
          <w:lang w:val="sr-Cyrl-RS"/>
        </w:rPr>
        <w:t>Н</w:t>
      </w:r>
      <w:r w:rsidR="00EB2866" w:rsidRPr="002A5E90">
        <w:rPr>
          <w:rFonts w:ascii="Times New Roman" w:hAnsi="Times New Roman" w:cs="Times New Roman"/>
          <w:b/>
          <w:bCs/>
          <w:sz w:val="24"/>
          <w:szCs w:val="24"/>
          <w:lang w:val="sr-Cyrl-RS"/>
        </w:rPr>
        <w:t xml:space="preserve">ацрта </w:t>
      </w:r>
      <w:r w:rsidR="0072574D">
        <w:rPr>
          <w:rFonts w:ascii="Times New Roman" w:hAnsi="Times New Roman" w:cs="Times New Roman"/>
          <w:b/>
          <w:bCs/>
          <w:sz w:val="24"/>
          <w:szCs w:val="24"/>
          <w:lang w:val="sr-Cyrl-RS"/>
        </w:rPr>
        <w:t xml:space="preserve">закона о </w:t>
      </w:r>
      <w:r w:rsidR="001A73B2">
        <w:rPr>
          <w:rFonts w:ascii="Times New Roman" w:hAnsi="Times New Roman"/>
          <w:b/>
          <w:bCs/>
          <w:sz w:val="24"/>
          <w:szCs w:val="24"/>
          <w:lang w:val="sr-Cyrl-RS"/>
        </w:rPr>
        <w:t>заштити од нејонизујућих зрачења</w:t>
      </w:r>
      <w:r w:rsidR="00EB2866" w:rsidRPr="002A5E90">
        <w:rPr>
          <w:rFonts w:ascii="Times New Roman" w:hAnsi="Times New Roman" w:cs="Times New Roman"/>
          <w:b/>
          <w:bCs/>
          <w:sz w:val="24"/>
          <w:szCs w:val="24"/>
          <w:lang w:val="sr-Cyrl-RS"/>
        </w:rPr>
        <w:t>“</w:t>
      </w:r>
      <w:r w:rsidR="005E6A02">
        <w:rPr>
          <w:rFonts w:ascii="Times New Roman" w:hAnsi="Times New Roman" w:cs="Times New Roman"/>
          <w:b/>
          <w:bCs/>
          <w:sz w:val="24"/>
          <w:szCs w:val="24"/>
          <w:lang w:val="sr-Cyrl-RS"/>
        </w:rPr>
        <w:t>.</w:t>
      </w:r>
    </w:p>
    <w:p w14:paraId="2384D3F3" w14:textId="77D8656D" w:rsidR="00BD4C11" w:rsidRDefault="00BD4C11" w:rsidP="005E6A02">
      <w:pPr>
        <w:spacing w:after="0"/>
        <w:ind w:firstLine="567"/>
        <w:jc w:val="both"/>
        <w:rPr>
          <w:rFonts w:ascii="Times New Roman" w:hAnsi="Times New Roman" w:cs="Times New Roman"/>
          <w:b/>
          <w:bCs/>
          <w:sz w:val="24"/>
          <w:szCs w:val="24"/>
          <w:lang w:val="sr-Cyrl-RS"/>
        </w:rPr>
      </w:pPr>
    </w:p>
    <w:p w14:paraId="43B802E7" w14:textId="77777777" w:rsidR="00BD4C11" w:rsidRPr="002A5E90" w:rsidRDefault="00BD4C11" w:rsidP="005E6A02">
      <w:pPr>
        <w:spacing w:after="0"/>
        <w:ind w:firstLine="567"/>
        <w:jc w:val="both"/>
        <w:rPr>
          <w:rFonts w:ascii="Times New Roman" w:hAnsi="Times New Roman" w:cs="Times New Roman"/>
          <w:b/>
          <w:bCs/>
          <w:sz w:val="24"/>
          <w:szCs w:val="24"/>
          <w:lang w:val="sr-Cyrl-RS"/>
        </w:rPr>
      </w:pPr>
    </w:p>
    <w:p w14:paraId="75174C0C" w14:textId="4252192E" w:rsidR="00BC0CFC" w:rsidRPr="007D1EEB" w:rsidRDefault="00546AE5" w:rsidP="00475D7B">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t>V</w:t>
      </w:r>
      <w:r w:rsidR="005C7FB4" w:rsidRPr="007D1EEB">
        <w:rPr>
          <w:rFonts w:ascii="Times New Roman" w:eastAsia="Times New Roman" w:hAnsi="Times New Roman" w:cs="Times New Roman"/>
          <w:b/>
          <w:noProof/>
          <w:sz w:val="24"/>
          <w:szCs w:val="24"/>
          <w:lang w:val="en-US" w:bidi="en-US"/>
        </w:rPr>
        <w:t>I</w:t>
      </w:r>
      <w:r w:rsidR="00BC0CFC" w:rsidRPr="007D1EEB">
        <w:rPr>
          <w:rFonts w:ascii="Times New Roman" w:eastAsia="Times New Roman" w:hAnsi="Times New Roman" w:cs="Times New Roman"/>
          <w:b/>
          <w:noProof/>
          <w:sz w:val="24"/>
          <w:szCs w:val="24"/>
          <w:lang w:bidi="en-US"/>
        </w:rPr>
        <w:t xml:space="preserve"> </w:t>
      </w:r>
      <w:r w:rsidR="005B5267" w:rsidRPr="007D1EEB">
        <w:rPr>
          <w:rFonts w:ascii="Times New Roman" w:eastAsia="Times New Roman" w:hAnsi="Times New Roman" w:cs="Times New Roman"/>
          <w:b/>
          <w:noProof/>
          <w:sz w:val="24"/>
          <w:szCs w:val="24"/>
          <w:lang w:val="sr-Cyrl-RS" w:bidi="en-US"/>
        </w:rPr>
        <w:t xml:space="preserve">   </w:t>
      </w:r>
      <w:r w:rsidR="00986B0D" w:rsidRPr="007D1EEB">
        <w:rPr>
          <w:rFonts w:ascii="Times New Roman" w:eastAsia="Times New Roman" w:hAnsi="Times New Roman" w:cs="Times New Roman"/>
          <w:b/>
          <w:noProof/>
          <w:sz w:val="24"/>
          <w:szCs w:val="24"/>
          <w:u w:val="single"/>
          <w:lang w:val="sr-Cyrl-RS" w:bidi="en-US"/>
        </w:rPr>
        <w:t>ПОСТУПАК ИЗБОРА</w:t>
      </w:r>
    </w:p>
    <w:p w14:paraId="19CD583B" w14:textId="5660E1E0" w:rsidR="002B4322" w:rsidRPr="007D1EEB" w:rsidRDefault="002B4322" w:rsidP="005E6A02">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sidR="005E6A02">
        <w:rPr>
          <w:rFonts w:ascii="Times New Roman" w:eastAsia="Times New Roman" w:hAnsi="Times New Roman" w:cs="Times New Roman"/>
          <w:noProof/>
          <w:sz w:val="24"/>
          <w:szCs w:val="24"/>
          <w:lang w:val="sr-Cyrl-RS" w:bidi="en-US"/>
        </w:rPr>
        <w:t>поступка избора, као и самог ј</w:t>
      </w:r>
      <w:r w:rsidR="001353FC" w:rsidRPr="007D1EEB">
        <w:rPr>
          <w:rFonts w:ascii="Times New Roman" w:eastAsia="Times New Roman" w:hAnsi="Times New Roman" w:cs="Times New Roman"/>
          <w:noProof/>
          <w:sz w:val="24"/>
          <w:szCs w:val="24"/>
          <w:lang w:val="sr-Cyrl-RS" w:bidi="en-US"/>
        </w:rPr>
        <w:t xml:space="preserve">авног позива, </w:t>
      </w:r>
      <w:r w:rsidR="008412F2" w:rsidRPr="007D1EEB">
        <w:rPr>
          <w:rFonts w:ascii="Times New Roman" w:eastAsia="Times New Roman" w:hAnsi="Times New Roman" w:cs="Times New Roman"/>
          <w:noProof/>
          <w:sz w:val="24"/>
          <w:szCs w:val="24"/>
          <w:lang w:val="sr-Cyrl-RS" w:bidi="en-US"/>
        </w:rPr>
        <w:t xml:space="preserve">формирана </w:t>
      </w:r>
      <w:r w:rsidR="001353FC" w:rsidRPr="007D1EEB">
        <w:rPr>
          <w:rFonts w:ascii="Times New Roman" w:eastAsia="Times New Roman" w:hAnsi="Times New Roman" w:cs="Times New Roman"/>
          <w:noProof/>
          <w:sz w:val="24"/>
          <w:szCs w:val="24"/>
          <w:lang w:val="sr-Cyrl-RS" w:bidi="en-US"/>
        </w:rPr>
        <w:t xml:space="preserve">је </w:t>
      </w:r>
      <w:r w:rsidR="00475D7B"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7D1EEB">
        <w:rPr>
          <w:rFonts w:ascii="Times New Roman" w:hAnsi="Times New Roman" w:cs="Times New Roman"/>
          <w:sz w:val="24"/>
          <w:szCs w:val="24"/>
          <w:lang w:val="sr-Cyrl-RS"/>
        </w:rPr>
        <w:t xml:space="preserve">за чланство </w:t>
      </w:r>
      <w:r w:rsidR="001425C0" w:rsidRPr="001425C0">
        <w:rPr>
          <w:rFonts w:ascii="Times New Roman" w:eastAsia="Times New Roman" w:hAnsi="Times New Roman" w:cs="Times New Roman"/>
          <w:noProof/>
          <w:sz w:val="24"/>
          <w:szCs w:val="24"/>
          <w:lang w:val="sr-Cyrl-RS" w:bidi="en-US"/>
        </w:rPr>
        <w:t xml:space="preserve">у </w:t>
      </w:r>
      <w:r w:rsidR="001425C0" w:rsidRPr="001425C0">
        <w:rPr>
          <w:rFonts w:ascii="Times New Roman" w:hAnsi="Times New Roman" w:cs="Times New Roman"/>
          <w:sz w:val="24"/>
          <w:szCs w:val="24"/>
          <w:lang w:val="sr-Cyrl-RS" w:bidi="en-US"/>
        </w:rPr>
        <w:t xml:space="preserve">Радној групи </w:t>
      </w:r>
      <w:r w:rsidR="001425C0" w:rsidRPr="001425C0">
        <w:rPr>
          <w:rFonts w:ascii="Times New Roman" w:hAnsi="Times New Roman" w:cs="Times New Roman"/>
          <w:bCs/>
          <w:sz w:val="24"/>
          <w:szCs w:val="24"/>
          <w:lang w:val="sr-Cyrl-RS"/>
        </w:rPr>
        <w:t xml:space="preserve"> за израду </w:t>
      </w:r>
      <w:r w:rsidR="005E6A02">
        <w:rPr>
          <w:rFonts w:ascii="Times New Roman" w:hAnsi="Times New Roman" w:cs="Times New Roman"/>
          <w:bCs/>
          <w:sz w:val="24"/>
          <w:szCs w:val="24"/>
          <w:lang w:val="sr-Cyrl-RS"/>
        </w:rPr>
        <w:t>Нацрта з</w:t>
      </w:r>
      <w:r w:rsidR="001425C0">
        <w:rPr>
          <w:rFonts w:ascii="Times New Roman" w:hAnsi="Times New Roman" w:cs="Times New Roman"/>
          <w:bCs/>
          <w:sz w:val="24"/>
          <w:szCs w:val="24"/>
          <w:lang w:val="sr-Cyrl-RS"/>
        </w:rPr>
        <w:t xml:space="preserve">акона о </w:t>
      </w:r>
      <w:r w:rsidR="001A73B2">
        <w:rPr>
          <w:rFonts w:ascii="Times New Roman" w:hAnsi="Times New Roman"/>
          <w:sz w:val="24"/>
          <w:szCs w:val="24"/>
          <w:lang w:val="sr-Cyrl-RS"/>
        </w:rPr>
        <w:t>заштити од нејонизујућих зрачења</w:t>
      </w:r>
      <w:r w:rsidR="001353FC" w:rsidRPr="0072574D">
        <w:rPr>
          <w:rFonts w:ascii="Times New Roman" w:eastAsia="Times New Roman" w:hAnsi="Times New Roman" w:cs="Times New Roman"/>
          <w:noProof/>
          <w:sz w:val="24"/>
          <w:szCs w:val="24"/>
          <w:lang w:val="sr-Cyrl-RS" w:bidi="en-US"/>
        </w:rPr>
        <w:t xml:space="preserve">, </w:t>
      </w:r>
      <w:r w:rsidR="001353FC" w:rsidRPr="007D1EEB">
        <w:rPr>
          <w:rFonts w:ascii="Times New Roman" w:eastAsia="Times New Roman" w:hAnsi="Times New Roman" w:cs="Times New Roman"/>
          <w:noProof/>
          <w:sz w:val="24"/>
          <w:szCs w:val="24"/>
          <w:lang w:val="sr-Cyrl-RS" w:bidi="en-US"/>
        </w:rPr>
        <w:t>која је</w:t>
      </w:r>
      <w:r w:rsidR="008412F2" w:rsidRPr="007D1EEB">
        <w:rPr>
          <w:rFonts w:ascii="Times New Roman" w:eastAsia="Times New Roman" w:hAnsi="Times New Roman" w:cs="Times New Roman"/>
          <w:noProof/>
          <w:sz w:val="24"/>
          <w:szCs w:val="24"/>
          <w:lang w:val="sr-Cyrl-RS" w:bidi="en-US"/>
        </w:rPr>
        <w:t xml:space="preserve"> састављена од представника </w:t>
      </w:r>
      <w:r w:rsidR="00076CC0" w:rsidRPr="007D1EE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D1EEB">
        <w:rPr>
          <w:rFonts w:ascii="Times New Roman" w:eastAsia="Times New Roman" w:hAnsi="Times New Roman" w:cs="Times New Roman"/>
          <w:noProof/>
          <w:sz w:val="24"/>
          <w:szCs w:val="24"/>
          <w:lang w:val="sr-Cyrl-RS" w:bidi="en-US"/>
        </w:rPr>
        <w:t xml:space="preserve"> и Министарства </w:t>
      </w:r>
      <w:r w:rsidR="00475D7B" w:rsidRPr="007D1EEB">
        <w:rPr>
          <w:rFonts w:ascii="Times New Roman" w:eastAsia="Times New Roman" w:hAnsi="Times New Roman" w:cs="Times New Roman"/>
          <w:noProof/>
          <w:sz w:val="24"/>
          <w:szCs w:val="24"/>
          <w:lang w:val="sr-Cyrl-RS" w:bidi="en-US"/>
        </w:rPr>
        <w:t>за</w:t>
      </w:r>
      <w:r w:rsidR="00642F63" w:rsidRPr="007D1EEB">
        <w:rPr>
          <w:rFonts w:ascii="Times New Roman" w:eastAsia="Times New Roman" w:hAnsi="Times New Roman" w:cs="Times New Roman"/>
          <w:noProof/>
          <w:sz w:val="24"/>
          <w:szCs w:val="24"/>
          <w:lang w:val="sr-Cyrl-RS" w:bidi="en-US"/>
        </w:rPr>
        <w:t>штите животне средине</w:t>
      </w:r>
      <w:r w:rsidR="008412F2" w:rsidRPr="007D1EEB">
        <w:rPr>
          <w:rFonts w:ascii="Times New Roman" w:eastAsia="Times New Roman" w:hAnsi="Times New Roman" w:cs="Times New Roman"/>
          <w:noProof/>
          <w:sz w:val="24"/>
          <w:szCs w:val="24"/>
          <w:lang w:val="sr-Cyrl-RS" w:bidi="en-US"/>
        </w:rPr>
        <w:t>.</w:t>
      </w:r>
      <w:r w:rsidR="00B201DE" w:rsidRPr="007D1EEB">
        <w:rPr>
          <w:rFonts w:ascii="Times New Roman" w:eastAsia="Times New Roman" w:hAnsi="Times New Roman" w:cs="Times New Roman"/>
          <w:noProof/>
          <w:sz w:val="24"/>
          <w:szCs w:val="24"/>
          <w:lang w:val="sr-Cyrl-RS" w:bidi="en-US"/>
        </w:rPr>
        <w:t xml:space="preserve"> </w:t>
      </w:r>
    </w:p>
    <w:p w14:paraId="168F546B" w14:textId="67356E26" w:rsidR="003B549C"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lastRenderedPageBreak/>
        <w:t xml:space="preserve">Формирана Комисија дужна је да </w:t>
      </w:r>
      <w:r w:rsidR="00720FD7" w:rsidRPr="007D1EEB">
        <w:rPr>
          <w:rFonts w:ascii="Times New Roman" w:eastAsia="Times New Roman" w:hAnsi="Times New Roman" w:cs="Times New Roman"/>
          <w:noProof/>
          <w:sz w:val="24"/>
          <w:szCs w:val="24"/>
          <w:lang w:val="sr-Cyrl-RS" w:bidi="en-US"/>
        </w:rPr>
        <w:t xml:space="preserve">најкасније </w:t>
      </w:r>
      <w:r w:rsidRPr="007D1EEB">
        <w:rPr>
          <w:rFonts w:ascii="Times New Roman" w:eastAsia="Times New Roman" w:hAnsi="Times New Roman" w:cs="Times New Roman"/>
          <w:noProof/>
          <w:sz w:val="24"/>
          <w:szCs w:val="24"/>
          <w:lang w:val="sr-Cyrl-RS" w:bidi="en-US"/>
        </w:rPr>
        <w:t xml:space="preserve">у року од </w:t>
      </w:r>
      <w:r w:rsidR="00AD4517" w:rsidRPr="007D1EEB">
        <w:rPr>
          <w:rFonts w:ascii="Times New Roman" w:eastAsia="Times New Roman" w:hAnsi="Times New Roman" w:cs="Times New Roman"/>
          <w:noProof/>
          <w:sz w:val="24"/>
          <w:szCs w:val="24"/>
          <w:lang w:val="en-US" w:bidi="en-US"/>
        </w:rPr>
        <w:t>30</w:t>
      </w:r>
      <w:r w:rsidR="00F34208" w:rsidRPr="007D1EEB">
        <w:rPr>
          <w:rFonts w:ascii="Times New Roman" w:eastAsia="Times New Roman" w:hAnsi="Times New Roman" w:cs="Times New Roman"/>
          <w:noProof/>
          <w:sz w:val="24"/>
          <w:szCs w:val="24"/>
          <w:lang w:val="sr-Cyrl-RS" w:bidi="en-US"/>
        </w:rPr>
        <w:t xml:space="preserve"> </w:t>
      </w:r>
      <w:r w:rsidR="00EC4CC4" w:rsidRPr="007D1EEB">
        <w:rPr>
          <w:rFonts w:ascii="Times New Roman" w:eastAsia="Times New Roman" w:hAnsi="Times New Roman" w:cs="Times New Roman"/>
          <w:noProof/>
          <w:sz w:val="24"/>
          <w:szCs w:val="24"/>
          <w:lang w:val="sr-Cyrl-RS" w:bidi="en-US"/>
        </w:rPr>
        <w:t>радних</w:t>
      </w:r>
      <w:r w:rsidRPr="007D1EEB">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7D1EE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7D1EEB">
        <w:rPr>
          <w:rFonts w:ascii="Times New Roman" w:eastAsia="Times New Roman" w:hAnsi="Times New Roman" w:cs="Times New Roman"/>
          <w:noProof/>
          <w:sz w:val="24"/>
          <w:szCs w:val="24"/>
          <w:lang w:val="sr-Cyrl-RS" w:bidi="en-US"/>
        </w:rPr>
        <w:t xml:space="preserve"> </w:t>
      </w:r>
      <w:r w:rsidR="001425C0" w:rsidRPr="001425C0">
        <w:rPr>
          <w:rFonts w:ascii="Times New Roman" w:hAnsi="Times New Roman" w:cs="Times New Roman"/>
          <w:sz w:val="24"/>
          <w:szCs w:val="24"/>
          <w:lang w:val="sr-Cyrl-RS" w:bidi="en-US"/>
        </w:rPr>
        <w:t xml:space="preserve">Радној групи </w:t>
      </w:r>
      <w:r w:rsidR="005E6A02">
        <w:rPr>
          <w:rFonts w:ascii="Times New Roman" w:hAnsi="Times New Roman" w:cs="Times New Roman"/>
          <w:bCs/>
          <w:sz w:val="24"/>
          <w:szCs w:val="24"/>
          <w:lang w:val="sr-Cyrl-RS"/>
        </w:rPr>
        <w:t xml:space="preserve"> за израду Нацрта з</w:t>
      </w:r>
      <w:r w:rsidR="001425C0" w:rsidRPr="001425C0">
        <w:rPr>
          <w:rFonts w:ascii="Times New Roman" w:hAnsi="Times New Roman" w:cs="Times New Roman"/>
          <w:bCs/>
          <w:sz w:val="24"/>
          <w:szCs w:val="24"/>
          <w:lang w:val="sr-Cyrl-RS"/>
        </w:rPr>
        <w:t xml:space="preserve">акона о </w:t>
      </w:r>
      <w:r w:rsidR="001A73B2">
        <w:rPr>
          <w:rFonts w:ascii="Times New Roman" w:hAnsi="Times New Roman"/>
          <w:sz w:val="24"/>
          <w:szCs w:val="24"/>
          <w:lang w:val="sr-Cyrl-RS"/>
        </w:rPr>
        <w:t xml:space="preserve">заштити од нејонизујућих зрачења </w:t>
      </w:r>
      <w:r w:rsidR="00B63B43"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r w:rsidR="00013A3C" w:rsidRPr="007D1EEB">
        <w:rPr>
          <w:rFonts w:ascii="Times New Roman" w:hAnsi="Times New Roman" w:cs="Times New Roman"/>
          <w:sz w:val="24"/>
          <w:szCs w:val="24"/>
          <w:lang w:val="sr-Cyrl-RS"/>
        </w:rPr>
        <w:t xml:space="preserve"> </w:t>
      </w:r>
    </w:p>
    <w:p w14:paraId="29CAA9A5" w14:textId="592C60ED" w:rsidR="004D29F9" w:rsidRPr="007D1EEB"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sidR="005E6A02">
        <w:rPr>
          <w:rFonts w:ascii="Times New Roman" w:hAnsi="Times New Roman" w:cs="Times New Roman"/>
          <w:sz w:val="24"/>
          <w:szCs w:val="24"/>
          <w:lang w:val="sr-Cyrl-RS"/>
        </w:rPr>
        <w:t>, као и сам ј</w:t>
      </w:r>
      <w:r w:rsidR="004D29F9" w:rsidRPr="007D1EEB">
        <w:rPr>
          <w:rFonts w:ascii="Times New Roman" w:hAnsi="Times New Roman" w:cs="Times New Roman"/>
          <w:sz w:val="24"/>
          <w:szCs w:val="24"/>
          <w:lang w:val="sr-Cyrl-RS"/>
        </w:rPr>
        <w:t xml:space="preserve">авни позив, </w:t>
      </w:r>
      <w:r w:rsidR="00013A3C" w:rsidRPr="007D1EEB">
        <w:rPr>
          <w:rFonts w:ascii="Times New Roman" w:hAnsi="Times New Roman" w:cs="Times New Roman"/>
          <w:sz w:val="24"/>
          <w:szCs w:val="24"/>
          <w:lang w:val="sr-Cyrl-RS"/>
        </w:rPr>
        <w:t>биће објављен</w:t>
      </w:r>
      <w:r w:rsidR="004D29F9" w:rsidRPr="007D1EEB">
        <w:rPr>
          <w:rFonts w:ascii="Times New Roman" w:hAnsi="Times New Roman" w:cs="Times New Roman"/>
          <w:sz w:val="24"/>
          <w:szCs w:val="24"/>
          <w:lang w:val="sr-Cyrl-RS"/>
        </w:rPr>
        <w:t xml:space="preserve"> на званичним интернет страницама </w:t>
      </w:r>
      <w:r w:rsidR="00076CC0"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7D1EEB">
          <w:rPr>
            <w:rStyle w:val="Hyperlink"/>
            <w:rFonts w:ascii="Times New Roman" w:eastAsia="Times New Roman" w:hAnsi="Times New Roman" w:cs="Times New Roman"/>
            <w:noProof/>
            <w:sz w:val="24"/>
            <w:szCs w:val="24"/>
            <w:lang w:val="en-US" w:bidi="en-US"/>
          </w:rPr>
          <w:t>www.minljmpdd.gov.rs</w:t>
        </w:r>
      </w:hyperlink>
      <w:r w:rsidR="00F8536B" w:rsidRPr="007D1EEB">
        <w:rPr>
          <w:rFonts w:ascii="Times New Roman" w:eastAsia="Times New Roman" w:hAnsi="Times New Roman" w:cs="Times New Roman"/>
          <w:noProof/>
          <w:sz w:val="24"/>
          <w:szCs w:val="24"/>
          <w:lang w:val="sr-Cyrl-RS" w:bidi="en-US"/>
        </w:rPr>
        <w:t xml:space="preserve"> </w:t>
      </w:r>
      <w:r w:rsidR="00076CC0" w:rsidRPr="007D1EEB">
        <w:rPr>
          <w:rFonts w:ascii="Times New Roman" w:eastAsia="Times New Roman" w:hAnsi="Times New Roman" w:cs="Times New Roman"/>
          <w:noProof/>
          <w:sz w:val="24"/>
          <w:szCs w:val="24"/>
          <w:lang w:val="en-US" w:bidi="en-US"/>
        </w:rPr>
        <w:t xml:space="preserve"> </w:t>
      </w:r>
      <w:r w:rsidR="004D29F9" w:rsidRPr="007D1EEB">
        <w:rPr>
          <w:rFonts w:ascii="Times New Roman" w:hAnsi="Times New Roman" w:cs="Times New Roman"/>
          <w:sz w:val="24"/>
          <w:szCs w:val="24"/>
          <w:lang w:val="sr-Cyrl-RS"/>
        </w:rPr>
        <w:t xml:space="preserve">и </w:t>
      </w:r>
      <w:r w:rsidR="001C55C0" w:rsidRPr="006C4950">
        <w:rPr>
          <w:rFonts w:ascii="Times New Roman" w:hAnsi="Times New Roman" w:cs="Times New Roman"/>
          <w:sz w:val="24"/>
          <w:szCs w:val="24"/>
          <w:lang w:val="sr-Cyrl-RS"/>
        </w:rPr>
        <w:t xml:space="preserve">Министарства </w:t>
      </w:r>
      <w:r w:rsidR="00642F63" w:rsidRPr="006C4950">
        <w:rPr>
          <w:rFonts w:ascii="Times New Roman" w:hAnsi="Times New Roman" w:cs="Times New Roman"/>
          <w:sz w:val="24"/>
          <w:szCs w:val="24"/>
          <w:lang w:val="sr-Cyrl-RS"/>
        </w:rPr>
        <w:t>заштите животне средине</w:t>
      </w:r>
      <w:r w:rsidR="00B63B43" w:rsidRPr="006C4950">
        <w:rPr>
          <w:rFonts w:ascii="Times New Roman" w:hAnsi="Times New Roman" w:cs="Times New Roman"/>
          <w:sz w:val="24"/>
          <w:szCs w:val="24"/>
          <w:lang w:val="en-US"/>
        </w:rPr>
        <w:t xml:space="preserve"> </w:t>
      </w:r>
      <w:hyperlink r:id="rId12" w:history="1">
        <w:r w:rsidR="00B63B43" w:rsidRPr="006C4950">
          <w:rPr>
            <w:rStyle w:val="Hyperlink"/>
            <w:rFonts w:ascii="Times New Roman" w:hAnsi="Times New Roman" w:cs="Times New Roman"/>
            <w:sz w:val="24"/>
            <w:szCs w:val="24"/>
            <w:lang w:val="en-US"/>
          </w:rPr>
          <w:t>www.ekologija.gov.rs</w:t>
        </w:r>
      </w:hyperlink>
      <w:r w:rsidR="00B63B43" w:rsidRPr="006C4950">
        <w:rPr>
          <w:rFonts w:ascii="Times New Roman" w:hAnsi="Times New Roman" w:cs="Times New Roman"/>
          <w:sz w:val="24"/>
          <w:szCs w:val="24"/>
          <w:lang w:val="en-US"/>
        </w:rPr>
        <w:t xml:space="preserve"> </w:t>
      </w:r>
      <w:r w:rsidR="001D2A22" w:rsidRPr="006C4950">
        <w:rPr>
          <w:rFonts w:ascii="Times New Roman" w:hAnsi="Times New Roman" w:cs="Times New Roman"/>
          <w:sz w:val="24"/>
          <w:szCs w:val="24"/>
          <w:lang w:val="sr-Cyrl-RS"/>
        </w:rPr>
        <w:t xml:space="preserve"> </w:t>
      </w:r>
      <w:r w:rsidR="001C55C0" w:rsidRPr="006C4950">
        <w:rPr>
          <w:rFonts w:ascii="Times New Roman" w:hAnsi="Times New Roman" w:cs="Times New Roman"/>
          <w:sz w:val="24"/>
          <w:szCs w:val="24"/>
          <w:lang w:val="sr-Cyrl-RS"/>
        </w:rPr>
        <w:t>и</w:t>
      </w:r>
      <w:r w:rsidR="001C55C0" w:rsidRPr="007D1EEB">
        <w:rPr>
          <w:rFonts w:ascii="Times New Roman" w:hAnsi="Times New Roman" w:cs="Times New Roman"/>
          <w:sz w:val="24"/>
          <w:szCs w:val="24"/>
          <w:lang w:val="sr-Cyrl-RS"/>
        </w:rPr>
        <w:t xml:space="preserve"> </w:t>
      </w:r>
      <w:r w:rsidR="004D29F9" w:rsidRPr="007D1EEB">
        <w:rPr>
          <w:rFonts w:ascii="Times New Roman" w:hAnsi="Times New Roman" w:cs="Times New Roman"/>
          <w:sz w:val="24"/>
          <w:szCs w:val="24"/>
          <w:lang w:val="sr-Cyrl-RS"/>
        </w:rPr>
        <w:t>достав</w:t>
      </w:r>
      <w:r w:rsidR="00013A3C" w:rsidRPr="007D1EEB">
        <w:rPr>
          <w:rFonts w:ascii="Times New Roman" w:hAnsi="Times New Roman" w:cs="Times New Roman"/>
          <w:sz w:val="24"/>
          <w:szCs w:val="24"/>
          <w:lang w:val="sr-Cyrl-RS"/>
        </w:rPr>
        <w:t>љен</w:t>
      </w:r>
      <w:r w:rsidR="004D29F9" w:rsidRPr="007D1EEB">
        <w:rPr>
          <w:rFonts w:ascii="Times New Roman" w:hAnsi="Times New Roman" w:cs="Times New Roman"/>
          <w:sz w:val="24"/>
          <w:szCs w:val="24"/>
          <w:lang w:val="sr-Cyrl-RS"/>
        </w:rPr>
        <w:t xml:space="preserve"> подносиоцима пријава на Јавни позив електронским путем.</w:t>
      </w:r>
    </w:p>
    <w:p w14:paraId="3FC62C65" w14:textId="6B0B6463" w:rsidR="004662D1" w:rsidRDefault="002B4322" w:rsidP="00554CA9">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Евентуална питања ок</w:t>
      </w:r>
      <w:r w:rsidR="0076134D" w:rsidRPr="007D1EEB">
        <w:rPr>
          <w:rFonts w:ascii="Times New Roman" w:eastAsia="Times New Roman" w:hAnsi="Times New Roman" w:cs="Times New Roman"/>
          <w:noProof/>
          <w:sz w:val="24"/>
          <w:szCs w:val="24"/>
          <w:lang w:val="sr-Latn-CS" w:bidi="en-US"/>
        </w:rPr>
        <w:t xml:space="preserve">о поступка </w:t>
      </w:r>
      <w:r w:rsidR="00F87293"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0076134D"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00076CC0" w:rsidRPr="007D1EEB">
        <w:rPr>
          <w:rFonts w:ascii="Times New Roman" w:eastAsia="Times New Roman" w:hAnsi="Times New Roman" w:cs="Times New Roman"/>
          <w:noProof/>
          <w:sz w:val="24"/>
          <w:szCs w:val="24"/>
          <w:lang w:val="sr-Cyrl-RS" w:bidi="en-US"/>
        </w:rPr>
        <w:t>Министарств</w:t>
      </w:r>
      <w:r w:rsidR="00042AE5" w:rsidRPr="007D1EEB">
        <w:rPr>
          <w:rFonts w:ascii="Times New Roman" w:eastAsia="Times New Roman" w:hAnsi="Times New Roman" w:cs="Times New Roman"/>
          <w:noProof/>
          <w:sz w:val="24"/>
          <w:szCs w:val="24"/>
          <w:lang w:val="sr-Cyrl-RS" w:bidi="en-US"/>
        </w:rPr>
        <w:t>у</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D1EEB">
        <w:rPr>
          <w:rFonts w:ascii="Times New Roman" w:eastAsia="Times New Roman" w:hAnsi="Times New Roman" w:cs="Times New Roman"/>
          <w:noProof/>
          <w:sz w:val="24"/>
          <w:szCs w:val="24"/>
          <w:lang w:val="sr-Cyrl-RS" w:bidi="en-US"/>
        </w:rPr>
        <w:t>,</w:t>
      </w:r>
      <w:r w:rsidR="001A73B2">
        <w:rPr>
          <w:rFonts w:ascii="Times New Roman" w:eastAsia="Times New Roman" w:hAnsi="Times New Roman" w:cs="Times New Roman"/>
          <w:noProof/>
          <w:sz w:val="24"/>
          <w:szCs w:val="24"/>
          <w:lang w:val="sr-Cyrl-RS" w:bidi="en-US"/>
        </w:rPr>
        <w:t xml:space="preserve"> </w:t>
      </w:r>
      <w:r w:rsidR="0076134D" w:rsidRPr="001A73B2">
        <w:rPr>
          <w:rFonts w:ascii="Times New Roman" w:eastAsia="Times New Roman" w:hAnsi="Times New Roman" w:cs="Times New Roman"/>
          <w:noProof/>
          <w:spacing w:val="-2"/>
          <w:sz w:val="24"/>
          <w:szCs w:val="24"/>
          <w:lang w:val="sr-Cyrl-RS" w:bidi="en-US"/>
        </w:rPr>
        <w:t>на</w:t>
      </w:r>
      <w:r w:rsidR="00CF004A">
        <w:rPr>
          <w:rFonts w:ascii="Times New Roman" w:eastAsia="Times New Roman" w:hAnsi="Times New Roman" w:cs="Times New Roman"/>
          <w:noProof/>
          <w:spacing w:val="-2"/>
          <w:sz w:val="24"/>
          <w:szCs w:val="24"/>
          <w:lang w:bidi="en-US"/>
        </w:rPr>
        <w:t xml:space="preserve"> email </w:t>
      </w:r>
      <w:r w:rsidR="00CF004A">
        <w:rPr>
          <w:rFonts w:ascii="Times New Roman" w:eastAsia="Times New Roman" w:hAnsi="Times New Roman" w:cs="Times New Roman"/>
          <w:noProof/>
          <w:spacing w:val="-2"/>
          <w:sz w:val="24"/>
          <w:szCs w:val="24"/>
          <w:lang w:val="sr-Cyrl-RS" w:bidi="en-US"/>
        </w:rPr>
        <w:t>адресу</w:t>
      </w:r>
      <w:r w:rsidR="00076CC0" w:rsidRPr="007D1EEB">
        <w:rPr>
          <w:rFonts w:ascii="Times New Roman" w:eastAsia="Times New Roman" w:hAnsi="Times New Roman" w:cs="Times New Roman"/>
          <w:noProof/>
          <w:sz w:val="24"/>
          <w:szCs w:val="24"/>
          <w:lang w:val="sr-Latn-CS" w:bidi="en-US"/>
        </w:rPr>
        <w:t xml:space="preserve"> </w:t>
      </w:r>
      <w:hyperlink r:id="rId13" w:history="1">
        <w:r w:rsidR="00A57D77" w:rsidRPr="00324135">
          <w:rPr>
            <w:rStyle w:val="Hyperlink"/>
            <w:rFonts w:ascii="Times New Roman" w:eastAsia="Times New Roman" w:hAnsi="Times New Roman" w:cs="Times New Roman"/>
            <w:b/>
            <w:bCs/>
            <w:sz w:val="24"/>
            <w:szCs w:val="24"/>
            <w:lang w:val="en-US" w:bidi="en-US"/>
          </w:rPr>
          <w:t>javni.poziv@minljmpdd.gov.rs</w:t>
        </w:r>
      </w:hyperlink>
      <w:r w:rsidR="00A57D77" w:rsidRPr="007D1EEB">
        <w:rPr>
          <w:rFonts w:ascii="Times New Roman" w:eastAsia="Times New Roman" w:hAnsi="Times New Roman" w:cs="Times New Roman"/>
          <w:b/>
          <w:noProof/>
          <w:sz w:val="24"/>
          <w:szCs w:val="24"/>
          <w:lang w:val="ru-RU" w:bidi="en-US"/>
        </w:rPr>
        <w:t xml:space="preserve">   </w:t>
      </w:r>
      <w:r w:rsidR="0076134D" w:rsidRPr="007D1EEB">
        <w:rPr>
          <w:rFonts w:ascii="Times New Roman" w:eastAsia="Times New Roman" w:hAnsi="Times New Roman" w:cs="Times New Roman"/>
          <w:noProof/>
          <w:sz w:val="24"/>
          <w:szCs w:val="24"/>
          <w:lang w:bidi="en-US"/>
        </w:rPr>
        <w:t xml:space="preserve">или телефоном на </w:t>
      </w:r>
      <w:r w:rsidR="00352031">
        <w:rPr>
          <w:rFonts w:ascii="Times New Roman" w:eastAsia="Times New Roman" w:hAnsi="Times New Roman" w:cs="Times New Roman"/>
          <w:noProof/>
          <w:sz w:val="24"/>
          <w:szCs w:val="24"/>
          <w:lang w:val="sr-Cyrl-RS" w:bidi="en-US"/>
        </w:rPr>
        <w:t>011/311-38-95 и 011/311-3859</w:t>
      </w:r>
      <w:r w:rsidRPr="007D1EEB">
        <w:rPr>
          <w:rFonts w:ascii="Times New Roman" w:eastAsia="Times New Roman" w:hAnsi="Times New Roman" w:cs="Times New Roman"/>
          <w:noProof/>
          <w:sz w:val="24"/>
          <w:szCs w:val="24"/>
          <w:lang w:bidi="en-US"/>
        </w:rPr>
        <w:t>.</w:t>
      </w:r>
    </w:p>
    <w:p w14:paraId="7684DE16" w14:textId="76875B0C" w:rsidR="00BD4C11" w:rsidRDefault="00BD4C11" w:rsidP="00554CA9">
      <w:pPr>
        <w:spacing w:after="240"/>
        <w:ind w:firstLine="562"/>
        <w:jc w:val="both"/>
        <w:rPr>
          <w:rFonts w:ascii="Times New Roman" w:eastAsia="Times New Roman" w:hAnsi="Times New Roman" w:cs="Times New Roman"/>
          <w:noProof/>
          <w:sz w:val="24"/>
          <w:szCs w:val="24"/>
          <w:lang w:bidi="en-US"/>
        </w:rPr>
      </w:pPr>
    </w:p>
    <w:p w14:paraId="1ABB6016" w14:textId="438025DC" w:rsidR="00AC6273" w:rsidRPr="007D1EE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VI</w:t>
      </w:r>
      <w:r w:rsidR="003D470E">
        <w:rPr>
          <w:rFonts w:ascii="Times New Roman" w:eastAsia="Times New Roman" w:hAnsi="Times New Roman" w:cs="Times New Roman"/>
          <w:b/>
          <w:sz w:val="24"/>
          <w:szCs w:val="24"/>
          <w:lang w:val="en-US" w:eastAsia="sr-Cyrl-RS" w:bidi="en-US"/>
        </w:rPr>
        <w:t>I</w:t>
      </w:r>
      <w:r w:rsidRPr="007D1EEB">
        <w:rPr>
          <w:rFonts w:ascii="Times New Roman" w:eastAsia="Times New Roman" w:hAnsi="Times New Roman" w:cs="Times New Roman"/>
          <w:b/>
          <w:sz w:val="24"/>
          <w:szCs w:val="24"/>
          <w:lang w:eastAsia="sr-Cyrl-RS" w:bidi="en-US"/>
        </w:rPr>
        <w:t xml:space="preserve"> </w:t>
      </w:r>
      <w:r w:rsidR="005B5267" w:rsidRPr="007D1EEB">
        <w:rPr>
          <w:rFonts w:ascii="Times New Roman" w:eastAsia="Times New Roman" w:hAnsi="Times New Roman" w:cs="Times New Roman"/>
          <w:b/>
          <w:sz w:val="24"/>
          <w:szCs w:val="24"/>
          <w:lang w:val="sr-Cyrl-RS" w:eastAsia="sr-Cyrl-RS" w:bidi="en-US"/>
        </w:rPr>
        <w:t xml:space="preserve">   </w:t>
      </w:r>
      <w:r w:rsidR="007C4824" w:rsidRPr="007D1EEB">
        <w:rPr>
          <w:rFonts w:ascii="Times New Roman" w:eastAsia="Times New Roman" w:hAnsi="Times New Roman" w:cs="Times New Roman"/>
          <w:b/>
          <w:sz w:val="24"/>
          <w:szCs w:val="24"/>
          <w:u w:val="single"/>
          <w:lang w:val="sr-Cyrl-RS" w:eastAsia="sr-Cyrl-RS" w:bidi="en-US"/>
        </w:rPr>
        <w:t>ДОДАТНЕ ИНФОРМАЦИЈЕ</w:t>
      </w:r>
    </w:p>
    <w:p w14:paraId="7E7EA973" w14:textId="77777777" w:rsidR="001B2C67" w:rsidRDefault="001C14FB" w:rsidP="001B2C67">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Министарство</w:t>
      </w:r>
      <w:r w:rsidR="000E3241" w:rsidRPr="007D1EEB">
        <w:rPr>
          <w:rFonts w:ascii="Times New Roman" w:eastAsia="Times New Roman" w:hAnsi="Times New Roman" w:cs="Times New Roman"/>
          <w:sz w:val="24"/>
          <w:szCs w:val="24"/>
          <w:lang w:val="ru-RU" w:eastAsia="sr-Cyrl-RS" w:bidi="en-US"/>
        </w:rPr>
        <w:t xml:space="preserve"> заштите животне средине </w:t>
      </w:r>
      <w:r w:rsidRPr="007D1EEB">
        <w:rPr>
          <w:rFonts w:ascii="Times New Roman" w:eastAsia="Times New Roman" w:hAnsi="Times New Roman" w:cs="Times New Roman"/>
          <w:sz w:val="24"/>
          <w:szCs w:val="24"/>
          <w:lang w:val="ru-RU" w:eastAsia="sr-Cyrl-RS" w:bidi="en-US"/>
        </w:rPr>
        <w:t xml:space="preserve">и </w:t>
      </w:r>
      <w:r w:rsidR="00076CC0" w:rsidRPr="007D1EEB">
        <w:rPr>
          <w:rFonts w:ascii="Times New Roman" w:eastAsia="Times New Roman" w:hAnsi="Times New Roman" w:cs="Times New Roman"/>
          <w:noProof/>
          <w:sz w:val="24"/>
          <w:szCs w:val="24"/>
          <w:lang w:val="sr-Cyrl-RS" w:bidi="en-US"/>
        </w:rPr>
        <w:t>Министарств</w:t>
      </w:r>
      <w:r w:rsidR="00076CC0" w:rsidRPr="007D1EEB">
        <w:rPr>
          <w:rFonts w:ascii="Times New Roman" w:eastAsia="Times New Roman" w:hAnsi="Times New Roman" w:cs="Times New Roman"/>
          <w:noProof/>
          <w:sz w:val="24"/>
          <w:szCs w:val="24"/>
          <w:lang w:val="en-US" w:bidi="en-US"/>
        </w:rPr>
        <w:t>o</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7D1EEB">
        <w:rPr>
          <w:rFonts w:ascii="Times New Roman" w:eastAsia="Times New Roman" w:hAnsi="Times New Roman" w:cs="Times New Roman"/>
          <w:sz w:val="24"/>
          <w:szCs w:val="24"/>
          <w:lang w:val="ru-RU" w:eastAsia="sr-Cyrl-RS" w:bidi="en-US"/>
        </w:rPr>
        <w:t>ска и одласка са састанака</w:t>
      </w:r>
      <w:r w:rsidRPr="007D1EEB">
        <w:rPr>
          <w:rFonts w:ascii="Times New Roman" w:eastAsia="Times New Roman" w:hAnsi="Times New Roman" w:cs="Times New Roman"/>
          <w:sz w:val="24"/>
          <w:szCs w:val="24"/>
          <w:lang w:val="ru-RU" w:eastAsia="sr-Cyrl-RS" w:bidi="en-US"/>
        </w:rPr>
        <w:t>.</w:t>
      </w:r>
    </w:p>
    <w:p w14:paraId="44C0DF79" w14:textId="7724AAC9" w:rsidR="00DB2724" w:rsidRPr="001B2C67" w:rsidRDefault="001C14FB" w:rsidP="001B2C67">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1B2C67">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28C89761"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r w:rsidR="00E561AA" w:rsidRPr="007D1EEB">
        <w:rPr>
          <w:rFonts w:ascii="Times New Roman" w:eastAsia="Times New Roman" w:hAnsi="Times New Roman" w:cs="Times New Roman"/>
          <w:sz w:val="24"/>
          <w:szCs w:val="24"/>
          <w:lang w:val="sr-Cyrl-RS" w:eastAsia="sr-Cyrl-RS" w:bidi="en-US"/>
        </w:rPr>
        <w:t>,</w:t>
      </w:r>
    </w:p>
    <w:p w14:paraId="69951FDD" w14:textId="680D41B7" w:rsidR="001E6473" w:rsidRDefault="001C14FB" w:rsidP="001E6473">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w:t>
      </w:r>
      <w:r w:rsidRPr="00C5370C">
        <w:rPr>
          <w:rFonts w:ascii="Times New Roman" w:eastAsia="Times New Roman" w:hAnsi="Times New Roman" w:cs="Times New Roman"/>
          <w:sz w:val="24"/>
          <w:szCs w:val="24"/>
          <w:lang w:val="sr-Cyrl-RS" w:eastAsia="sr-Cyrl-RS" w:bidi="en-US"/>
        </w:rPr>
        <w:t xml:space="preserve">Образац о </w:t>
      </w:r>
      <w:r w:rsidR="00401B56" w:rsidRPr="00C5370C">
        <w:rPr>
          <w:rFonts w:ascii="Times New Roman" w:eastAsia="Times New Roman" w:hAnsi="Times New Roman" w:cs="Times New Roman"/>
          <w:noProof/>
          <w:sz w:val="24"/>
          <w:szCs w:val="24"/>
          <w:lang w:val="sr-Cyrl-RS" w:bidi="en-US"/>
        </w:rPr>
        <w:t>реализованим програмима/пројектима</w:t>
      </w:r>
      <w:r w:rsidR="00E561AA" w:rsidRPr="00C5370C">
        <w:rPr>
          <w:rFonts w:ascii="Times New Roman" w:eastAsia="Times New Roman" w:hAnsi="Times New Roman" w:cs="Times New Roman"/>
          <w:sz w:val="24"/>
          <w:szCs w:val="24"/>
          <w:lang w:val="sr-Cyrl-RS" w:eastAsia="sr-Cyrl-RS" w:bidi="en-US"/>
        </w:rPr>
        <w:t>,</w:t>
      </w:r>
    </w:p>
    <w:p w14:paraId="3FBD6650" w14:textId="41FA5E51" w:rsidR="003B748A" w:rsidRPr="001E6473" w:rsidRDefault="003B748A" w:rsidP="001E6473">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1E6473">
        <w:rPr>
          <w:rFonts w:ascii="Times New Roman" w:eastAsia="Times New Roman" w:hAnsi="Times New Roman" w:cs="Times New Roman"/>
          <w:sz w:val="24"/>
          <w:szCs w:val="24"/>
          <w:lang w:val="sr-Cyrl-RS" w:eastAsia="sr-Cyrl-RS" w:bidi="en-US"/>
        </w:rPr>
        <w:t xml:space="preserve">Анекс </w:t>
      </w:r>
      <w:r w:rsidRPr="001E6473">
        <w:rPr>
          <w:rFonts w:ascii="Times New Roman" w:eastAsia="Times New Roman" w:hAnsi="Times New Roman" w:cs="Times New Roman"/>
          <w:sz w:val="24"/>
          <w:szCs w:val="24"/>
          <w:lang w:eastAsia="sr-Cyrl-RS" w:bidi="en-US"/>
        </w:rPr>
        <w:t>3</w:t>
      </w:r>
      <w:r w:rsidRPr="001E6473">
        <w:rPr>
          <w:rFonts w:ascii="Times New Roman" w:eastAsia="Times New Roman" w:hAnsi="Times New Roman" w:cs="Times New Roman"/>
          <w:sz w:val="24"/>
          <w:szCs w:val="24"/>
          <w:lang w:val="sr-Cyrl-RS" w:eastAsia="sr-Cyrl-RS" w:bidi="en-US"/>
        </w:rPr>
        <w:t xml:space="preserve"> – </w:t>
      </w:r>
      <w:bookmarkStart w:id="8" w:name="_Hlk169023782"/>
      <w:r w:rsidRPr="001E6473">
        <w:rPr>
          <w:rFonts w:ascii="Times New Roman" w:eastAsia="Times New Roman" w:hAnsi="Times New Roman" w:cs="Times New Roman"/>
          <w:sz w:val="24"/>
          <w:szCs w:val="24"/>
          <w:lang w:val="sr-Cyrl-RS" w:eastAsia="sr-Cyrl-RS" w:bidi="en-US"/>
        </w:rPr>
        <w:t xml:space="preserve">Образац </w:t>
      </w:r>
      <w:r w:rsidRPr="001E6473">
        <w:rPr>
          <w:rFonts w:ascii="Times New Roman" w:eastAsia="Times New Roman" w:hAnsi="Times New Roman" w:cs="Times New Roman"/>
          <w:iCs/>
          <w:noProof/>
          <w:sz w:val="24"/>
          <w:szCs w:val="24"/>
          <w:lang w:val="sr-Cyrl-RS" w:bidi="en-US"/>
        </w:rPr>
        <w:t xml:space="preserve">о </w:t>
      </w:r>
      <w:bookmarkEnd w:id="8"/>
      <w:r w:rsidR="001C2DF4" w:rsidRPr="001C2DF4">
        <w:rPr>
          <w:rFonts w:ascii="Times New Roman" w:eastAsia="Times New Roman" w:hAnsi="Times New Roman" w:cs="Times New Roman"/>
          <w:iCs/>
          <w:noProof/>
          <w:sz w:val="24"/>
          <w:szCs w:val="24"/>
          <w:lang w:val="sr-Cyrl-RS" w:bidi="en-US"/>
        </w:rPr>
        <w:t>објављеним публикацијама</w:t>
      </w:r>
      <w:r w:rsidRPr="001C2DF4">
        <w:rPr>
          <w:rFonts w:ascii="Times New Roman" w:eastAsia="Times New Roman" w:hAnsi="Times New Roman" w:cs="Times New Roman"/>
          <w:iCs/>
          <w:noProof/>
          <w:sz w:val="24"/>
          <w:szCs w:val="24"/>
          <w:lang w:val="sr-Cyrl-RS" w:bidi="en-US"/>
        </w:rPr>
        <w:t>,</w:t>
      </w:r>
    </w:p>
    <w:p w14:paraId="3B8FB86A" w14:textId="1B1E4770" w:rsidR="00DC40B4" w:rsidRPr="007D1EEB"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 xml:space="preserve">Анекс 4 – Изјава </w:t>
      </w:r>
      <w:r w:rsidR="00E561AA" w:rsidRPr="007D1EEB">
        <w:rPr>
          <w:rFonts w:ascii="Times New Roman" w:hAnsi="Times New Roman" w:cs="Times New Roman"/>
          <w:sz w:val="24"/>
          <w:szCs w:val="24"/>
          <w:lang w:val="sr-Cyrl-RS"/>
        </w:rPr>
        <w:t xml:space="preserve">о прихватању кандидатуре и </w:t>
      </w:r>
      <w:r w:rsidRPr="007D1EEB">
        <w:rPr>
          <w:rFonts w:ascii="Times New Roman" w:hAnsi="Times New Roman" w:cs="Times New Roman"/>
          <w:sz w:val="24"/>
          <w:szCs w:val="24"/>
          <w:lang w:val="sr-Cyrl-RS"/>
        </w:rPr>
        <w:t>о одсуству сукоба интереса.</w:t>
      </w:r>
    </w:p>
    <w:sectPr w:rsidR="00DC40B4" w:rsidRPr="007D1EEB" w:rsidSect="00344DA5">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A864" w14:textId="77777777" w:rsidR="004067C5" w:rsidRDefault="004067C5" w:rsidP="007930CE">
      <w:pPr>
        <w:spacing w:after="0" w:line="240" w:lineRule="auto"/>
      </w:pPr>
      <w:r>
        <w:separator/>
      </w:r>
    </w:p>
  </w:endnote>
  <w:endnote w:type="continuationSeparator" w:id="0">
    <w:p w14:paraId="662D66A6" w14:textId="77777777" w:rsidR="004067C5" w:rsidRDefault="004067C5"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10D94C57" w:rsidR="00EE2E42" w:rsidRDefault="00EE2E42">
        <w:pPr>
          <w:pStyle w:val="Footer"/>
          <w:jc w:val="right"/>
        </w:pPr>
        <w:r>
          <w:fldChar w:fldCharType="begin"/>
        </w:r>
        <w:r>
          <w:instrText xml:space="preserve"> PAGE   \* MERGEFORMAT </w:instrText>
        </w:r>
        <w:r>
          <w:fldChar w:fldCharType="separate"/>
        </w:r>
        <w:r w:rsidR="000834F9">
          <w:rPr>
            <w:noProof/>
          </w:rPr>
          <w:t>3</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E638" w14:textId="77777777" w:rsidR="004067C5" w:rsidRDefault="004067C5" w:rsidP="007930CE">
      <w:pPr>
        <w:spacing w:after="0" w:line="240" w:lineRule="auto"/>
      </w:pPr>
      <w:r>
        <w:separator/>
      </w:r>
    </w:p>
  </w:footnote>
  <w:footnote w:type="continuationSeparator" w:id="0">
    <w:p w14:paraId="26B8E823" w14:textId="77777777" w:rsidR="004067C5" w:rsidRDefault="004067C5" w:rsidP="007930CE">
      <w:pPr>
        <w:spacing w:after="0" w:line="240" w:lineRule="auto"/>
      </w:pPr>
      <w:r>
        <w:continuationSeparator/>
      </w:r>
    </w:p>
  </w:footnote>
  <w:footnote w:id="1">
    <w:p w14:paraId="2BB6B303" w14:textId="5226093B" w:rsidR="00B63B43" w:rsidRPr="00352031"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352031">
        <w:rPr>
          <w:rFonts w:ascii="Times New Roman" w:hAnsi="Times New Roman" w:cs="Times New Roman"/>
          <w:lang w:val="sr-Cyrl-RS"/>
        </w:rPr>
        <w:t xml:space="preserve">Испуњеност критеријума 1. и 2. дефинисаних тачком </w:t>
      </w:r>
      <w:r w:rsidRPr="00352031">
        <w:rPr>
          <w:rFonts w:ascii="Times New Roman" w:hAnsi="Times New Roman" w:cs="Times New Roman"/>
        </w:rPr>
        <w:t>III</w:t>
      </w:r>
      <w:r w:rsidRPr="00352031">
        <w:rPr>
          <w:rFonts w:ascii="Times New Roman" w:hAnsi="Times New Roman" w:cs="Times New Roman"/>
          <w:lang w:val="ru-RU"/>
        </w:rPr>
        <w:t xml:space="preserve"> </w:t>
      </w:r>
      <w:r w:rsidRPr="00352031">
        <w:rPr>
          <w:rFonts w:ascii="Times New Roman" w:hAnsi="Times New Roman" w:cs="Times New Roman"/>
          <w:lang w:val="sr-Cyrl-RS"/>
        </w:rPr>
        <w:t>Јавног позива (КРИ</w:t>
      </w:r>
      <w:r w:rsidR="001A7EB4" w:rsidRPr="00352031">
        <w:rPr>
          <w:rFonts w:ascii="Times New Roman" w:hAnsi="Times New Roman" w:cs="Times New Roman"/>
          <w:lang w:val="sr-Cyrl-RS"/>
        </w:rPr>
        <w:t xml:space="preserve">ТЕРИЈУМИ) провериће Комисија </w:t>
      </w:r>
      <w:r w:rsidRPr="00352031">
        <w:rPr>
          <w:rFonts w:ascii="Times New Roman" w:hAnsi="Times New Roman" w:cs="Times New Roman"/>
          <w:lang w:val="sr-Cyrl-RS"/>
        </w:rPr>
        <w:t>увидом у регистре</w:t>
      </w:r>
      <w:r w:rsidR="00352031">
        <w:rPr>
          <w:rFonts w:ascii="Times New Roman" w:hAnsi="Times New Roman" w:cs="Times New Roman"/>
        </w:rPr>
        <w:t>.</w:t>
      </w:r>
    </w:p>
  </w:footnote>
  <w:footnote w:id="2">
    <w:p w14:paraId="61DB5F77" w14:textId="77777777" w:rsidR="00E7552A" w:rsidRPr="00357365" w:rsidRDefault="00E7552A" w:rsidP="00E7552A">
      <w:pPr>
        <w:pStyle w:val="FootnoteText"/>
        <w:jc w:val="both"/>
      </w:pPr>
      <w:r>
        <w:rPr>
          <w:rStyle w:val="FootnoteReference"/>
        </w:rPr>
        <w:footnoteRef/>
      </w:r>
      <w:r w:rsidRPr="00E34BD9">
        <w:rPr>
          <w:rFonts w:ascii="Times New Roman" w:hAnsi="Times New Roman" w:cs="Times New Roman"/>
          <w:lang w:val="sr-Cyrl-RS"/>
        </w:rPr>
        <w:t xml:space="preserve"> </w:t>
      </w:r>
      <w:r w:rsidRPr="00E7552A">
        <w:rPr>
          <w:rFonts w:ascii="Times New Roman" w:hAnsi="Times New Roman" w:cs="Times New Roman"/>
          <w:lang w:val="sr-Cyrl-RS"/>
        </w:rPr>
        <w:t xml:space="preserve">Критеријум 5. 6. и 7 означени </w:t>
      </w:r>
      <w:r w:rsidRPr="00D4792D">
        <w:rPr>
          <w:rFonts w:ascii="Times New Roman" w:hAnsi="Times New Roman" w:cs="Times New Roman"/>
          <w:lang w:val="sr-Cyrl-RS"/>
        </w:rPr>
        <w:t>као „пожељно“ нису елиминационог карактера, већ ће се додатно вредновати у процесу селекције</w:t>
      </w:r>
      <w:r>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22D"/>
    <w:rsid w:val="000023D0"/>
    <w:rsid w:val="00005B35"/>
    <w:rsid w:val="000119C7"/>
    <w:rsid w:val="00013A3C"/>
    <w:rsid w:val="00014E6A"/>
    <w:rsid w:val="00014E74"/>
    <w:rsid w:val="000153DB"/>
    <w:rsid w:val="00023C89"/>
    <w:rsid w:val="00040C3C"/>
    <w:rsid w:val="000412E1"/>
    <w:rsid w:val="00042AE5"/>
    <w:rsid w:val="0004536E"/>
    <w:rsid w:val="00047D46"/>
    <w:rsid w:val="000500D2"/>
    <w:rsid w:val="00051E20"/>
    <w:rsid w:val="000553B4"/>
    <w:rsid w:val="00055B74"/>
    <w:rsid w:val="00055F65"/>
    <w:rsid w:val="00056FEC"/>
    <w:rsid w:val="00060E8D"/>
    <w:rsid w:val="00064A88"/>
    <w:rsid w:val="00065490"/>
    <w:rsid w:val="0006638D"/>
    <w:rsid w:val="00067A85"/>
    <w:rsid w:val="00067F76"/>
    <w:rsid w:val="000764B3"/>
    <w:rsid w:val="00076CC0"/>
    <w:rsid w:val="000804D4"/>
    <w:rsid w:val="00080CEC"/>
    <w:rsid w:val="00081912"/>
    <w:rsid w:val="000834F9"/>
    <w:rsid w:val="0008641E"/>
    <w:rsid w:val="0009713D"/>
    <w:rsid w:val="000A0584"/>
    <w:rsid w:val="000A2FD9"/>
    <w:rsid w:val="000A31D8"/>
    <w:rsid w:val="000A5A14"/>
    <w:rsid w:val="000B77BF"/>
    <w:rsid w:val="000C0916"/>
    <w:rsid w:val="000C0A01"/>
    <w:rsid w:val="000C0B76"/>
    <w:rsid w:val="000C42E5"/>
    <w:rsid w:val="000C4331"/>
    <w:rsid w:val="000C5613"/>
    <w:rsid w:val="000C5898"/>
    <w:rsid w:val="000C72CF"/>
    <w:rsid w:val="000D0664"/>
    <w:rsid w:val="000D1890"/>
    <w:rsid w:val="000D2D54"/>
    <w:rsid w:val="000D59F7"/>
    <w:rsid w:val="000E0088"/>
    <w:rsid w:val="000E3241"/>
    <w:rsid w:val="000E3701"/>
    <w:rsid w:val="000F1829"/>
    <w:rsid w:val="000F358E"/>
    <w:rsid w:val="00102063"/>
    <w:rsid w:val="00105DD2"/>
    <w:rsid w:val="00111C48"/>
    <w:rsid w:val="0011736C"/>
    <w:rsid w:val="001205B7"/>
    <w:rsid w:val="00121227"/>
    <w:rsid w:val="00122373"/>
    <w:rsid w:val="0012272F"/>
    <w:rsid w:val="00124F8D"/>
    <w:rsid w:val="001254B0"/>
    <w:rsid w:val="001254D0"/>
    <w:rsid w:val="00134A87"/>
    <w:rsid w:val="00134BAC"/>
    <w:rsid w:val="001353FC"/>
    <w:rsid w:val="00136EC7"/>
    <w:rsid w:val="001401D1"/>
    <w:rsid w:val="00141190"/>
    <w:rsid w:val="001425C0"/>
    <w:rsid w:val="001532E5"/>
    <w:rsid w:val="00154E58"/>
    <w:rsid w:val="00157D33"/>
    <w:rsid w:val="0016091C"/>
    <w:rsid w:val="00160D5D"/>
    <w:rsid w:val="00160EEF"/>
    <w:rsid w:val="00173136"/>
    <w:rsid w:val="00173704"/>
    <w:rsid w:val="00176E7B"/>
    <w:rsid w:val="001775CA"/>
    <w:rsid w:val="001832BC"/>
    <w:rsid w:val="00184BA0"/>
    <w:rsid w:val="00192191"/>
    <w:rsid w:val="0019549E"/>
    <w:rsid w:val="00195B48"/>
    <w:rsid w:val="001A1C63"/>
    <w:rsid w:val="001A2164"/>
    <w:rsid w:val="001A26A3"/>
    <w:rsid w:val="001A4C4A"/>
    <w:rsid w:val="001A5DAD"/>
    <w:rsid w:val="001A5FAB"/>
    <w:rsid w:val="001A7053"/>
    <w:rsid w:val="001A73B2"/>
    <w:rsid w:val="001A7EB4"/>
    <w:rsid w:val="001B0127"/>
    <w:rsid w:val="001B2C67"/>
    <w:rsid w:val="001B3697"/>
    <w:rsid w:val="001B37F6"/>
    <w:rsid w:val="001B3895"/>
    <w:rsid w:val="001B5834"/>
    <w:rsid w:val="001B7F3C"/>
    <w:rsid w:val="001C14FB"/>
    <w:rsid w:val="001C2DF4"/>
    <w:rsid w:val="001C4861"/>
    <w:rsid w:val="001C55C0"/>
    <w:rsid w:val="001D0F9E"/>
    <w:rsid w:val="001D2A22"/>
    <w:rsid w:val="001D64AE"/>
    <w:rsid w:val="001E147B"/>
    <w:rsid w:val="001E4D6D"/>
    <w:rsid w:val="001E5806"/>
    <w:rsid w:val="001E6473"/>
    <w:rsid w:val="001E6C0A"/>
    <w:rsid w:val="001F6115"/>
    <w:rsid w:val="0020316A"/>
    <w:rsid w:val="00203666"/>
    <w:rsid w:val="0020465F"/>
    <w:rsid w:val="002070EC"/>
    <w:rsid w:val="002128AC"/>
    <w:rsid w:val="00214388"/>
    <w:rsid w:val="00215A7F"/>
    <w:rsid w:val="0022130D"/>
    <w:rsid w:val="00222E17"/>
    <w:rsid w:val="00230238"/>
    <w:rsid w:val="00233369"/>
    <w:rsid w:val="002346AF"/>
    <w:rsid w:val="00236D0E"/>
    <w:rsid w:val="00237753"/>
    <w:rsid w:val="00240D40"/>
    <w:rsid w:val="00240E3E"/>
    <w:rsid w:val="00243CC2"/>
    <w:rsid w:val="00244169"/>
    <w:rsid w:val="002456B0"/>
    <w:rsid w:val="00247B82"/>
    <w:rsid w:val="002513D1"/>
    <w:rsid w:val="002522A0"/>
    <w:rsid w:val="00253014"/>
    <w:rsid w:val="0025371C"/>
    <w:rsid w:val="00255602"/>
    <w:rsid w:val="0025610B"/>
    <w:rsid w:val="002570B1"/>
    <w:rsid w:val="0026104D"/>
    <w:rsid w:val="00261053"/>
    <w:rsid w:val="00266BDA"/>
    <w:rsid w:val="0026791D"/>
    <w:rsid w:val="00270BD8"/>
    <w:rsid w:val="00275006"/>
    <w:rsid w:val="00282448"/>
    <w:rsid w:val="00282C6F"/>
    <w:rsid w:val="00283013"/>
    <w:rsid w:val="00284FD1"/>
    <w:rsid w:val="00287EE7"/>
    <w:rsid w:val="0029261D"/>
    <w:rsid w:val="00292AB7"/>
    <w:rsid w:val="00293E00"/>
    <w:rsid w:val="002A4105"/>
    <w:rsid w:val="002A5D8C"/>
    <w:rsid w:val="002A5E90"/>
    <w:rsid w:val="002B4322"/>
    <w:rsid w:val="002C48F6"/>
    <w:rsid w:val="002C4B1D"/>
    <w:rsid w:val="002D1DF7"/>
    <w:rsid w:val="002D7552"/>
    <w:rsid w:val="002E15BE"/>
    <w:rsid w:val="002E1E77"/>
    <w:rsid w:val="002E22A2"/>
    <w:rsid w:val="002F2B9D"/>
    <w:rsid w:val="002F534E"/>
    <w:rsid w:val="002F54BD"/>
    <w:rsid w:val="002F5C93"/>
    <w:rsid w:val="002F7572"/>
    <w:rsid w:val="002F7751"/>
    <w:rsid w:val="00303589"/>
    <w:rsid w:val="0030440F"/>
    <w:rsid w:val="00305C29"/>
    <w:rsid w:val="00306417"/>
    <w:rsid w:val="0030775F"/>
    <w:rsid w:val="003077C2"/>
    <w:rsid w:val="003122B7"/>
    <w:rsid w:val="00312E45"/>
    <w:rsid w:val="003149C5"/>
    <w:rsid w:val="00317AD0"/>
    <w:rsid w:val="003250B8"/>
    <w:rsid w:val="003250F9"/>
    <w:rsid w:val="003318C7"/>
    <w:rsid w:val="00334A98"/>
    <w:rsid w:val="00336915"/>
    <w:rsid w:val="00337C24"/>
    <w:rsid w:val="00343276"/>
    <w:rsid w:val="00344704"/>
    <w:rsid w:val="00344DA5"/>
    <w:rsid w:val="0034540A"/>
    <w:rsid w:val="0034788C"/>
    <w:rsid w:val="00352031"/>
    <w:rsid w:val="0035217A"/>
    <w:rsid w:val="00352772"/>
    <w:rsid w:val="00357365"/>
    <w:rsid w:val="003577D4"/>
    <w:rsid w:val="00363CA4"/>
    <w:rsid w:val="003645B4"/>
    <w:rsid w:val="003673FC"/>
    <w:rsid w:val="00371586"/>
    <w:rsid w:val="00372631"/>
    <w:rsid w:val="00376943"/>
    <w:rsid w:val="00377427"/>
    <w:rsid w:val="00386B6B"/>
    <w:rsid w:val="00392984"/>
    <w:rsid w:val="003969A6"/>
    <w:rsid w:val="0039720D"/>
    <w:rsid w:val="00397298"/>
    <w:rsid w:val="003973AF"/>
    <w:rsid w:val="003A5AFA"/>
    <w:rsid w:val="003A60C7"/>
    <w:rsid w:val="003B549C"/>
    <w:rsid w:val="003B748A"/>
    <w:rsid w:val="003C11F7"/>
    <w:rsid w:val="003C70AA"/>
    <w:rsid w:val="003D470E"/>
    <w:rsid w:val="003E077E"/>
    <w:rsid w:val="003E2C8F"/>
    <w:rsid w:val="003E309E"/>
    <w:rsid w:val="003E7148"/>
    <w:rsid w:val="003F0E2C"/>
    <w:rsid w:val="003F1610"/>
    <w:rsid w:val="003F348D"/>
    <w:rsid w:val="003F7D07"/>
    <w:rsid w:val="003F7DBC"/>
    <w:rsid w:val="00401B56"/>
    <w:rsid w:val="00402AB5"/>
    <w:rsid w:val="00404084"/>
    <w:rsid w:val="00404DA9"/>
    <w:rsid w:val="00406392"/>
    <w:rsid w:val="0040677B"/>
    <w:rsid w:val="004067C5"/>
    <w:rsid w:val="00407EF9"/>
    <w:rsid w:val="00410073"/>
    <w:rsid w:val="004109D3"/>
    <w:rsid w:val="00411D37"/>
    <w:rsid w:val="004164EE"/>
    <w:rsid w:val="00443653"/>
    <w:rsid w:val="0045363C"/>
    <w:rsid w:val="00454663"/>
    <w:rsid w:val="004546BB"/>
    <w:rsid w:val="004556CD"/>
    <w:rsid w:val="0045735E"/>
    <w:rsid w:val="0046577B"/>
    <w:rsid w:val="004661DE"/>
    <w:rsid w:val="004662D1"/>
    <w:rsid w:val="0047081D"/>
    <w:rsid w:val="00472C80"/>
    <w:rsid w:val="00475062"/>
    <w:rsid w:val="0047558F"/>
    <w:rsid w:val="00475D7B"/>
    <w:rsid w:val="004818F7"/>
    <w:rsid w:val="00484701"/>
    <w:rsid w:val="00485BC4"/>
    <w:rsid w:val="00486B06"/>
    <w:rsid w:val="00487206"/>
    <w:rsid w:val="004907BA"/>
    <w:rsid w:val="0049269B"/>
    <w:rsid w:val="004946E3"/>
    <w:rsid w:val="00494AA8"/>
    <w:rsid w:val="00495CDD"/>
    <w:rsid w:val="00495D09"/>
    <w:rsid w:val="004A04C6"/>
    <w:rsid w:val="004A0A76"/>
    <w:rsid w:val="004A1634"/>
    <w:rsid w:val="004A32E9"/>
    <w:rsid w:val="004A5F79"/>
    <w:rsid w:val="004B00FE"/>
    <w:rsid w:val="004B1BC2"/>
    <w:rsid w:val="004B2B2C"/>
    <w:rsid w:val="004B3A49"/>
    <w:rsid w:val="004B3CA4"/>
    <w:rsid w:val="004B6706"/>
    <w:rsid w:val="004C27C8"/>
    <w:rsid w:val="004C2929"/>
    <w:rsid w:val="004C3375"/>
    <w:rsid w:val="004C3F40"/>
    <w:rsid w:val="004C7483"/>
    <w:rsid w:val="004D29F9"/>
    <w:rsid w:val="004D7BDB"/>
    <w:rsid w:val="004E18F0"/>
    <w:rsid w:val="004E46B7"/>
    <w:rsid w:val="004E53A9"/>
    <w:rsid w:val="004E5A08"/>
    <w:rsid w:val="004E5B85"/>
    <w:rsid w:val="004E6C21"/>
    <w:rsid w:val="004E7ABA"/>
    <w:rsid w:val="004F37EF"/>
    <w:rsid w:val="004F4159"/>
    <w:rsid w:val="004F6899"/>
    <w:rsid w:val="005040D0"/>
    <w:rsid w:val="0050593A"/>
    <w:rsid w:val="00505A50"/>
    <w:rsid w:val="0050630F"/>
    <w:rsid w:val="00506791"/>
    <w:rsid w:val="0051034A"/>
    <w:rsid w:val="005104F1"/>
    <w:rsid w:val="00513FA3"/>
    <w:rsid w:val="00515AEB"/>
    <w:rsid w:val="00533D30"/>
    <w:rsid w:val="005462D0"/>
    <w:rsid w:val="00546AE5"/>
    <w:rsid w:val="00554175"/>
    <w:rsid w:val="00554CA9"/>
    <w:rsid w:val="00557E95"/>
    <w:rsid w:val="00562389"/>
    <w:rsid w:val="00563A29"/>
    <w:rsid w:val="005643EC"/>
    <w:rsid w:val="00566AD3"/>
    <w:rsid w:val="00567F7C"/>
    <w:rsid w:val="005700D3"/>
    <w:rsid w:val="00573512"/>
    <w:rsid w:val="005800A3"/>
    <w:rsid w:val="00586894"/>
    <w:rsid w:val="00590757"/>
    <w:rsid w:val="00590AA1"/>
    <w:rsid w:val="00591F02"/>
    <w:rsid w:val="00592192"/>
    <w:rsid w:val="00593F6C"/>
    <w:rsid w:val="005952DB"/>
    <w:rsid w:val="00595BDB"/>
    <w:rsid w:val="00597672"/>
    <w:rsid w:val="005A0F48"/>
    <w:rsid w:val="005A2062"/>
    <w:rsid w:val="005A3711"/>
    <w:rsid w:val="005A3784"/>
    <w:rsid w:val="005A5892"/>
    <w:rsid w:val="005A5D12"/>
    <w:rsid w:val="005A6890"/>
    <w:rsid w:val="005B16D9"/>
    <w:rsid w:val="005B5267"/>
    <w:rsid w:val="005B7F4E"/>
    <w:rsid w:val="005C7859"/>
    <w:rsid w:val="005C7FB4"/>
    <w:rsid w:val="005E0069"/>
    <w:rsid w:val="005E3198"/>
    <w:rsid w:val="005E6A02"/>
    <w:rsid w:val="005E77AB"/>
    <w:rsid w:val="005F19F4"/>
    <w:rsid w:val="005F2D0A"/>
    <w:rsid w:val="005F5D9A"/>
    <w:rsid w:val="005F74F1"/>
    <w:rsid w:val="005F751C"/>
    <w:rsid w:val="005F7550"/>
    <w:rsid w:val="006022DD"/>
    <w:rsid w:val="0060454E"/>
    <w:rsid w:val="0061629D"/>
    <w:rsid w:val="006201E9"/>
    <w:rsid w:val="006209B4"/>
    <w:rsid w:val="00622EE7"/>
    <w:rsid w:val="00624D69"/>
    <w:rsid w:val="00624DFA"/>
    <w:rsid w:val="00625284"/>
    <w:rsid w:val="006256B8"/>
    <w:rsid w:val="006258F3"/>
    <w:rsid w:val="006260AD"/>
    <w:rsid w:val="006275CE"/>
    <w:rsid w:val="006303EF"/>
    <w:rsid w:val="00632B1A"/>
    <w:rsid w:val="00632FA4"/>
    <w:rsid w:val="006349C0"/>
    <w:rsid w:val="00635839"/>
    <w:rsid w:val="00637756"/>
    <w:rsid w:val="0064035C"/>
    <w:rsid w:val="0064195B"/>
    <w:rsid w:val="00641B18"/>
    <w:rsid w:val="006426E2"/>
    <w:rsid w:val="00642F63"/>
    <w:rsid w:val="006448A7"/>
    <w:rsid w:val="00647B7D"/>
    <w:rsid w:val="006514B7"/>
    <w:rsid w:val="0065489E"/>
    <w:rsid w:val="0065493E"/>
    <w:rsid w:val="0065513C"/>
    <w:rsid w:val="006624EE"/>
    <w:rsid w:val="00664019"/>
    <w:rsid w:val="006646F3"/>
    <w:rsid w:val="0066493D"/>
    <w:rsid w:val="00672623"/>
    <w:rsid w:val="0067759F"/>
    <w:rsid w:val="00677667"/>
    <w:rsid w:val="00677B05"/>
    <w:rsid w:val="00685BA7"/>
    <w:rsid w:val="00686F51"/>
    <w:rsid w:val="0069227B"/>
    <w:rsid w:val="00692CC7"/>
    <w:rsid w:val="006A0FA2"/>
    <w:rsid w:val="006A2764"/>
    <w:rsid w:val="006A351B"/>
    <w:rsid w:val="006A491E"/>
    <w:rsid w:val="006B0561"/>
    <w:rsid w:val="006B1076"/>
    <w:rsid w:val="006B41F9"/>
    <w:rsid w:val="006C1BC1"/>
    <w:rsid w:val="006C4950"/>
    <w:rsid w:val="006D2775"/>
    <w:rsid w:val="006D7969"/>
    <w:rsid w:val="006E0BB9"/>
    <w:rsid w:val="006E5901"/>
    <w:rsid w:val="006E78BA"/>
    <w:rsid w:val="006F1E89"/>
    <w:rsid w:val="006F476D"/>
    <w:rsid w:val="00700520"/>
    <w:rsid w:val="00702F64"/>
    <w:rsid w:val="007063F5"/>
    <w:rsid w:val="007110A7"/>
    <w:rsid w:val="00712C7E"/>
    <w:rsid w:val="00720FD7"/>
    <w:rsid w:val="007215F6"/>
    <w:rsid w:val="0072574D"/>
    <w:rsid w:val="0072725C"/>
    <w:rsid w:val="00727B37"/>
    <w:rsid w:val="0073331F"/>
    <w:rsid w:val="00734F2B"/>
    <w:rsid w:val="00742E73"/>
    <w:rsid w:val="007452F7"/>
    <w:rsid w:val="0074558F"/>
    <w:rsid w:val="00747A58"/>
    <w:rsid w:val="0075202B"/>
    <w:rsid w:val="00755832"/>
    <w:rsid w:val="00760122"/>
    <w:rsid w:val="0076134D"/>
    <w:rsid w:val="00770CE8"/>
    <w:rsid w:val="00772EEE"/>
    <w:rsid w:val="007756EC"/>
    <w:rsid w:val="007758AA"/>
    <w:rsid w:val="007843C5"/>
    <w:rsid w:val="007849CD"/>
    <w:rsid w:val="007930CE"/>
    <w:rsid w:val="00796D3C"/>
    <w:rsid w:val="007A515D"/>
    <w:rsid w:val="007B369D"/>
    <w:rsid w:val="007B7E83"/>
    <w:rsid w:val="007C2637"/>
    <w:rsid w:val="007C4824"/>
    <w:rsid w:val="007D0264"/>
    <w:rsid w:val="007D08C7"/>
    <w:rsid w:val="007D1EEB"/>
    <w:rsid w:val="007D39E9"/>
    <w:rsid w:val="007D424E"/>
    <w:rsid w:val="007D7676"/>
    <w:rsid w:val="007E1766"/>
    <w:rsid w:val="007F5AEE"/>
    <w:rsid w:val="007F7656"/>
    <w:rsid w:val="007F76BF"/>
    <w:rsid w:val="007F7913"/>
    <w:rsid w:val="0080386C"/>
    <w:rsid w:val="008062E8"/>
    <w:rsid w:val="0080737E"/>
    <w:rsid w:val="00810B71"/>
    <w:rsid w:val="00813C75"/>
    <w:rsid w:val="00814636"/>
    <w:rsid w:val="008148F5"/>
    <w:rsid w:val="008148FC"/>
    <w:rsid w:val="00815A29"/>
    <w:rsid w:val="00817AB4"/>
    <w:rsid w:val="00821567"/>
    <w:rsid w:val="0082236E"/>
    <w:rsid w:val="008228BC"/>
    <w:rsid w:val="008274EB"/>
    <w:rsid w:val="0084014E"/>
    <w:rsid w:val="008412F2"/>
    <w:rsid w:val="00843D13"/>
    <w:rsid w:val="00846BF8"/>
    <w:rsid w:val="008474AD"/>
    <w:rsid w:val="00847831"/>
    <w:rsid w:val="0086287D"/>
    <w:rsid w:val="0086316B"/>
    <w:rsid w:val="00865B4C"/>
    <w:rsid w:val="00867256"/>
    <w:rsid w:val="00867326"/>
    <w:rsid w:val="00875D1A"/>
    <w:rsid w:val="0087615F"/>
    <w:rsid w:val="00877442"/>
    <w:rsid w:val="00890BD4"/>
    <w:rsid w:val="0089202B"/>
    <w:rsid w:val="008930CF"/>
    <w:rsid w:val="00893E9C"/>
    <w:rsid w:val="008962FE"/>
    <w:rsid w:val="008A3094"/>
    <w:rsid w:val="008A49BA"/>
    <w:rsid w:val="008A660B"/>
    <w:rsid w:val="008A7912"/>
    <w:rsid w:val="008B12DB"/>
    <w:rsid w:val="008B3138"/>
    <w:rsid w:val="008B3690"/>
    <w:rsid w:val="008C0628"/>
    <w:rsid w:val="008C1822"/>
    <w:rsid w:val="008C1A86"/>
    <w:rsid w:val="008C1FCE"/>
    <w:rsid w:val="008C230F"/>
    <w:rsid w:val="008C2F1E"/>
    <w:rsid w:val="008C4EE8"/>
    <w:rsid w:val="008C5843"/>
    <w:rsid w:val="008D0735"/>
    <w:rsid w:val="008D2B1F"/>
    <w:rsid w:val="008E2397"/>
    <w:rsid w:val="008E4FAB"/>
    <w:rsid w:val="008E6356"/>
    <w:rsid w:val="008E694F"/>
    <w:rsid w:val="008E77A5"/>
    <w:rsid w:val="008F1AD6"/>
    <w:rsid w:val="008F4E16"/>
    <w:rsid w:val="0090371D"/>
    <w:rsid w:val="00905A13"/>
    <w:rsid w:val="00906C7C"/>
    <w:rsid w:val="009120D4"/>
    <w:rsid w:val="00913C55"/>
    <w:rsid w:val="009147E1"/>
    <w:rsid w:val="00914CA7"/>
    <w:rsid w:val="00921E8B"/>
    <w:rsid w:val="00927943"/>
    <w:rsid w:val="00927ABA"/>
    <w:rsid w:val="00927CAC"/>
    <w:rsid w:val="00927EC7"/>
    <w:rsid w:val="00931883"/>
    <w:rsid w:val="00931B5C"/>
    <w:rsid w:val="00935074"/>
    <w:rsid w:val="00936DD6"/>
    <w:rsid w:val="00943F48"/>
    <w:rsid w:val="00944621"/>
    <w:rsid w:val="0094724C"/>
    <w:rsid w:val="00953284"/>
    <w:rsid w:val="00953B32"/>
    <w:rsid w:val="0095621E"/>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A60B6"/>
    <w:rsid w:val="009B11D7"/>
    <w:rsid w:val="009C234C"/>
    <w:rsid w:val="009C40AF"/>
    <w:rsid w:val="009C4A9B"/>
    <w:rsid w:val="009D4A92"/>
    <w:rsid w:val="009E1B07"/>
    <w:rsid w:val="009E329E"/>
    <w:rsid w:val="009E3B55"/>
    <w:rsid w:val="009E5D98"/>
    <w:rsid w:val="009E62DD"/>
    <w:rsid w:val="009F232A"/>
    <w:rsid w:val="00A0182E"/>
    <w:rsid w:val="00A02E44"/>
    <w:rsid w:val="00A07DE2"/>
    <w:rsid w:val="00A10716"/>
    <w:rsid w:val="00A126E1"/>
    <w:rsid w:val="00A32337"/>
    <w:rsid w:val="00A33B8A"/>
    <w:rsid w:val="00A33F25"/>
    <w:rsid w:val="00A36B89"/>
    <w:rsid w:val="00A37904"/>
    <w:rsid w:val="00A46CFE"/>
    <w:rsid w:val="00A474CB"/>
    <w:rsid w:val="00A506FC"/>
    <w:rsid w:val="00A52770"/>
    <w:rsid w:val="00A55206"/>
    <w:rsid w:val="00A579F2"/>
    <w:rsid w:val="00A57D77"/>
    <w:rsid w:val="00A62BE5"/>
    <w:rsid w:val="00A66029"/>
    <w:rsid w:val="00A6773E"/>
    <w:rsid w:val="00A67949"/>
    <w:rsid w:val="00A70C9D"/>
    <w:rsid w:val="00A721AB"/>
    <w:rsid w:val="00A74D61"/>
    <w:rsid w:val="00A81678"/>
    <w:rsid w:val="00A816A5"/>
    <w:rsid w:val="00A82FDB"/>
    <w:rsid w:val="00A910ED"/>
    <w:rsid w:val="00A9547A"/>
    <w:rsid w:val="00A96CCD"/>
    <w:rsid w:val="00AA0802"/>
    <w:rsid w:val="00AA69A6"/>
    <w:rsid w:val="00AA7498"/>
    <w:rsid w:val="00AB12C7"/>
    <w:rsid w:val="00AB29A9"/>
    <w:rsid w:val="00AB3A16"/>
    <w:rsid w:val="00AB42A7"/>
    <w:rsid w:val="00AB57B3"/>
    <w:rsid w:val="00AC6273"/>
    <w:rsid w:val="00AC674D"/>
    <w:rsid w:val="00AC68A5"/>
    <w:rsid w:val="00AD0912"/>
    <w:rsid w:val="00AD1C1D"/>
    <w:rsid w:val="00AD4517"/>
    <w:rsid w:val="00AD61A8"/>
    <w:rsid w:val="00AD6926"/>
    <w:rsid w:val="00AD7A1C"/>
    <w:rsid w:val="00AE5CA9"/>
    <w:rsid w:val="00AE6D83"/>
    <w:rsid w:val="00AF727B"/>
    <w:rsid w:val="00AF7280"/>
    <w:rsid w:val="00B02564"/>
    <w:rsid w:val="00B06FCB"/>
    <w:rsid w:val="00B13859"/>
    <w:rsid w:val="00B201DE"/>
    <w:rsid w:val="00B21FA8"/>
    <w:rsid w:val="00B224B3"/>
    <w:rsid w:val="00B22959"/>
    <w:rsid w:val="00B2496F"/>
    <w:rsid w:val="00B2537C"/>
    <w:rsid w:val="00B30DA6"/>
    <w:rsid w:val="00B42E3C"/>
    <w:rsid w:val="00B43289"/>
    <w:rsid w:val="00B46ECC"/>
    <w:rsid w:val="00B627C2"/>
    <w:rsid w:val="00B63B43"/>
    <w:rsid w:val="00B66263"/>
    <w:rsid w:val="00B722BC"/>
    <w:rsid w:val="00B753B2"/>
    <w:rsid w:val="00B75BA2"/>
    <w:rsid w:val="00B75C20"/>
    <w:rsid w:val="00B76192"/>
    <w:rsid w:val="00B800F4"/>
    <w:rsid w:val="00B8022A"/>
    <w:rsid w:val="00B809D0"/>
    <w:rsid w:val="00B831FC"/>
    <w:rsid w:val="00B90BC7"/>
    <w:rsid w:val="00B92208"/>
    <w:rsid w:val="00BA04DB"/>
    <w:rsid w:val="00BA1BC5"/>
    <w:rsid w:val="00BA724C"/>
    <w:rsid w:val="00BB2D96"/>
    <w:rsid w:val="00BC0CFC"/>
    <w:rsid w:val="00BC0FA7"/>
    <w:rsid w:val="00BC2856"/>
    <w:rsid w:val="00BC5404"/>
    <w:rsid w:val="00BD2D28"/>
    <w:rsid w:val="00BD4046"/>
    <w:rsid w:val="00BD4C11"/>
    <w:rsid w:val="00BD578B"/>
    <w:rsid w:val="00BD728F"/>
    <w:rsid w:val="00BD76A8"/>
    <w:rsid w:val="00BE141B"/>
    <w:rsid w:val="00BE56CA"/>
    <w:rsid w:val="00C00414"/>
    <w:rsid w:val="00C020FB"/>
    <w:rsid w:val="00C02166"/>
    <w:rsid w:val="00C03A87"/>
    <w:rsid w:val="00C10CA8"/>
    <w:rsid w:val="00C1159A"/>
    <w:rsid w:val="00C17135"/>
    <w:rsid w:val="00C26F29"/>
    <w:rsid w:val="00C30820"/>
    <w:rsid w:val="00C31F98"/>
    <w:rsid w:val="00C408C6"/>
    <w:rsid w:val="00C4158F"/>
    <w:rsid w:val="00C44338"/>
    <w:rsid w:val="00C44B4C"/>
    <w:rsid w:val="00C45708"/>
    <w:rsid w:val="00C5082F"/>
    <w:rsid w:val="00C5370C"/>
    <w:rsid w:val="00C558FF"/>
    <w:rsid w:val="00C61269"/>
    <w:rsid w:val="00C62943"/>
    <w:rsid w:val="00C639BC"/>
    <w:rsid w:val="00C6419A"/>
    <w:rsid w:val="00C644FB"/>
    <w:rsid w:val="00C65F58"/>
    <w:rsid w:val="00C66C96"/>
    <w:rsid w:val="00C70F86"/>
    <w:rsid w:val="00C72296"/>
    <w:rsid w:val="00C72A23"/>
    <w:rsid w:val="00C741B7"/>
    <w:rsid w:val="00C74A98"/>
    <w:rsid w:val="00C75DEA"/>
    <w:rsid w:val="00C824F9"/>
    <w:rsid w:val="00C83A2F"/>
    <w:rsid w:val="00C83EF2"/>
    <w:rsid w:val="00C859FD"/>
    <w:rsid w:val="00C87D14"/>
    <w:rsid w:val="00C9138F"/>
    <w:rsid w:val="00C91BD8"/>
    <w:rsid w:val="00C938FB"/>
    <w:rsid w:val="00CA1053"/>
    <w:rsid w:val="00CA4A77"/>
    <w:rsid w:val="00CB0B28"/>
    <w:rsid w:val="00CC04B5"/>
    <w:rsid w:val="00CC1A3D"/>
    <w:rsid w:val="00CC22CB"/>
    <w:rsid w:val="00CC372B"/>
    <w:rsid w:val="00CC5F50"/>
    <w:rsid w:val="00CD3730"/>
    <w:rsid w:val="00CD54D3"/>
    <w:rsid w:val="00CD5B76"/>
    <w:rsid w:val="00CE34DB"/>
    <w:rsid w:val="00CE3999"/>
    <w:rsid w:val="00CE5F40"/>
    <w:rsid w:val="00CE7D61"/>
    <w:rsid w:val="00CF004A"/>
    <w:rsid w:val="00CF08E2"/>
    <w:rsid w:val="00CF18EE"/>
    <w:rsid w:val="00D016A8"/>
    <w:rsid w:val="00D06468"/>
    <w:rsid w:val="00D11225"/>
    <w:rsid w:val="00D14D8B"/>
    <w:rsid w:val="00D15094"/>
    <w:rsid w:val="00D1589B"/>
    <w:rsid w:val="00D22FAA"/>
    <w:rsid w:val="00D24E50"/>
    <w:rsid w:val="00D270B2"/>
    <w:rsid w:val="00D319EC"/>
    <w:rsid w:val="00D31F05"/>
    <w:rsid w:val="00D32989"/>
    <w:rsid w:val="00D33596"/>
    <w:rsid w:val="00D339F7"/>
    <w:rsid w:val="00D35612"/>
    <w:rsid w:val="00D356B4"/>
    <w:rsid w:val="00D36655"/>
    <w:rsid w:val="00D37C55"/>
    <w:rsid w:val="00D4112C"/>
    <w:rsid w:val="00D47C49"/>
    <w:rsid w:val="00D503F6"/>
    <w:rsid w:val="00D530C9"/>
    <w:rsid w:val="00D5596D"/>
    <w:rsid w:val="00D560D0"/>
    <w:rsid w:val="00D57041"/>
    <w:rsid w:val="00D57242"/>
    <w:rsid w:val="00D659EE"/>
    <w:rsid w:val="00D6618D"/>
    <w:rsid w:val="00D75FDB"/>
    <w:rsid w:val="00D76CB7"/>
    <w:rsid w:val="00D8570C"/>
    <w:rsid w:val="00D900D7"/>
    <w:rsid w:val="00D93E2A"/>
    <w:rsid w:val="00DA04C7"/>
    <w:rsid w:val="00DA0A9A"/>
    <w:rsid w:val="00DA1C9E"/>
    <w:rsid w:val="00DA54E3"/>
    <w:rsid w:val="00DA78D8"/>
    <w:rsid w:val="00DB10E9"/>
    <w:rsid w:val="00DB2724"/>
    <w:rsid w:val="00DB7D0B"/>
    <w:rsid w:val="00DC19BC"/>
    <w:rsid w:val="00DC3489"/>
    <w:rsid w:val="00DC3A3C"/>
    <w:rsid w:val="00DC40B4"/>
    <w:rsid w:val="00DC7145"/>
    <w:rsid w:val="00DD0B87"/>
    <w:rsid w:val="00DD4ACD"/>
    <w:rsid w:val="00DD7C68"/>
    <w:rsid w:val="00DD7E17"/>
    <w:rsid w:val="00DE0B4C"/>
    <w:rsid w:val="00DE7DDF"/>
    <w:rsid w:val="00DF0B60"/>
    <w:rsid w:val="00DF5390"/>
    <w:rsid w:val="00E00091"/>
    <w:rsid w:val="00E005CF"/>
    <w:rsid w:val="00E044CC"/>
    <w:rsid w:val="00E04629"/>
    <w:rsid w:val="00E1265A"/>
    <w:rsid w:val="00E12DA3"/>
    <w:rsid w:val="00E12E97"/>
    <w:rsid w:val="00E13469"/>
    <w:rsid w:val="00E136CD"/>
    <w:rsid w:val="00E14B71"/>
    <w:rsid w:val="00E1678A"/>
    <w:rsid w:val="00E206D8"/>
    <w:rsid w:val="00E22A55"/>
    <w:rsid w:val="00E33B9E"/>
    <w:rsid w:val="00E34BD9"/>
    <w:rsid w:val="00E40FCF"/>
    <w:rsid w:val="00E43746"/>
    <w:rsid w:val="00E459E9"/>
    <w:rsid w:val="00E468B3"/>
    <w:rsid w:val="00E508BF"/>
    <w:rsid w:val="00E534F6"/>
    <w:rsid w:val="00E53AC7"/>
    <w:rsid w:val="00E561AA"/>
    <w:rsid w:val="00E57737"/>
    <w:rsid w:val="00E622B1"/>
    <w:rsid w:val="00E62656"/>
    <w:rsid w:val="00E63A21"/>
    <w:rsid w:val="00E731FB"/>
    <w:rsid w:val="00E7552A"/>
    <w:rsid w:val="00E76F57"/>
    <w:rsid w:val="00E8040E"/>
    <w:rsid w:val="00E81576"/>
    <w:rsid w:val="00E81C69"/>
    <w:rsid w:val="00E82A91"/>
    <w:rsid w:val="00E87124"/>
    <w:rsid w:val="00E91025"/>
    <w:rsid w:val="00E92A5D"/>
    <w:rsid w:val="00E94C33"/>
    <w:rsid w:val="00E94D15"/>
    <w:rsid w:val="00E95EF1"/>
    <w:rsid w:val="00EA5405"/>
    <w:rsid w:val="00EA5D1E"/>
    <w:rsid w:val="00EB2866"/>
    <w:rsid w:val="00EB2FF7"/>
    <w:rsid w:val="00EB493F"/>
    <w:rsid w:val="00EC3CFE"/>
    <w:rsid w:val="00EC4981"/>
    <w:rsid w:val="00EC4CC4"/>
    <w:rsid w:val="00EC69EF"/>
    <w:rsid w:val="00EE1F3E"/>
    <w:rsid w:val="00EE20EC"/>
    <w:rsid w:val="00EE2E42"/>
    <w:rsid w:val="00EE346A"/>
    <w:rsid w:val="00EE56ED"/>
    <w:rsid w:val="00EE6615"/>
    <w:rsid w:val="00EE7EDC"/>
    <w:rsid w:val="00EF3192"/>
    <w:rsid w:val="00F0576C"/>
    <w:rsid w:val="00F13E63"/>
    <w:rsid w:val="00F14599"/>
    <w:rsid w:val="00F20E29"/>
    <w:rsid w:val="00F24E7B"/>
    <w:rsid w:val="00F25C90"/>
    <w:rsid w:val="00F33057"/>
    <w:rsid w:val="00F34208"/>
    <w:rsid w:val="00F345F9"/>
    <w:rsid w:val="00F430FC"/>
    <w:rsid w:val="00F47BF5"/>
    <w:rsid w:val="00F51FFF"/>
    <w:rsid w:val="00F54989"/>
    <w:rsid w:val="00F715FC"/>
    <w:rsid w:val="00F723DD"/>
    <w:rsid w:val="00F749D8"/>
    <w:rsid w:val="00F80CE8"/>
    <w:rsid w:val="00F82B1B"/>
    <w:rsid w:val="00F82EE4"/>
    <w:rsid w:val="00F8413D"/>
    <w:rsid w:val="00F8536B"/>
    <w:rsid w:val="00F87293"/>
    <w:rsid w:val="00F94372"/>
    <w:rsid w:val="00F97C88"/>
    <w:rsid w:val="00FA1418"/>
    <w:rsid w:val="00FA2F50"/>
    <w:rsid w:val="00FA57F7"/>
    <w:rsid w:val="00FA6BF7"/>
    <w:rsid w:val="00FA6C18"/>
    <w:rsid w:val="00FB1282"/>
    <w:rsid w:val="00FB2EE6"/>
    <w:rsid w:val="00FB3E6B"/>
    <w:rsid w:val="00FC06D8"/>
    <w:rsid w:val="00FC5369"/>
    <w:rsid w:val="00FD36B1"/>
    <w:rsid w:val="00FE1212"/>
    <w:rsid w:val="00FE2C9B"/>
    <w:rsid w:val="00FE4426"/>
    <w:rsid w:val="00FE517F"/>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paragraph" w:styleId="Heading2">
    <w:name w:val="heading 2"/>
    <w:basedOn w:val="Normal"/>
    <w:link w:val="Heading2Char"/>
    <w:uiPriority w:val="9"/>
    <w:qFormat/>
    <w:rsid w:val="008E4F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semiHidden/>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 w:type="character" w:customStyle="1" w:styleId="Heading2Char">
    <w:name w:val="Heading 2 Char"/>
    <w:basedOn w:val="DefaultParagraphFont"/>
    <w:link w:val="Heading2"/>
    <w:uiPriority w:val="9"/>
    <w:rsid w:val="008E4FAB"/>
    <w:rPr>
      <w:rFonts w:ascii="Times New Roman" w:eastAsia="Times New Roman" w:hAnsi="Times New Roman" w:cs="Times New Roman"/>
      <w:b/>
      <w:bCs/>
      <w:sz w:val="36"/>
      <w:szCs w:val="36"/>
    </w:rPr>
  </w:style>
  <w:style w:type="paragraph" w:customStyle="1" w:styleId="auto-style2">
    <w:name w:val="auto-style2"/>
    <w:basedOn w:val="Normal"/>
    <w:rsid w:val="004C3F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4728">
      <w:bodyDiv w:val="1"/>
      <w:marLeft w:val="0"/>
      <w:marRight w:val="0"/>
      <w:marTop w:val="0"/>
      <w:marBottom w:val="0"/>
      <w:divBdr>
        <w:top w:val="none" w:sz="0" w:space="0" w:color="auto"/>
        <w:left w:val="none" w:sz="0" w:space="0" w:color="auto"/>
        <w:bottom w:val="none" w:sz="0" w:space="0" w:color="auto"/>
        <w:right w:val="none" w:sz="0" w:space="0" w:color="auto"/>
      </w:divBdr>
    </w:div>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509784507">
      <w:bodyDiv w:val="1"/>
      <w:marLeft w:val="0"/>
      <w:marRight w:val="0"/>
      <w:marTop w:val="0"/>
      <w:marBottom w:val="0"/>
      <w:divBdr>
        <w:top w:val="none" w:sz="0" w:space="0" w:color="auto"/>
        <w:left w:val="none" w:sz="0" w:space="0" w:color="auto"/>
        <w:bottom w:val="none" w:sz="0" w:space="0" w:color="auto"/>
        <w:right w:val="none" w:sz="0" w:space="0" w:color="auto"/>
      </w:divBdr>
    </w:div>
    <w:div w:id="1809783161">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 w:id="20643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3608-017B-4EA0-B9B5-A943BDC3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1418</Words>
  <Characters>8084</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7</cp:revision>
  <cp:lastPrinted>2024-11-14T14:57:00Z</cp:lastPrinted>
  <dcterms:created xsi:type="dcterms:W3CDTF">2024-11-14T13:43:00Z</dcterms:created>
  <dcterms:modified xsi:type="dcterms:W3CDTF">2024-11-18T12:50:00Z</dcterms:modified>
</cp:coreProperties>
</file>